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1A9B" w14:textId="1B045A2D" w:rsidR="006152C1" w:rsidRPr="00446F8E" w:rsidRDefault="003F041C" w:rsidP="00A31D3B">
      <w:pPr>
        <w:pStyle w:val="NoSpacing"/>
        <w:jc w:val="center"/>
        <w:rPr>
          <w:rFonts w:ascii="Times New Roman" w:hAnsi="Times New Roman"/>
          <w:b/>
          <w:color w:val="C00000"/>
          <w:sz w:val="24"/>
          <w:szCs w:val="24"/>
          <w:u w:val="single"/>
        </w:rPr>
      </w:pPr>
      <w:r w:rsidRPr="00446F8E">
        <w:rPr>
          <w:rFonts w:ascii="Times New Roman" w:hAnsi="Times New Roman"/>
          <w:b/>
          <w:color w:val="C00000"/>
          <w:sz w:val="24"/>
          <w:szCs w:val="24"/>
          <w:u w:val="single"/>
        </w:rPr>
        <w:t>Archival Project:</w:t>
      </w:r>
      <w:r w:rsidR="006152C1" w:rsidRPr="00446F8E">
        <w:rPr>
          <w:rFonts w:ascii="Times New Roman" w:hAnsi="Times New Roman"/>
          <w:b/>
          <w:color w:val="C00000"/>
          <w:sz w:val="24"/>
          <w:szCs w:val="24"/>
          <w:u w:val="single"/>
        </w:rPr>
        <w:t xml:space="preserve"> Assignment Description</w:t>
      </w:r>
    </w:p>
    <w:p w14:paraId="3181A962" w14:textId="0FB55BE3" w:rsidR="00223822" w:rsidRPr="00446F8E" w:rsidRDefault="00DA0DCF" w:rsidP="001567FF">
      <w:pPr>
        <w:pStyle w:val="NoSpacing"/>
        <w:jc w:val="center"/>
        <w:rPr>
          <w:rFonts w:ascii="Times New Roman" w:hAnsi="Times New Roman"/>
          <w:sz w:val="24"/>
          <w:szCs w:val="24"/>
        </w:rPr>
      </w:pPr>
      <w:r w:rsidRPr="00446F8E">
        <w:rPr>
          <w:rFonts w:ascii="Times New Roman" w:hAnsi="Times New Roman"/>
          <w:noProof/>
          <w:sz w:val="24"/>
          <w:szCs w:val="24"/>
        </w:rPr>
        <w:drawing>
          <wp:inline distT="0" distB="0" distL="0" distR="0" wp14:anchorId="024F3596" wp14:editId="26001E45">
            <wp:extent cx="1722494" cy="2607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rd_tales_193311.jpg"/>
                    <pic:cNvPicPr/>
                  </pic:nvPicPr>
                  <pic:blipFill>
                    <a:blip r:embed="rId8"/>
                    <a:stretch>
                      <a:fillRect/>
                    </a:stretch>
                  </pic:blipFill>
                  <pic:spPr>
                    <a:xfrm>
                      <a:off x="0" y="0"/>
                      <a:ext cx="1731627" cy="2620840"/>
                    </a:xfrm>
                    <a:prstGeom prst="rect">
                      <a:avLst/>
                    </a:prstGeom>
                  </pic:spPr>
                </pic:pic>
              </a:graphicData>
            </a:graphic>
          </wp:inline>
        </w:drawing>
      </w:r>
      <w:r w:rsidR="007D6987" w:rsidRPr="00446F8E">
        <w:rPr>
          <w:rFonts w:ascii="Times New Roman" w:hAnsi="Times New Roman"/>
          <w:noProof/>
          <w:sz w:val="24"/>
          <w:szCs w:val="24"/>
        </w:rPr>
        <w:drawing>
          <wp:inline distT="0" distB="0" distL="0" distR="0" wp14:anchorId="7A616C0E" wp14:editId="54942407">
            <wp:extent cx="1850231" cy="264583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NDSTJUL1934.jpg"/>
                    <pic:cNvPicPr/>
                  </pic:nvPicPr>
                  <pic:blipFill>
                    <a:blip r:embed="rId9"/>
                    <a:stretch>
                      <a:fillRect/>
                    </a:stretch>
                  </pic:blipFill>
                  <pic:spPr>
                    <a:xfrm>
                      <a:off x="0" y="0"/>
                      <a:ext cx="1856702" cy="2655084"/>
                    </a:xfrm>
                    <a:prstGeom prst="rect">
                      <a:avLst/>
                    </a:prstGeom>
                  </pic:spPr>
                </pic:pic>
              </a:graphicData>
            </a:graphic>
          </wp:inline>
        </w:drawing>
      </w:r>
      <w:r w:rsidRPr="00446F8E">
        <w:rPr>
          <w:rFonts w:ascii="Times New Roman" w:hAnsi="Times New Roman"/>
          <w:noProof/>
          <w:sz w:val="24"/>
          <w:szCs w:val="24"/>
        </w:rPr>
        <w:drawing>
          <wp:inline distT="0" distB="0" distL="0" distR="0" wp14:anchorId="3B92C1D9" wp14:editId="6C109BCE">
            <wp:extent cx="1864519" cy="263350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F_0045.jpg"/>
                    <pic:cNvPicPr/>
                  </pic:nvPicPr>
                  <pic:blipFill>
                    <a:blip r:embed="rId10"/>
                    <a:stretch>
                      <a:fillRect/>
                    </a:stretch>
                  </pic:blipFill>
                  <pic:spPr>
                    <a:xfrm>
                      <a:off x="0" y="0"/>
                      <a:ext cx="1872755" cy="2645134"/>
                    </a:xfrm>
                    <a:prstGeom prst="rect">
                      <a:avLst/>
                    </a:prstGeom>
                  </pic:spPr>
                </pic:pic>
              </a:graphicData>
            </a:graphic>
          </wp:inline>
        </w:drawing>
      </w:r>
    </w:p>
    <w:p w14:paraId="3D047271" w14:textId="392E9DA6" w:rsidR="007D6987" w:rsidRPr="00446F8E" w:rsidRDefault="00DA0DCF" w:rsidP="007D6987">
      <w:pPr>
        <w:pStyle w:val="NoSpacing"/>
        <w:jc w:val="center"/>
        <w:rPr>
          <w:rFonts w:ascii="Times New Roman" w:hAnsi="Times New Roman"/>
          <w:sz w:val="16"/>
          <w:szCs w:val="16"/>
        </w:rPr>
      </w:pPr>
      <w:r w:rsidRPr="00446F8E">
        <w:rPr>
          <w:rFonts w:ascii="Times New Roman" w:hAnsi="Times New Roman"/>
          <w:sz w:val="16"/>
          <w:szCs w:val="24"/>
        </w:rPr>
        <w:t>C</w:t>
      </w:r>
      <w:r w:rsidRPr="00446F8E">
        <w:rPr>
          <w:rFonts w:ascii="Times New Roman" w:hAnsi="Times New Roman"/>
          <w:sz w:val="16"/>
          <w:szCs w:val="16"/>
        </w:rPr>
        <w:t xml:space="preserve">overs of the magazines that originally published, “Shambleau,” “A Martian Odyssey,” and “The Tweener,” images from </w:t>
      </w:r>
      <w:hyperlink r:id="rId11" w:history="1">
        <w:r w:rsidRPr="00446F8E">
          <w:rPr>
            <w:rStyle w:val="Hyperlink"/>
            <w:rFonts w:ascii="Times New Roman" w:hAnsi="Times New Roman"/>
            <w:sz w:val="16"/>
            <w:szCs w:val="16"/>
          </w:rPr>
          <w:t>http://www.isfdb.org/cgi-bin/pl.cgi?62090</w:t>
        </w:r>
      </w:hyperlink>
      <w:r w:rsidRPr="00446F8E">
        <w:rPr>
          <w:rFonts w:ascii="Times New Roman" w:hAnsi="Times New Roman"/>
          <w:sz w:val="16"/>
          <w:szCs w:val="16"/>
        </w:rPr>
        <w:t xml:space="preserve"> , </w:t>
      </w:r>
      <w:hyperlink r:id="rId12" w:history="1">
        <w:r w:rsidR="007D6987" w:rsidRPr="00446F8E">
          <w:rPr>
            <w:rStyle w:val="Hyperlink"/>
            <w:rFonts w:ascii="Times New Roman" w:hAnsi="Times New Roman"/>
            <w:sz w:val="16"/>
            <w:szCs w:val="16"/>
          </w:rPr>
          <w:t>http://www.isfdb.org/cgi-bin/pl.cgi?</w:t>
        </w:r>
      </w:hyperlink>
      <w:hyperlink r:id="rId13" w:history="1">
        <w:r w:rsidR="007D6987" w:rsidRPr="00446F8E">
          <w:rPr>
            <w:rStyle w:val="Hyperlink"/>
            <w:rFonts w:ascii="Times New Roman" w:hAnsi="Times New Roman"/>
            <w:sz w:val="16"/>
            <w:szCs w:val="16"/>
          </w:rPr>
          <w:t>62235</w:t>
        </w:r>
      </w:hyperlink>
      <w:r w:rsidRPr="00446F8E">
        <w:rPr>
          <w:rFonts w:ascii="Times New Roman" w:hAnsi="Times New Roman"/>
          <w:sz w:val="16"/>
          <w:szCs w:val="16"/>
        </w:rPr>
        <w:t xml:space="preserve">, and </w:t>
      </w:r>
      <w:hyperlink r:id="rId14" w:history="1">
        <w:r w:rsidRPr="00446F8E">
          <w:rPr>
            <w:rStyle w:val="Hyperlink"/>
            <w:rFonts w:ascii="Times New Roman" w:hAnsi="Times New Roman"/>
            <w:sz w:val="16"/>
            <w:szCs w:val="16"/>
          </w:rPr>
          <w:t>http://www.isfdb.org/cgi-bin/pl.cgi?61078</w:t>
        </w:r>
      </w:hyperlink>
    </w:p>
    <w:p w14:paraId="24E6F6F6" w14:textId="41898781" w:rsidR="00FF010F" w:rsidRPr="00446F8E" w:rsidRDefault="00FF010F" w:rsidP="006152C1">
      <w:pPr>
        <w:pStyle w:val="NoSpacing"/>
        <w:jc w:val="center"/>
        <w:rPr>
          <w:rFonts w:ascii="Times New Roman" w:hAnsi="Times New Roman"/>
          <w:sz w:val="16"/>
          <w:szCs w:val="24"/>
        </w:rPr>
      </w:pPr>
      <w:r w:rsidRPr="00446F8E">
        <w:rPr>
          <w:rFonts w:ascii="Times New Roman" w:hAnsi="Times New Roman"/>
          <w:sz w:val="16"/>
          <w:szCs w:val="24"/>
        </w:rPr>
        <w:t xml:space="preserve">  </w:t>
      </w:r>
    </w:p>
    <w:p w14:paraId="58298ABD" w14:textId="303F1A0D" w:rsidR="00FF010F" w:rsidRPr="00446F8E" w:rsidRDefault="00087337" w:rsidP="006152C1">
      <w:pPr>
        <w:pStyle w:val="NoSpacing"/>
        <w:jc w:val="center"/>
        <w:rPr>
          <w:rFonts w:ascii="Times New Roman" w:hAnsi="Times New Roman"/>
          <w:szCs w:val="24"/>
        </w:rPr>
      </w:pPr>
      <w:r w:rsidRPr="00446F8E">
        <w:rPr>
          <w:rFonts w:ascii="Times New Roman" w:hAnsi="Times New Roman"/>
          <w:szCs w:val="24"/>
        </w:rPr>
        <w:t>Pulp magazines, as we’ve discussed, were hugely important in the publication of early science fiction (and SF stories continue to be published in modern magazines). Incidentally, the Georgia Tech library archives contain a</w:t>
      </w:r>
      <w:r w:rsidR="00E65315">
        <w:rPr>
          <w:rFonts w:ascii="Times New Roman" w:hAnsi="Times New Roman"/>
          <w:szCs w:val="24"/>
        </w:rPr>
        <w:t xml:space="preserve"> large collection of early and contemporary SF magazines. </w:t>
      </w:r>
    </w:p>
    <w:p w14:paraId="145B88BB" w14:textId="080D3A07" w:rsidR="00087337" w:rsidRPr="00446F8E" w:rsidRDefault="00087337" w:rsidP="006152C1">
      <w:pPr>
        <w:pStyle w:val="NoSpacing"/>
        <w:jc w:val="center"/>
        <w:rPr>
          <w:rFonts w:ascii="Times New Roman" w:hAnsi="Times New Roman"/>
          <w:szCs w:val="24"/>
        </w:rPr>
      </w:pPr>
    </w:p>
    <w:p w14:paraId="460A3580" w14:textId="79B72A70" w:rsidR="00431005" w:rsidRPr="00446F8E" w:rsidRDefault="00431005" w:rsidP="006152C1">
      <w:pPr>
        <w:pStyle w:val="NoSpacing"/>
        <w:jc w:val="center"/>
        <w:rPr>
          <w:rFonts w:ascii="Times New Roman" w:hAnsi="Times New Roman"/>
          <w:szCs w:val="24"/>
        </w:rPr>
      </w:pPr>
      <w:r w:rsidRPr="00446F8E">
        <w:rPr>
          <w:rFonts w:ascii="Times New Roman" w:hAnsi="Times New Roman"/>
          <w:szCs w:val="24"/>
        </w:rPr>
        <w:t xml:space="preserve">For </w:t>
      </w:r>
      <w:r w:rsidR="00087337" w:rsidRPr="00446F8E">
        <w:rPr>
          <w:rFonts w:ascii="Times New Roman" w:hAnsi="Times New Roman"/>
          <w:szCs w:val="24"/>
        </w:rPr>
        <w:t>this project, you will</w:t>
      </w:r>
      <w:r w:rsidRPr="00446F8E">
        <w:rPr>
          <w:rFonts w:ascii="Times New Roman" w:hAnsi="Times New Roman"/>
          <w:szCs w:val="24"/>
        </w:rPr>
        <w:t xml:space="preserve">: </w:t>
      </w:r>
    </w:p>
    <w:p w14:paraId="6487CC61" w14:textId="03E91EBB" w:rsidR="00431005" w:rsidRPr="00446F8E" w:rsidRDefault="00431005" w:rsidP="00431005">
      <w:pPr>
        <w:pStyle w:val="NoSpacing"/>
        <w:numPr>
          <w:ilvl w:val="0"/>
          <w:numId w:val="38"/>
        </w:numPr>
        <w:rPr>
          <w:rFonts w:ascii="Times New Roman" w:hAnsi="Times New Roman"/>
          <w:szCs w:val="24"/>
        </w:rPr>
      </w:pPr>
      <w:r w:rsidRPr="00446F8E">
        <w:rPr>
          <w:rFonts w:ascii="Times New Roman" w:hAnsi="Times New Roman"/>
          <w:szCs w:val="24"/>
        </w:rPr>
        <w:t xml:space="preserve">Visit the library archives during class time </w:t>
      </w:r>
    </w:p>
    <w:p w14:paraId="214C9B71" w14:textId="27AA0CBE" w:rsidR="00431005" w:rsidRPr="00446F8E" w:rsidRDefault="00745A01" w:rsidP="00431005">
      <w:pPr>
        <w:pStyle w:val="NoSpacing"/>
        <w:numPr>
          <w:ilvl w:val="0"/>
          <w:numId w:val="38"/>
        </w:numPr>
        <w:rPr>
          <w:rFonts w:ascii="Times New Roman" w:hAnsi="Times New Roman"/>
          <w:szCs w:val="24"/>
        </w:rPr>
      </w:pPr>
      <w:r>
        <w:rPr>
          <w:rFonts w:ascii="Times New Roman" w:hAnsi="Times New Roman"/>
          <w:szCs w:val="24"/>
        </w:rPr>
        <w:t>Find and s</w:t>
      </w:r>
      <w:r w:rsidR="00431005" w:rsidRPr="00446F8E">
        <w:rPr>
          <w:rFonts w:ascii="Times New Roman" w:hAnsi="Times New Roman"/>
          <w:szCs w:val="24"/>
        </w:rPr>
        <w:t>can</w:t>
      </w:r>
      <w:r>
        <w:rPr>
          <w:rFonts w:ascii="Times New Roman" w:hAnsi="Times New Roman"/>
          <w:szCs w:val="24"/>
        </w:rPr>
        <w:t xml:space="preserve"> (with an app)</w:t>
      </w:r>
      <w:r w:rsidR="00431005" w:rsidRPr="00446F8E">
        <w:rPr>
          <w:rFonts w:ascii="Times New Roman" w:hAnsi="Times New Roman"/>
          <w:szCs w:val="24"/>
        </w:rPr>
        <w:t xml:space="preserve"> </w:t>
      </w:r>
      <w:r>
        <w:rPr>
          <w:rFonts w:ascii="Times New Roman" w:hAnsi="Times New Roman"/>
          <w:szCs w:val="24"/>
        </w:rPr>
        <w:t>a</w:t>
      </w:r>
      <w:r w:rsidR="00431005" w:rsidRPr="00446F8E">
        <w:rPr>
          <w:rFonts w:ascii="Times New Roman" w:hAnsi="Times New Roman"/>
          <w:szCs w:val="24"/>
        </w:rPr>
        <w:t xml:space="preserve"> story, </w:t>
      </w:r>
      <w:r>
        <w:rPr>
          <w:rFonts w:ascii="Times New Roman" w:hAnsi="Times New Roman"/>
          <w:szCs w:val="24"/>
        </w:rPr>
        <w:t xml:space="preserve">its </w:t>
      </w:r>
      <w:r w:rsidR="00431005" w:rsidRPr="00446F8E">
        <w:rPr>
          <w:rFonts w:ascii="Times New Roman" w:hAnsi="Times New Roman"/>
          <w:szCs w:val="24"/>
        </w:rPr>
        <w:t>magazine cover, and any illustrations</w:t>
      </w:r>
      <w:r w:rsidR="00A15D16">
        <w:rPr>
          <w:rFonts w:ascii="Times New Roman" w:hAnsi="Times New Roman"/>
          <w:szCs w:val="24"/>
        </w:rPr>
        <w:t xml:space="preserve"> published alongside </w:t>
      </w:r>
      <w:r>
        <w:rPr>
          <w:rFonts w:ascii="Times New Roman" w:hAnsi="Times New Roman"/>
          <w:szCs w:val="24"/>
        </w:rPr>
        <w:t xml:space="preserve">the story </w:t>
      </w:r>
    </w:p>
    <w:p w14:paraId="59D826B6" w14:textId="7C477A50" w:rsidR="00431005" w:rsidRPr="00446F8E" w:rsidRDefault="00431005" w:rsidP="00431005">
      <w:pPr>
        <w:pStyle w:val="NoSpacing"/>
        <w:numPr>
          <w:ilvl w:val="0"/>
          <w:numId w:val="38"/>
        </w:numPr>
        <w:rPr>
          <w:rFonts w:ascii="Times New Roman" w:hAnsi="Times New Roman"/>
          <w:szCs w:val="24"/>
        </w:rPr>
      </w:pPr>
      <w:r w:rsidRPr="00446F8E">
        <w:rPr>
          <w:rFonts w:ascii="Times New Roman" w:hAnsi="Times New Roman"/>
          <w:szCs w:val="24"/>
        </w:rPr>
        <w:t xml:space="preserve">Upload your scans to </w:t>
      </w:r>
      <w:r w:rsidR="00A15D16">
        <w:rPr>
          <w:rFonts w:ascii="Times New Roman" w:hAnsi="Times New Roman"/>
          <w:szCs w:val="24"/>
        </w:rPr>
        <w:t>Omeka, an</w:t>
      </w:r>
      <w:r w:rsidRPr="00446F8E">
        <w:rPr>
          <w:rFonts w:ascii="Times New Roman" w:hAnsi="Times New Roman"/>
          <w:szCs w:val="24"/>
        </w:rPr>
        <w:t xml:space="preserve"> online archive system and</w:t>
      </w:r>
    </w:p>
    <w:p w14:paraId="015CA185" w14:textId="3C03A9D7" w:rsidR="00431005" w:rsidRDefault="00431005" w:rsidP="00431005">
      <w:pPr>
        <w:pStyle w:val="NoSpacing"/>
        <w:numPr>
          <w:ilvl w:val="0"/>
          <w:numId w:val="38"/>
        </w:numPr>
        <w:rPr>
          <w:rFonts w:ascii="Times New Roman" w:hAnsi="Times New Roman"/>
          <w:szCs w:val="24"/>
        </w:rPr>
      </w:pPr>
      <w:r w:rsidRPr="00446F8E">
        <w:rPr>
          <w:rFonts w:ascii="Times New Roman" w:hAnsi="Times New Roman"/>
          <w:szCs w:val="24"/>
        </w:rPr>
        <w:t>Write a paper analyzing the story’s place in the science fi</w:t>
      </w:r>
      <w:r w:rsidR="00193C32">
        <w:rPr>
          <w:rFonts w:ascii="Times New Roman" w:hAnsi="Times New Roman"/>
          <w:szCs w:val="24"/>
        </w:rPr>
        <w:t xml:space="preserve">ction genre (using research about </w:t>
      </w:r>
      <w:r w:rsidR="00A15D16">
        <w:rPr>
          <w:rFonts w:ascii="Times New Roman" w:hAnsi="Times New Roman"/>
          <w:szCs w:val="24"/>
        </w:rPr>
        <w:t xml:space="preserve">the genre). This paper will be an argument about how the story embodies </w:t>
      </w:r>
      <w:r w:rsidR="00E37BB0">
        <w:rPr>
          <w:rFonts w:ascii="Times New Roman" w:hAnsi="Times New Roman"/>
          <w:szCs w:val="24"/>
        </w:rPr>
        <w:t xml:space="preserve">the genre through tropes, plot elements, setting, characters, etc. </w:t>
      </w:r>
    </w:p>
    <w:p w14:paraId="61CF50A0" w14:textId="77777777" w:rsidR="00A15D16" w:rsidRDefault="00A15D16" w:rsidP="006152C1">
      <w:pPr>
        <w:pStyle w:val="NoSpacing"/>
        <w:jc w:val="center"/>
        <w:rPr>
          <w:rFonts w:ascii="Times New Roman" w:hAnsi="Times New Roman"/>
          <w:b/>
          <w:color w:val="C00000"/>
          <w:sz w:val="24"/>
          <w:u w:val="single"/>
        </w:rPr>
      </w:pPr>
    </w:p>
    <w:p w14:paraId="46EF7C59" w14:textId="65113FF4" w:rsidR="00431005" w:rsidRPr="00446F8E" w:rsidRDefault="00431005" w:rsidP="006152C1">
      <w:pPr>
        <w:pStyle w:val="NoSpacing"/>
        <w:jc w:val="center"/>
        <w:rPr>
          <w:rFonts w:ascii="Times New Roman" w:hAnsi="Times New Roman"/>
          <w:b/>
          <w:color w:val="C00000"/>
          <w:sz w:val="24"/>
          <w:u w:val="single"/>
        </w:rPr>
      </w:pPr>
      <w:r w:rsidRPr="00446F8E">
        <w:rPr>
          <w:rFonts w:ascii="Times New Roman" w:hAnsi="Times New Roman"/>
          <w:b/>
          <w:color w:val="C00000"/>
          <w:sz w:val="24"/>
          <w:u w:val="single"/>
        </w:rPr>
        <w:t>Some Restrictions</w:t>
      </w:r>
    </w:p>
    <w:p w14:paraId="6D5BAEA7" w14:textId="030F021E" w:rsidR="007D6987" w:rsidRPr="00446F8E" w:rsidRDefault="00431005" w:rsidP="006152C1">
      <w:pPr>
        <w:pStyle w:val="NoSpacing"/>
        <w:jc w:val="center"/>
        <w:rPr>
          <w:rFonts w:ascii="Times New Roman" w:hAnsi="Times New Roman"/>
        </w:rPr>
      </w:pPr>
      <w:r w:rsidRPr="00446F8E">
        <w:rPr>
          <w:rFonts w:ascii="Times New Roman" w:hAnsi="Times New Roman"/>
        </w:rPr>
        <w:t xml:space="preserve">You </w:t>
      </w:r>
      <w:r w:rsidRPr="00446F8E">
        <w:rPr>
          <w:rFonts w:ascii="Times New Roman" w:hAnsi="Times New Roman"/>
          <w:u w:val="single"/>
        </w:rPr>
        <w:t>cannot</w:t>
      </w:r>
      <w:r w:rsidRPr="00446F8E">
        <w:rPr>
          <w:rFonts w:ascii="Times New Roman" w:hAnsi="Times New Roman"/>
        </w:rPr>
        <w:t xml:space="preserve"> scan any stories that </w:t>
      </w:r>
      <w:r w:rsidR="00FF3FA1" w:rsidRPr="00446F8E">
        <w:rPr>
          <w:rFonts w:ascii="Times New Roman" w:hAnsi="Times New Roman"/>
        </w:rPr>
        <w:t>are in the syllabus for this course</w:t>
      </w:r>
      <w:r w:rsidRPr="00446F8E">
        <w:rPr>
          <w:rFonts w:ascii="Times New Roman" w:hAnsi="Times New Roman"/>
        </w:rPr>
        <w:t>. This includes:</w:t>
      </w:r>
    </w:p>
    <w:p w14:paraId="4D2FE72B" w14:textId="5A111517" w:rsidR="00431005" w:rsidRPr="00446F8E" w:rsidRDefault="00FF3FA1" w:rsidP="00FF3FA1">
      <w:pPr>
        <w:pStyle w:val="NoSpacing"/>
        <w:numPr>
          <w:ilvl w:val="0"/>
          <w:numId w:val="39"/>
        </w:numPr>
        <w:rPr>
          <w:rFonts w:ascii="Times New Roman" w:hAnsi="Times New Roman"/>
        </w:rPr>
      </w:pPr>
      <w:r w:rsidRPr="00446F8E">
        <w:rPr>
          <w:rFonts w:ascii="Times New Roman" w:hAnsi="Times New Roman"/>
        </w:rPr>
        <w:t>Anything by Edgar Rice Burroughs</w:t>
      </w:r>
      <w:r w:rsidR="00745A01">
        <w:rPr>
          <w:rFonts w:ascii="Times New Roman" w:hAnsi="Times New Roman"/>
        </w:rPr>
        <w:t xml:space="preserve"> (since we’ve extensively discussed John Carter) </w:t>
      </w:r>
    </w:p>
    <w:p w14:paraId="48A40B44" w14:textId="697EC559" w:rsidR="00FF3FA1" w:rsidRPr="00446F8E" w:rsidRDefault="00FF3FA1" w:rsidP="00FF3FA1">
      <w:pPr>
        <w:pStyle w:val="NoSpacing"/>
        <w:numPr>
          <w:ilvl w:val="0"/>
          <w:numId w:val="39"/>
        </w:numPr>
        <w:rPr>
          <w:rFonts w:ascii="Times New Roman" w:hAnsi="Times New Roman"/>
        </w:rPr>
      </w:pPr>
      <w:r w:rsidRPr="00446F8E">
        <w:rPr>
          <w:rFonts w:ascii="Times New Roman" w:hAnsi="Times New Roman"/>
        </w:rPr>
        <w:t>C.L. Moore, “Shambleau”</w:t>
      </w:r>
    </w:p>
    <w:p w14:paraId="3F65D21B" w14:textId="79C54EAD" w:rsidR="00FF3FA1" w:rsidRPr="00446F8E" w:rsidRDefault="00FF3FA1" w:rsidP="00FF3FA1">
      <w:pPr>
        <w:pStyle w:val="NoSpacing"/>
        <w:numPr>
          <w:ilvl w:val="0"/>
          <w:numId w:val="39"/>
        </w:numPr>
        <w:rPr>
          <w:rFonts w:ascii="Times New Roman" w:hAnsi="Times New Roman"/>
        </w:rPr>
      </w:pPr>
      <w:r w:rsidRPr="00446F8E">
        <w:rPr>
          <w:rFonts w:ascii="Times New Roman" w:hAnsi="Times New Roman"/>
        </w:rPr>
        <w:t>Stanley Weinbaum, “A Martian Odyssey”</w:t>
      </w:r>
    </w:p>
    <w:p w14:paraId="216828FA" w14:textId="1E586661" w:rsidR="00FF3FA1" w:rsidRPr="00446F8E" w:rsidRDefault="00FF3FA1" w:rsidP="00FF3FA1">
      <w:pPr>
        <w:pStyle w:val="NoSpacing"/>
        <w:numPr>
          <w:ilvl w:val="0"/>
          <w:numId w:val="39"/>
        </w:numPr>
        <w:rPr>
          <w:rFonts w:ascii="Times New Roman" w:hAnsi="Times New Roman"/>
        </w:rPr>
      </w:pPr>
      <w:r w:rsidRPr="00446F8E">
        <w:rPr>
          <w:rFonts w:ascii="Times New Roman" w:hAnsi="Times New Roman"/>
        </w:rPr>
        <w:t>Leigh Brackett, “The Tweener”</w:t>
      </w:r>
    </w:p>
    <w:p w14:paraId="16B68DB0" w14:textId="77777777" w:rsidR="00FF3FA1" w:rsidRPr="00446F8E" w:rsidRDefault="00FF3FA1" w:rsidP="00FF3FA1">
      <w:pPr>
        <w:pStyle w:val="NoSpacing"/>
        <w:numPr>
          <w:ilvl w:val="0"/>
          <w:numId w:val="39"/>
        </w:numPr>
        <w:rPr>
          <w:rFonts w:ascii="Times New Roman" w:hAnsi="Times New Roman"/>
        </w:rPr>
      </w:pPr>
      <w:r w:rsidRPr="00446F8E">
        <w:rPr>
          <w:rFonts w:ascii="Times New Roman" w:hAnsi="Times New Roman"/>
        </w:rPr>
        <w:t xml:space="preserve">Anything reprinted in Ray Bradbury’s </w:t>
      </w:r>
      <w:r w:rsidRPr="00446F8E">
        <w:rPr>
          <w:rFonts w:ascii="Times New Roman" w:hAnsi="Times New Roman"/>
          <w:i/>
        </w:rPr>
        <w:t>The Martian Chronicles</w:t>
      </w:r>
    </w:p>
    <w:p w14:paraId="405C653D" w14:textId="4E411F5E" w:rsidR="00FF3FA1" w:rsidRPr="00446F8E" w:rsidRDefault="00FF3FA1" w:rsidP="00FF3FA1">
      <w:pPr>
        <w:pStyle w:val="NoSpacing"/>
        <w:numPr>
          <w:ilvl w:val="0"/>
          <w:numId w:val="39"/>
        </w:numPr>
        <w:rPr>
          <w:rFonts w:ascii="Times New Roman" w:hAnsi="Times New Roman"/>
        </w:rPr>
      </w:pPr>
      <w:r w:rsidRPr="00446F8E">
        <w:rPr>
          <w:rFonts w:ascii="Times New Roman" w:hAnsi="Times New Roman"/>
        </w:rPr>
        <w:t xml:space="preserve">Philip K. Dick, “We Can Remember It For You Wholesale” </w:t>
      </w:r>
      <w:r w:rsidRPr="00446F8E">
        <w:rPr>
          <w:rFonts w:ascii="Times New Roman" w:hAnsi="Times New Roman"/>
          <w:i/>
        </w:rPr>
        <w:t xml:space="preserve"> </w:t>
      </w:r>
    </w:p>
    <w:p w14:paraId="475A9659" w14:textId="0EE76999" w:rsidR="00FF3FA1" w:rsidRPr="00446F8E" w:rsidRDefault="00FF3FA1" w:rsidP="00FF3FA1">
      <w:pPr>
        <w:pStyle w:val="NoSpacing"/>
        <w:rPr>
          <w:rFonts w:ascii="Times New Roman" w:hAnsi="Times New Roman"/>
        </w:rPr>
      </w:pPr>
    </w:p>
    <w:p w14:paraId="5ECACD8D" w14:textId="19FA8699" w:rsidR="00FF3FA1" w:rsidRDefault="00FF3FA1" w:rsidP="00FF3FA1">
      <w:pPr>
        <w:pStyle w:val="NoSpacing"/>
        <w:jc w:val="center"/>
        <w:rPr>
          <w:rFonts w:ascii="Times New Roman" w:hAnsi="Times New Roman"/>
          <w:b/>
        </w:rPr>
      </w:pPr>
      <w:r w:rsidRPr="00446F8E">
        <w:rPr>
          <w:rFonts w:ascii="Times New Roman" w:hAnsi="Times New Roman"/>
        </w:rPr>
        <w:t xml:space="preserve">Additionally, the story that you scan </w:t>
      </w:r>
      <w:r w:rsidRPr="00A15D16">
        <w:rPr>
          <w:rFonts w:ascii="Times New Roman" w:hAnsi="Times New Roman"/>
          <w:b/>
          <w:u w:val="single"/>
        </w:rPr>
        <w:t>must involve Mars (or another alien world) in some way</w:t>
      </w:r>
      <w:r w:rsidR="00A15D16">
        <w:rPr>
          <w:rFonts w:ascii="Times New Roman" w:hAnsi="Times New Roman"/>
        </w:rPr>
        <w:t xml:space="preserve"> and must have been </w:t>
      </w:r>
      <w:r w:rsidR="00A15D16" w:rsidRPr="00745A01">
        <w:rPr>
          <w:rFonts w:ascii="Times New Roman" w:hAnsi="Times New Roman"/>
          <w:b/>
          <w:u w:val="single"/>
        </w:rPr>
        <w:t>published from 1930-1970</w:t>
      </w:r>
      <w:r w:rsidR="00A15D16">
        <w:rPr>
          <w:rFonts w:ascii="Times New Roman" w:hAnsi="Times New Roman"/>
          <w:b/>
        </w:rPr>
        <w:t xml:space="preserve">. </w:t>
      </w:r>
    </w:p>
    <w:p w14:paraId="15C4D141" w14:textId="26E44A0E" w:rsidR="00A15D16" w:rsidRPr="00446F8E" w:rsidRDefault="00A15D16" w:rsidP="00FF3FA1">
      <w:pPr>
        <w:pStyle w:val="NoSpacing"/>
        <w:jc w:val="center"/>
        <w:rPr>
          <w:rFonts w:ascii="Times New Roman" w:hAnsi="Times New Roman"/>
        </w:rPr>
      </w:pPr>
      <w:r>
        <w:rPr>
          <w:rFonts w:ascii="Times New Roman" w:hAnsi="Times New Roman"/>
        </w:rPr>
        <w:t>Check with me if you’re unsure if a story meets the restrictions.</w:t>
      </w:r>
    </w:p>
    <w:p w14:paraId="230F3E96" w14:textId="6186D714" w:rsidR="00B10996" w:rsidRPr="00446F8E" w:rsidRDefault="00B10996" w:rsidP="00FF3FA1">
      <w:pPr>
        <w:pStyle w:val="NoSpacing"/>
        <w:jc w:val="center"/>
        <w:rPr>
          <w:rFonts w:ascii="Times New Roman" w:hAnsi="Times New Roman"/>
        </w:rPr>
      </w:pPr>
    </w:p>
    <w:p w14:paraId="0CF60903" w14:textId="4D0ED39F" w:rsidR="00B10996" w:rsidRPr="00446F8E" w:rsidRDefault="00B10996" w:rsidP="00FF3FA1">
      <w:pPr>
        <w:pStyle w:val="NoSpacing"/>
        <w:jc w:val="center"/>
        <w:rPr>
          <w:rFonts w:ascii="Times New Roman" w:hAnsi="Times New Roman"/>
          <w:b/>
          <w:color w:val="C00000"/>
          <w:sz w:val="24"/>
          <w:u w:val="single"/>
        </w:rPr>
      </w:pPr>
      <w:r w:rsidRPr="00446F8E">
        <w:rPr>
          <w:rFonts w:ascii="Times New Roman" w:hAnsi="Times New Roman"/>
          <w:b/>
          <w:color w:val="C00000"/>
          <w:sz w:val="24"/>
          <w:u w:val="single"/>
        </w:rPr>
        <w:t>Archive Visit Days</w:t>
      </w:r>
    </w:p>
    <w:p w14:paraId="4CD9617D" w14:textId="3FE84174" w:rsidR="00B10996" w:rsidRPr="00446F8E" w:rsidRDefault="00B10996" w:rsidP="00FF3FA1">
      <w:pPr>
        <w:pStyle w:val="NoSpacing"/>
        <w:jc w:val="center"/>
        <w:rPr>
          <w:rFonts w:ascii="Times New Roman" w:hAnsi="Times New Roman"/>
        </w:rPr>
      </w:pPr>
      <w:r w:rsidRPr="00446F8E">
        <w:rPr>
          <w:rFonts w:ascii="Times New Roman" w:hAnsi="Times New Roman"/>
        </w:rPr>
        <w:t>In order to find a story, you will need to visit the GA Tech library archives</w:t>
      </w:r>
      <w:r w:rsidR="009E45C7" w:rsidRPr="00446F8E">
        <w:rPr>
          <w:rFonts w:ascii="Times New Roman" w:hAnsi="Times New Roman"/>
        </w:rPr>
        <w:t>, which are located n</w:t>
      </w:r>
      <w:r w:rsidRPr="00446F8E">
        <w:rPr>
          <w:rFonts w:ascii="Times New Roman" w:hAnsi="Times New Roman"/>
        </w:rPr>
        <w:t>ext to the GA Tech library</w:t>
      </w:r>
      <w:r w:rsidR="009E45C7" w:rsidRPr="00446F8E">
        <w:rPr>
          <w:rFonts w:ascii="Times New Roman" w:hAnsi="Times New Roman"/>
        </w:rPr>
        <w:t>, between Crosland Tower and the Hinman Building</w:t>
      </w:r>
      <w:r w:rsidRPr="00446F8E">
        <w:rPr>
          <w:rFonts w:ascii="Times New Roman" w:hAnsi="Times New Roman"/>
        </w:rPr>
        <w:t xml:space="preserve"> (see this map: </w:t>
      </w:r>
      <w:hyperlink r:id="rId15" w:history="1">
        <w:r w:rsidR="00AD0599" w:rsidRPr="00446F8E">
          <w:rPr>
            <w:rStyle w:val="Hyperlink"/>
            <w:rFonts w:ascii="Times New Roman" w:hAnsi="Times New Roman"/>
          </w:rPr>
          <w:t>https://goo.gl/1GvvR6</w:t>
        </w:r>
      </w:hyperlink>
      <w:r w:rsidRPr="00446F8E">
        <w:rPr>
          <w:rFonts w:ascii="Times New Roman" w:hAnsi="Times New Roman"/>
        </w:rPr>
        <w:t xml:space="preserve">). </w:t>
      </w:r>
    </w:p>
    <w:p w14:paraId="2F5BC2FE" w14:textId="77777777" w:rsidR="009E45C7" w:rsidRPr="00446F8E" w:rsidRDefault="009E45C7" w:rsidP="00FF3FA1">
      <w:pPr>
        <w:pStyle w:val="NoSpacing"/>
        <w:jc w:val="center"/>
        <w:rPr>
          <w:rFonts w:ascii="Times New Roman" w:hAnsi="Times New Roman"/>
        </w:rPr>
      </w:pPr>
    </w:p>
    <w:p w14:paraId="0A838837" w14:textId="139BBFC4" w:rsidR="00B10996" w:rsidRPr="00446F8E" w:rsidRDefault="009E45C7" w:rsidP="00FF3FA1">
      <w:pPr>
        <w:pStyle w:val="NoSpacing"/>
        <w:jc w:val="center"/>
        <w:rPr>
          <w:rFonts w:ascii="Times New Roman" w:hAnsi="Times New Roman"/>
        </w:rPr>
      </w:pPr>
      <w:r w:rsidRPr="00446F8E">
        <w:rPr>
          <w:rFonts w:ascii="Times New Roman" w:hAnsi="Times New Roman"/>
        </w:rPr>
        <w:t xml:space="preserve">On the following days, we’ll meet during class time in the archives (not in our usual classroom): </w:t>
      </w:r>
    </w:p>
    <w:p w14:paraId="326AFF3E" w14:textId="579EB895" w:rsidR="00B10996" w:rsidRPr="00446F8E" w:rsidRDefault="00B10996" w:rsidP="00B10996">
      <w:pPr>
        <w:pStyle w:val="NoSpacing"/>
        <w:numPr>
          <w:ilvl w:val="0"/>
          <w:numId w:val="40"/>
        </w:numPr>
        <w:rPr>
          <w:rFonts w:ascii="Times New Roman" w:hAnsi="Times New Roman"/>
        </w:rPr>
      </w:pPr>
      <w:r w:rsidRPr="00446F8E">
        <w:rPr>
          <w:rFonts w:ascii="Times New Roman" w:hAnsi="Times New Roman"/>
        </w:rPr>
        <w:t>Monday, February 8</w:t>
      </w:r>
    </w:p>
    <w:p w14:paraId="7F1C0B6F" w14:textId="450EA1E3" w:rsidR="00B10996" w:rsidRPr="00446F8E" w:rsidRDefault="00B10996" w:rsidP="00B10996">
      <w:pPr>
        <w:pStyle w:val="NoSpacing"/>
        <w:numPr>
          <w:ilvl w:val="1"/>
          <w:numId w:val="40"/>
        </w:numPr>
        <w:rPr>
          <w:rFonts w:ascii="Times New Roman" w:hAnsi="Times New Roman"/>
        </w:rPr>
      </w:pPr>
      <w:r w:rsidRPr="00446F8E">
        <w:rPr>
          <w:rFonts w:ascii="Times New Roman" w:hAnsi="Times New Roman"/>
        </w:rPr>
        <w:t>We’ll meet with an archival librarian to discuss the archive and will browse SF magazines</w:t>
      </w:r>
    </w:p>
    <w:p w14:paraId="5761355D" w14:textId="13D1FECD" w:rsidR="00B10996" w:rsidRPr="00446F8E" w:rsidRDefault="00B10996" w:rsidP="00B10996">
      <w:pPr>
        <w:pStyle w:val="NoSpacing"/>
        <w:numPr>
          <w:ilvl w:val="0"/>
          <w:numId w:val="40"/>
        </w:numPr>
        <w:rPr>
          <w:rFonts w:ascii="Times New Roman" w:hAnsi="Times New Roman"/>
        </w:rPr>
      </w:pPr>
      <w:r w:rsidRPr="00446F8E">
        <w:rPr>
          <w:rFonts w:ascii="Times New Roman" w:hAnsi="Times New Roman"/>
        </w:rPr>
        <w:t xml:space="preserve">Wednesday, February 10 </w:t>
      </w:r>
    </w:p>
    <w:p w14:paraId="7A28C26E" w14:textId="704748F8" w:rsidR="00B10996" w:rsidRPr="00446F8E" w:rsidRDefault="00B10996" w:rsidP="00B10996">
      <w:pPr>
        <w:pStyle w:val="NoSpacing"/>
        <w:numPr>
          <w:ilvl w:val="1"/>
          <w:numId w:val="40"/>
        </w:numPr>
        <w:rPr>
          <w:rFonts w:ascii="Times New Roman" w:hAnsi="Times New Roman"/>
        </w:rPr>
      </w:pPr>
      <w:r w:rsidRPr="00446F8E">
        <w:rPr>
          <w:rFonts w:ascii="Times New Roman" w:hAnsi="Times New Roman"/>
        </w:rPr>
        <w:t>An archival librarian will explain copyright and permissions and you’ll locate and scan a story</w:t>
      </w:r>
    </w:p>
    <w:p w14:paraId="60E4B2D6" w14:textId="77777777" w:rsidR="009E45C7" w:rsidRPr="00446F8E" w:rsidRDefault="009E45C7" w:rsidP="006152C1">
      <w:pPr>
        <w:pStyle w:val="NoSpacing"/>
        <w:jc w:val="center"/>
        <w:rPr>
          <w:rFonts w:ascii="Times New Roman" w:hAnsi="Times New Roman"/>
        </w:rPr>
      </w:pPr>
    </w:p>
    <w:p w14:paraId="6D43E16F" w14:textId="27897F48" w:rsidR="00FF3FA1" w:rsidRPr="00446F8E" w:rsidRDefault="009E45C7" w:rsidP="006152C1">
      <w:pPr>
        <w:pStyle w:val="NoSpacing"/>
        <w:jc w:val="center"/>
        <w:rPr>
          <w:rFonts w:ascii="Times New Roman" w:hAnsi="Times New Roman"/>
        </w:rPr>
      </w:pPr>
      <w:r w:rsidRPr="00446F8E">
        <w:rPr>
          <w:rFonts w:ascii="Times New Roman" w:hAnsi="Times New Roman"/>
        </w:rPr>
        <w:t xml:space="preserve">If you need more time in the archives, they’re open from 9 AM-5 PM Monday through Friday. </w:t>
      </w:r>
    </w:p>
    <w:p w14:paraId="65B79C80" w14:textId="2D274AC5" w:rsidR="00B6633F" w:rsidRPr="00446F8E" w:rsidRDefault="00B6633F" w:rsidP="00A31D3B">
      <w:pPr>
        <w:pStyle w:val="NoSpacing"/>
        <w:jc w:val="center"/>
        <w:rPr>
          <w:rFonts w:ascii="Times New Roman" w:hAnsi="Times New Roman"/>
          <w:b/>
          <w:color w:val="C00000"/>
          <w:sz w:val="24"/>
          <w:u w:val="single"/>
        </w:rPr>
      </w:pPr>
      <w:r w:rsidRPr="00446F8E">
        <w:rPr>
          <w:rFonts w:ascii="Times New Roman" w:hAnsi="Times New Roman"/>
          <w:b/>
          <w:color w:val="C00000"/>
          <w:sz w:val="24"/>
          <w:u w:val="single"/>
        </w:rPr>
        <w:lastRenderedPageBreak/>
        <w:t xml:space="preserve">Due Date </w:t>
      </w:r>
      <w:r w:rsidR="00223822" w:rsidRPr="00446F8E">
        <w:rPr>
          <w:rFonts w:ascii="Times New Roman" w:hAnsi="Times New Roman"/>
          <w:b/>
          <w:color w:val="C00000"/>
          <w:sz w:val="24"/>
          <w:u w:val="single"/>
        </w:rPr>
        <w:t>and Where to Submit</w:t>
      </w:r>
    </w:p>
    <w:p w14:paraId="73B0230B" w14:textId="0A1387B3" w:rsidR="000235AE" w:rsidRPr="00446F8E" w:rsidRDefault="000235AE" w:rsidP="000235AE">
      <w:pPr>
        <w:pStyle w:val="NoSpacing"/>
        <w:numPr>
          <w:ilvl w:val="0"/>
          <w:numId w:val="32"/>
        </w:numPr>
        <w:rPr>
          <w:rFonts w:ascii="Times New Roman" w:hAnsi="Times New Roman"/>
          <w:bCs/>
        </w:rPr>
      </w:pPr>
      <w:r w:rsidRPr="00446F8E">
        <w:rPr>
          <w:rFonts w:ascii="Times New Roman" w:hAnsi="Times New Roman"/>
          <w:b/>
          <w:bCs/>
        </w:rPr>
        <w:t>Friday, February 12, by start of class</w:t>
      </w:r>
      <w:r w:rsidRPr="00446F8E">
        <w:rPr>
          <w:rFonts w:ascii="Times New Roman" w:hAnsi="Times New Roman"/>
          <w:bCs/>
        </w:rPr>
        <w:t>: Draft of archival project paper due</w:t>
      </w:r>
      <w:r w:rsidR="00F7056E" w:rsidRPr="00446F8E">
        <w:rPr>
          <w:rFonts w:ascii="Times New Roman" w:hAnsi="Times New Roman"/>
          <w:bCs/>
        </w:rPr>
        <w:t xml:space="preserve">, with story and image scans </w:t>
      </w:r>
    </w:p>
    <w:p w14:paraId="3A3535D2" w14:textId="35A96876" w:rsidR="00F7056E" w:rsidRPr="00446F8E" w:rsidRDefault="00F7056E" w:rsidP="00F7056E">
      <w:pPr>
        <w:pStyle w:val="NoSpacing"/>
        <w:numPr>
          <w:ilvl w:val="1"/>
          <w:numId w:val="32"/>
        </w:numPr>
        <w:rPr>
          <w:rFonts w:ascii="Times New Roman" w:hAnsi="Times New Roman"/>
          <w:b/>
          <w:sz w:val="23"/>
          <w:szCs w:val="23"/>
        </w:rPr>
      </w:pPr>
      <w:r w:rsidRPr="00446F8E">
        <w:rPr>
          <w:rFonts w:ascii="Times New Roman" w:hAnsi="Times New Roman"/>
          <w:b/>
          <w:sz w:val="23"/>
          <w:szCs w:val="23"/>
        </w:rPr>
        <w:t>T-Square</w:t>
      </w:r>
    </w:p>
    <w:p w14:paraId="09CC39A8" w14:textId="1E050603" w:rsidR="00F7056E" w:rsidRPr="00446F8E" w:rsidRDefault="00F7056E" w:rsidP="00F7056E">
      <w:pPr>
        <w:pStyle w:val="NoSpacing"/>
        <w:numPr>
          <w:ilvl w:val="2"/>
          <w:numId w:val="32"/>
        </w:numPr>
        <w:rPr>
          <w:rFonts w:ascii="Times New Roman" w:hAnsi="Times New Roman"/>
          <w:sz w:val="23"/>
          <w:szCs w:val="23"/>
        </w:rPr>
      </w:pPr>
      <w:r w:rsidRPr="00446F8E">
        <w:rPr>
          <w:rFonts w:ascii="Times New Roman" w:hAnsi="Times New Roman"/>
          <w:sz w:val="23"/>
          <w:szCs w:val="23"/>
        </w:rPr>
        <w:t xml:space="preserve">Assignment Submission, Archival Project DRAFT </w:t>
      </w:r>
    </w:p>
    <w:p w14:paraId="5B6E3F8E" w14:textId="59824DB2" w:rsidR="00F7056E" w:rsidRPr="00446F8E" w:rsidRDefault="00F7056E" w:rsidP="00F7056E">
      <w:pPr>
        <w:pStyle w:val="NoSpacing"/>
        <w:numPr>
          <w:ilvl w:val="2"/>
          <w:numId w:val="32"/>
        </w:numPr>
        <w:rPr>
          <w:rFonts w:ascii="Times New Roman" w:hAnsi="Times New Roman"/>
          <w:sz w:val="23"/>
          <w:szCs w:val="23"/>
        </w:rPr>
      </w:pPr>
      <w:r w:rsidRPr="00446F8E">
        <w:rPr>
          <w:rFonts w:ascii="Times New Roman" w:hAnsi="Times New Roman"/>
          <w:sz w:val="23"/>
          <w:szCs w:val="23"/>
        </w:rPr>
        <w:t>File formats</w:t>
      </w:r>
    </w:p>
    <w:p w14:paraId="41C46008" w14:textId="614E1C4E" w:rsidR="00F7056E" w:rsidRPr="00446F8E" w:rsidRDefault="00F7056E" w:rsidP="00F7056E">
      <w:pPr>
        <w:pStyle w:val="NoSpacing"/>
        <w:numPr>
          <w:ilvl w:val="3"/>
          <w:numId w:val="32"/>
        </w:numPr>
        <w:rPr>
          <w:rFonts w:ascii="Times New Roman" w:hAnsi="Times New Roman"/>
          <w:sz w:val="23"/>
          <w:szCs w:val="23"/>
        </w:rPr>
      </w:pPr>
      <w:r w:rsidRPr="00446F8E">
        <w:rPr>
          <w:rFonts w:ascii="Times New Roman" w:hAnsi="Times New Roman"/>
          <w:sz w:val="23"/>
          <w:szCs w:val="23"/>
        </w:rPr>
        <w:t xml:space="preserve">Paper: .doc or .docx only </w:t>
      </w:r>
    </w:p>
    <w:p w14:paraId="3E54815A" w14:textId="32C6160B" w:rsidR="00F7056E" w:rsidRPr="00446F8E" w:rsidRDefault="00F7056E" w:rsidP="00F7056E">
      <w:pPr>
        <w:pStyle w:val="NoSpacing"/>
        <w:numPr>
          <w:ilvl w:val="3"/>
          <w:numId w:val="32"/>
        </w:numPr>
        <w:rPr>
          <w:rFonts w:ascii="Times New Roman" w:hAnsi="Times New Roman"/>
          <w:sz w:val="23"/>
          <w:szCs w:val="23"/>
        </w:rPr>
      </w:pPr>
      <w:r w:rsidRPr="00446F8E">
        <w:rPr>
          <w:rFonts w:ascii="Times New Roman" w:hAnsi="Times New Roman"/>
          <w:sz w:val="23"/>
          <w:szCs w:val="23"/>
        </w:rPr>
        <w:t xml:space="preserve">Story and </w:t>
      </w:r>
      <w:r w:rsidR="00893113">
        <w:rPr>
          <w:rFonts w:ascii="Times New Roman" w:hAnsi="Times New Roman"/>
          <w:sz w:val="23"/>
          <w:szCs w:val="23"/>
        </w:rPr>
        <w:t xml:space="preserve">cover / illustration </w:t>
      </w:r>
      <w:r w:rsidRPr="00446F8E">
        <w:rPr>
          <w:rFonts w:ascii="Times New Roman" w:hAnsi="Times New Roman"/>
          <w:sz w:val="23"/>
          <w:szCs w:val="23"/>
        </w:rPr>
        <w:t xml:space="preserve">scans: .pdf </w:t>
      </w:r>
      <w:r w:rsidR="00893113">
        <w:rPr>
          <w:rFonts w:ascii="Times New Roman" w:hAnsi="Times New Roman"/>
          <w:sz w:val="23"/>
          <w:szCs w:val="23"/>
        </w:rPr>
        <w:t xml:space="preserve">and .jpg respectively </w:t>
      </w:r>
    </w:p>
    <w:p w14:paraId="56AB84DF" w14:textId="77777777" w:rsidR="00F7056E" w:rsidRPr="00446F8E" w:rsidRDefault="00F7056E" w:rsidP="00F7056E">
      <w:pPr>
        <w:pStyle w:val="NoSpacing"/>
        <w:numPr>
          <w:ilvl w:val="2"/>
          <w:numId w:val="32"/>
        </w:numPr>
        <w:rPr>
          <w:rFonts w:ascii="Times New Roman" w:hAnsi="Times New Roman"/>
          <w:sz w:val="23"/>
          <w:szCs w:val="23"/>
        </w:rPr>
      </w:pPr>
      <w:r w:rsidRPr="00446F8E">
        <w:rPr>
          <w:rFonts w:ascii="Times New Roman" w:hAnsi="Times New Roman"/>
          <w:sz w:val="23"/>
          <w:szCs w:val="23"/>
        </w:rPr>
        <w:t>File Names</w:t>
      </w:r>
    </w:p>
    <w:p w14:paraId="1F08F348" w14:textId="24B68774" w:rsidR="00F7056E" w:rsidRPr="00446F8E" w:rsidRDefault="00F7056E" w:rsidP="00F7056E">
      <w:pPr>
        <w:pStyle w:val="NoSpacing"/>
        <w:numPr>
          <w:ilvl w:val="3"/>
          <w:numId w:val="32"/>
        </w:numPr>
        <w:rPr>
          <w:rFonts w:ascii="Times New Roman" w:hAnsi="Times New Roman"/>
          <w:sz w:val="23"/>
          <w:szCs w:val="23"/>
        </w:rPr>
      </w:pPr>
      <w:r w:rsidRPr="00446F8E">
        <w:rPr>
          <w:rFonts w:ascii="Times New Roman" w:hAnsi="Times New Roman"/>
          <w:sz w:val="23"/>
          <w:szCs w:val="23"/>
        </w:rPr>
        <w:t>Paper:</w:t>
      </w:r>
      <w:r w:rsidRPr="00446F8E">
        <w:rPr>
          <w:rFonts w:ascii="Times New Roman" w:hAnsi="Times New Roman"/>
          <w:b/>
          <w:sz w:val="23"/>
          <w:szCs w:val="23"/>
        </w:rPr>
        <w:t xml:space="preserve"> </w:t>
      </w:r>
      <w:r w:rsidRPr="00446F8E">
        <w:rPr>
          <w:rFonts w:ascii="Times New Roman" w:hAnsi="Times New Roman"/>
          <w:sz w:val="23"/>
          <w:szCs w:val="23"/>
        </w:rPr>
        <w:t>Last Name, Archival Project Draft</w:t>
      </w:r>
    </w:p>
    <w:p w14:paraId="09773214" w14:textId="48ED5C23" w:rsidR="00F7056E" w:rsidRPr="00446F8E" w:rsidRDefault="00F7056E" w:rsidP="00F7056E">
      <w:pPr>
        <w:pStyle w:val="NoSpacing"/>
        <w:numPr>
          <w:ilvl w:val="3"/>
          <w:numId w:val="32"/>
        </w:numPr>
        <w:rPr>
          <w:rFonts w:ascii="Times New Roman" w:hAnsi="Times New Roman"/>
          <w:sz w:val="23"/>
          <w:szCs w:val="23"/>
        </w:rPr>
      </w:pPr>
      <w:r w:rsidRPr="00446F8E">
        <w:rPr>
          <w:rFonts w:ascii="Times New Roman" w:hAnsi="Times New Roman"/>
          <w:sz w:val="23"/>
          <w:szCs w:val="23"/>
        </w:rPr>
        <w:t>Story and image scans</w:t>
      </w:r>
      <w:r w:rsidR="00FB61CF" w:rsidRPr="00446F8E">
        <w:rPr>
          <w:rFonts w:ascii="Times New Roman" w:hAnsi="Times New Roman"/>
          <w:sz w:val="23"/>
          <w:szCs w:val="23"/>
        </w:rPr>
        <w:t xml:space="preserve"> (use as appropriate) </w:t>
      </w:r>
    </w:p>
    <w:p w14:paraId="66870FD3" w14:textId="5DAC9CCB" w:rsidR="00F7056E" w:rsidRPr="00446F8E" w:rsidRDefault="0095450C" w:rsidP="00F7056E">
      <w:pPr>
        <w:pStyle w:val="NoSpacing"/>
        <w:numPr>
          <w:ilvl w:val="4"/>
          <w:numId w:val="32"/>
        </w:numPr>
        <w:rPr>
          <w:rFonts w:ascii="Times New Roman" w:hAnsi="Times New Roman"/>
          <w:sz w:val="23"/>
          <w:szCs w:val="23"/>
        </w:rPr>
      </w:pPr>
      <w:r>
        <w:rPr>
          <w:rFonts w:ascii="Times New Roman" w:hAnsi="Times New Roman"/>
          <w:sz w:val="23"/>
          <w:szCs w:val="23"/>
        </w:rPr>
        <w:t>Cover of Magazine Name, Month, Year</w:t>
      </w:r>
    </w:p>
    <w:p w14:paraId="7F825934" w14:textId="39B7D265" w:rsidR="00F7056E" w:rsidRPr="00446F8E" w:rsidRDefault="0095450C" w:rsidP="00F7056E">
      <w:pPr>
        <w:pStyle w:val="NoSpacing"/>
        <w:numPr>
          <w:ilvl w:val="4"/>
          <w:numId w:val="32"/>
        </w:numPr>
        <w:rPr>
          <w:rFonts w:ascii="Times New Roman" w:hAnsi="Times New Roman"/>
          <w:sz w:val="23"/>
          <w:szCs w:val="23"/>
        </w:rPr>
      </w:pPr>
      <w:r>
        <w:rPr>
          <w:rFonts w:ascii="Times New Roman" w:hAnsi="Times New Roman"/>
          <w:sz w:val="23"/>
          <w:szCs w:val="23"/>
        </w:rPr>
        <w:t>Story Title, Image #</w:t>
      </w:r>
    </w:p>
    <w:p w14:paraId="1A28D624" w14:textId="7B580495" w:rsidR="00F7056E" w:rsidRPr="00446F8E" w:rsidRDefault="00FB61CF" w:rsidP="00F7056E">
      <w:pPr>
        <w:pStyle w:val="NoSpacing"/>
        <w:numPr>
          <w:ilvl w:val="4"/>
          <w:numId w:val="32"/>
        </w:numPr>
        <w:rPr>
          <w:rFonts w:ascii="Times New Roman" w:hAnsi="Times New Roman"/>
          <w:sz w:val="23"/>
          <w:szCs w:val="23"/>
        </w:rPr>
      </w:pPr>
      <w:r w:rsidRPr="00446F8E">
        <w:rPr>
          <w:rFonts w:ascii="Times New Roman" w:hAnsi="Times New Roman"/>
          <w:sz w:val="23"/>
          <w:szCs w:val="23"/>
        </w:rPr>
        <w:t xml:space="preserve">Author Last Name, Story Title </w:t>
      </w:r>
    </w:p>
    <w:p w14:paraId="3885D1C7" w14:textId="3467D241" w:rsidR="00A7401A" w:rsidRPr="00446F8E" w:rsidRDefault="00A7401A" w:rsidP="00F7056E">
      <w:pPr>
        <w:pStyle w:val="NoSpacing"/>
        <w:numPr>
          <w:ilvl w:val="1"/>
          <w:numId w:val="32"/>
        </w:numPr>
        <w:rPr>
          <w:rFonts w:ascii="Times New Roman" w:hAnsi="Times New Roman"/>
          <w:b/>
          <w:sz w:val="23"/>
          <w:szCs w:val="23"/>
        </w:rPr>
      </w:pPr>
      <w:r w:rsidRPr="00446F8E">
        <w:rPr>
          <w:rFonts w:ascii="Times New Roman" w:hAnsi="Times New Roman"/>
          <w:b/>
          <w:sz w:val="23"/>
          <w:szCs w:val="23"/>
        </w:rPr>
        <w:t xml:space="preserve">Draft must include: </w:t>
      </w:r>
      <w:r w:rsidRPr="00446F8E">
        <w:rPr>
          <w:rFonts w:ascii="Times New Roman" w:hAnsi="Times New Roman"/>
          <w:sz w:val="23"/>
          <w:szCs w:val="23"/>
        </w:rPr>
        <w:t xml:space="preserve">Context, summary, at least 2 paragraphs of analysis, outline for remainder of paper if analysis not complete </w:t>
      </w:r>
    </w:p>
    <w:p w14:paraId="6975FE02" w14:textId="15A489E4" w:rsidR="00F7056E" w:rsidRPr="00446F8E" w:rsidRDefault="00745A01" w:rsidP="00F7056E">
      <w:pPr>
        <w:pStyle w:val="NoSpacing"/>
        <w:numPr>
          <w:ilvl w:val="1"/>
          <w:numId w:val="32"/>
        </w:numPr>
        <w:rPr>
          <w:rFonts w:ascii="Times New Roman" w:hAnsi="Times New Roman"/>
          <w:sz w:val="23"/>
          <w:szCs w:val="23"/>
        </w:rPr>
      </w:pPr>
      <w:r>
        <w:rPr>
          <w:rFonts w:ascii="Times New Roman" w:hAnsi="Times New Roman"/>
          <w:sz w:val="23"/>
          <w:szCs w:val="23"/>
        </w:rPr>
        <w:t>We will use class time on this day for peer review, so bring a laptop with your draft file (or print it)</w:t>
      </w:r>
    </w:p>
    <w:p w14:paraId="1F77F7CC" w14:textId="77777777" w:rsidR="00F7056E" w:rsidRPr="00446F8E" w:rsidRDefault="00F7056E" w:rsidP="00F7056E">
      <w:pPr>
        <w:pStyle w:val="NoSpacing"/>
        <w:numPr>
          <w:ilvl w:val="1"/>
          <w:numId w:val="32"/>
        </w:numPr>
        <w:rPr>
          <w:rFonts w:ascii="Times New Roman" w:hAnsi="Times New Roman"/>
          <w:sz w:val="23"/>
          <w:szCs w:val="23"/>
        </w:rPr>
      </w:pPr>
      <w:r w:rsidRPr="00446F8E">
        <w:rPr>
          <w:rFonts w:ascii="Times New Roman" w:hAnsi="Times New Roman"/>
          <w:sz w:val="23"/>
          <w:szCs w:val="23"/>
          <w:u w:val="single"/>
        </w:rPr>
        <w:t>Your draft must change</w:t>
      </w:r>
      <w:r w:rsidRPr="00446F8E">
        <w:rPr>
          <w:rFonts w:ascii="Times New Roman" w:hAnsi="Times New Roman"/>
          <w:sz w:val="23"/>
          <w:szCs w:val="23"/>
        </w:rPr>
        <w:t xml:space="preserve"> between this day and the final due date – the level of change depends on the project</w:t>
      </w:r>
    </w:p>
    <w:p w14:paraId="0C9CDB6A" w14:textId="67CD95B9" w:rsidR="00F7056E" w:rsidRPr="00446F8E" w:rsidRDefault="00F7056E" w:rsidP="00F7056E">
      <w:pPr>
        <w:pStyle w:val="NoSpacing"/>
        <w:numPr>
          <w:ilvl w:val="1"/>
          <w:numId w:val="32"/>
        </w:numPr>
        <w:rPr>
          <w:rFonts w:ascii="Times New Roman" w:hAnsi="Times New Roman"/>
          <w:sz w:val="23"/>
          <w:szCs w:val="23"/>
        </w:rPr>
      </w:pPr>
      <w:r w:rsidRPr="00446F8E">
        <w:rPr>
          <w:rFonts w:ascii="Times New Roman" w:hAnsi="Times New Roman"/>
          <w:sz w:val="23"/>
          <w:szCs w:val="23"/>
          <w:u w:val="single"/>
        </w:rPr>
        <w:t>Do not save over your draft when you change it</w:t>
      </w:r>
    </w:p>
    <w:p w14:paraId="7AA857F2" w14:textId="300AD357" w:rsidR="000235AE" w:rsidRPr="00446F8E" w:rsidRDefault="000235AE" w:rsidP="000235AE">
      <w:pPr>
        <w:pStyle w:val="NoSpacing"/>
        <w:numPr>
          <w:ilvl w:val="0"/>
          <w:numId w:val="32"/>
        </w:numPr>
        <w:rPr>
          <w:rFonts w:ascii="Times New Roman" w:hAnsi="Times New Roman"/>
          <w:bCs/>
        </w:rPr>
      </w:pPr>
      <w:r w:rsidRPr="00446F8E">
        <w:rPr>
          <w:rFonts w:ascii="Times New Roman" w:hAnsi="Times New Roman"/>
          <w:b/>
          <w:bCs/>
        </w:rPr>
        <w:t xml:space="preserve">Monday, February 15, by start of class: </w:t>
      </w:r>
      <w:r w:rsidRPr="00446F8E">
        <w:rPr>
          <w:rFonts w:ascii="Times New Roman" w:hAnsi="Times New Roman"/>
          <w:bCs/>
        </w:rPr>
        <w:t xml:space="preserve">Final version of archival paper AND Omeka </w:t>
      </w:r>
      <w:r w:rsidR="00F7056E" w:rsidRPr="00446F8E">
        <w:rPr>
          <w:rFonts w:ascii="Times New Roman" w:hAnsi="Times New Roman"/>
          <w:bCs/>
        </w:rPr>
        <w:t>submission due</w:t>
      </w:r>
    </w:p>
    <w:p w14:paraId="030908B0" w14:textId="77777777" w:rsidR="00407CAC" w:rsidRPr="00446F8E" w:rsidRDefault="00407CAC" w:rsidP="00407CAC">
      <w:pPr>
        <w:pStyle w:val="NoSpacing"/>
        <w:numPr>
          <w:ilvl w:val="1"/>
          <w:numId w:val="32"/>
        </w:numPr>
        <w:rPr>
          <w:rFonts w:ascii="Times New Roman" w:hAnsi="Times New Roman"/>
          <w:b/>
          <w:sz w:val="23"/>
          <w:szCs w:val="23"/>
        </w:rPr>
      </w:pPr>
      <w:r w:rsidRPr="00446F8E">
        <w:rPr>
          <w:rFonts w:ascii="Times New Roman" w:hAnsi="Times New Roman"/>
          <w:b/>
          <w:sz w:val="23"/>
          <w:szCs w:val="23"/>
        </w:rPr>
        <w:t>T-Square</w:t>
      </w:r>
    </w:p>
    <w:p w14:paraId="0C9EF353" w14:textId="23913CE4" w:rsidR="00407CAC" w:rsidRPr="00446F8E" w:rsidRDefault="00407CAC" w:rsidP="00407CAC">
      <w:pPr>
        <w:pStyle w:val="NoSpacing"/>
        <w:numPr>
          <w:ilvl w:val="2"/>
          <w:numId w:val="32"/>
        </w:numPr>
        <w:rPr>
          <w:rFonts w:ascii="Times New Roman" w:hAnsi="Times New Roman"/>
          <w:sz w:val="23"/>
          <w:szCs w:val="23"/>
        </w:rPr>
      </w:pPr>
      <w:r w:rsidRPr="00446F8E">
        <w:rPr>
          <w:rFonts w:ascii="Times New Roman" w:hAnsi="Times New Roman"/>
          <w:sz w:val="23"/>
          <w:szCs w:val="23"/>
        </w:rPr>
        <w:t xml:space="preserve">Assignment Submission, Archival Project FINAL </w:t>
      </w:r>
    </w:p>
    <w:p w14:paraId="48E97126" w14:textId="77777777" w:rsidR="00407CAC" w:rsidRPr="00446F8E" w:rsidRDefault="00407CAC" w:rsidP="00407CAC">
      <w:pPr>
        <w:pStyle w:val="NoSpacing"/>
        <w:numPr>
          <w:ilvl w:val="2"/>
          <w:numId w:val="32"/>
        </w:numPr>
        <w:rPr>
          <w:rFonts w:ascii="Times New Roman" w:hAnsi="Times New Roman"/>
          <w:sz w:val="23"/>
          <w:szCs w:val="23"/>
        </w:rPr>
      </w:pPr>
      <w:r w:rsidRPr="00446F8E">
        <w:rPr>
          <w:rFonts w:ascii="Times New Roman" w:hAnsi="Times New Roman"/>
          <w:sz w:val="23"/>
          <w:szCs w:val="23"/>
        </w:rPr>
        <w:t>File formats</w:t>
      </w:r>
    </w:p>
    <w:p w14:paraId="3EA69FE7" w14:textId="77777777" w:rsidR="00407CAC" w:rsidRPr="00446F8E" w:rsidRDefault="00407CAC" w:rsidP="00407CAC">
      <w:pPr>
        <w:pStyle w:val="NoSpacing"/>
        <w:numPr>
          <w:ilvl w:val="3"/>
          <w:numId w:val="32"/>
        </w:numPr>
        <w:rPr>
          <w:rFonts w:ascii="Times New Roman" w:hAnsi="Times New Roman"/>
          <w:sz w:val="23"/>
          <w:szCs w:val="23"/>
        </w:rPr>
      </w:pPr>
      <w:r w:rsidRPr="00446F8E">
        <w:rPr>
          <w:rFonts w:ascii="Times New Roman" w:hAnsi="Times New Roman"/>
          <w:sz w:val="23"/>
          <w:szCs w:val="23"/>
        </w:rPr>
        <w:t xml:space="preserve">Paper: .doc or .docx only </w:t>
      </w:r>
    </w:p>
    <w:p w14:paraId="19513B0F" w14:textId="77777777" w:rsidR="00407CAC" w:rsidRPr="00446F8E" w:rsidRDefault="00407CAC" w:rsidP="00407CAC">
      <w:pPr>
        <w:pStyle w:val="NoSpacing"/>
        <w:numPr>
          <w:ilvl w:val="3"/>
          <w:numId w:val="32"/>
        </w:numPr>
        <w:rPr>
          <w:rFonts w:ascii="Times New Roman" w:hAnsi="Times New Roman"/>
          <w:sz w:val="23"/>
          <w:szCs w:val="23"/>
        </w:rPr>
      </w:pPr>
      <w:r w:rsidRPr="00446F8E">
        <w:rPr>
          <w:rFonts w:ascii="Times New Roman" w:hAnsi="Times New Roman"/>
          <w:sz w:val="23"/>
          <w:szCs w:val="23"/>
        </w:rPr>
        <w:t xml:space="preserve">Story and image scans: .pdf or .jpg only  </w:t>
      </w:r>
    </w:p>
    <w:p w14:paraId="5C5375A1" w14:textId="77777777" w:rsidR="00407CAC" w:rsidRPr="00446F8E" w:rsidRDefault="00407CAC" w:rsidP="00407CAC">
      <w:pPr>
        <w:pStyle w:val="NoSpacing"/>
        <w:numPr>
          <w:ilvl w:val="2"/>
          <w:numId w:val="32"/>
        </w:numPr>
        <w:rPr>
          <w:rFonts w:ascii="Times New Roman" w:hAnsi="Times New Roman"/>
          <w:sz w:val="23"/>
          <w:szCs w:val="23"/>
        </w:rPr>
      </w:pPr>
      <w:r w:rsidRPr="00446F8E">
        <w:rPr>
          <w:rFonts w:ascii="Times New Roman" w:hAnsi="Times New Roman"/>
          <w:sz w:val="23"/>
          <w:szCs w:val="23"/>
        </w:rPr>
        <w:t>File Names</w:t>
      </w:r>
    </w:p>
    <w:p w14:paraId="08D490C3" w14:textId="6E4AB3DF" w:rsidR="00407CAC" w:rsidRPr="00446F8E" w:rsidRDefault="00407CAC" w:rsidP="00407CAC">
      <w:pPr>
        <w:pStyle w:val="NoSpacing"/>
        <w:numPr>
          <w:ilvl w:val="3"/>
          <w:numId w:val="32"/>
        </w:numPr>
        <w:rPr>
          <w:rFonts w:ascii="Times New Roman" w:hAnsi="Times New Roman"/>
          <w:sz w:val="23"/>
          <w:szCs w:val="23"/>
        </w:rPr>
      </w:pPr>
      <w:r w:rsidRPr="00446F8E">
        <w:rPr>
          <w:rFonts w:ascii="Times New Roman" w:hAnsi="Times New Roman"/>
          <w:sz w:val="23"/>
          <w:szCs w:val="23"/>
        </w:rPr>
        <w:t>Paper:</w:t>
      </w:r>
      <w:r w:rsidRPr="00446F8E">
        <w:rPr>
          <w:rFonts w:ascii="Times New Roman" w:hAnsi="Times New Roman"/>
          <w:b/>
          <w:sz w:val="23"/>
          <w:szCs w:val="23"/>
        </w:rPr>
        <w:t xml:space="preserve"> </w:t>
      </w:r>
      <w:r w:rsidRPr="00446F8E">
        <w:rPr>
          <w:rFonts w:ascii="Times New Roman" w:hAnsi="Times New Roman"/>
          <w:sz w:val="23"/>
          <w:szCs w:val="23"/>
        </w:rPr>
        <w:t xml:space="preserve">Last Name, Archival Project Final </w:t>
      </w:r>
    </w:p>
    <w:p w14:paraId="5DC23233" w14:textId="77777777" w:rsidR="00407CAC" w:rsidRPr="00446F8E" w:rsidRDefault="00407CAC" w:rsidP="00407CAC">
      <w:pPr>
        <w:pStyle w:val="NoSpacing"/>
        <w:numPr>
          <w:ilvl w:val="3"/>
          <w:numId w:val="32"/>
        </w:numPr>
        <w:rPr>
          <w:rFonts w:ascii="Times New Roman" w:hAnsi="Times New Roman"/>
          <w:sz w:val="23"/>
          <w:szCs w:val="23"/>
        </w:rPr>
      </w:pPr>
      <w:r w:rsidRPr="00446F8E">
        <w:rPr>
          <w:rFonts w:ascii="Times New Roman" w:hAnsi="Times New Roman"/>
          <w:sz w:val="23"/>
          <w:szCs w:val="23"/>
        </w:rPr>
        <w:t xml:space="preserve">Story and image scans (use as appropriate) </w:t>
      </w:r>
    </w:p>
    <w:p w14:paraId="7E0CB28E" w14:textId="77777777" w:rsidR="00407CAC" w:rsidRPr="00446F8E" w:rsidRDefault="00407CAC" w:rsidP="00407CAC">
      <w:pPr>
        <w:pStyle w:val="NoSpacing"/>
        <w:numPr>
          <w:ilvl w:val="4"/>
          <w:numId w:val="32"/>
        </w:numPr>
        <w:rPr>
          <w:rFonts w:ascii="Times New Roman" w:hAnsi="Times New Roman"/>
          <w:sz w:val="23"/>
          <w:szCs w:val="23"/>
        </w:rPr>
      </w:pPr>
      <w:r w:rsidRPr="00446F8E">
        <w:rPr>
          <w:rFonts w:ascii="Times New Roman" w:hAnsi="Times New Roman"/>
          <w:sz w:val="23"/>
          <w:szCs w:val="23"/>
        </w:rPr>
        <w:t>Cover</w:t>
      </w:r>
    </w:p>
    <w:p w14:paraId="482ADE3B" w14:textId="77777777" w:rsidR="00407CAC" w:rsidRPr="00446F8E" w:rsidRDefault="00407CAC" w:rsidP="00407CAC">
      <w:pPr>
        <w:pStyle w:val="NoSpacing"/>
        <w:numPr>
          <w:ilvl w:val="4"/>
          <w:numId w:val="32"/>
        </w:numPr>
        <w:rPr>
          <w:rFonts w:ascii="Times New Roman" w:hAnsi="Times New Roman"/>
          <w:sz w:val="23"/>
          <w:szCs w:val="23"/>
        </w:rPr>
      </w:pPr>
      <w:r w:rsidRPr="00446F8E">
        <w:rPr>
          <w:rFonts w:ascii="Times New Roman" w:hAnsi="Times New Roman"/>
          <w:sz w:val="23"/>
          <w:szCs w:val="23"/>
        </w:rPr>
        <w:t>Image #</w:t>
      </w:r>
    </w:p>
    <w:p w14:paraId="2F9C65F6" w14:textId="7575C597" w:rsidR="00407CAC" w:rsidRPr="00446F8E" w:rsidRDefault="00407CAC" w:rsidP="00407CAC">
      <w:pPr>
        <w:pStyle w:val="NoSpacing"/>
        <w:numPr>
          <w:ilvl w:val="4"/>
          <w:numId w:val="32"/>
        </w:numPr>
        <w:rPr>
          <w:rFonts w:ascii="Times New Roman" w:hAnsi="Times New Roman"/>
          <w:sz w:val="23"/>
          <w:szCs w:val="23"/>
        </w:rPr>
      </w:pPr>
      <w:r w:rsidRPr="00446F8E">
        <w:rPr>
          <w:rFonts w:ascii="Times New Roman" w:hAnsi="Times New Roman"/>
          <w:sz w:val="23"/>
          <w:szCs w:val="23"/>
        </w:rPr>
        <w:t xml:space="preserve">Author Last Name, Story Title </w:t>
      </w:r>
    </w:p>
    <w:p w14:paraId="422A325C" w14:textId="3DF130EB" w:rsidR="00407CAC" w:rsidRPr="00446F8E" w:rsidRDefault="00407CAC" w:rsidP="00DA0FAB">
      <w:pPr>
        <w:pStyle w:val="NoSpacing"/>
        <w:numPr>
          <w:ilvl w:val="1"/>
          <w:numId w:val="32"/>
        </w:numPr>
        <w:rPr>
          <w:rFonts w:ascii="Times New Roman" w:hAnsi="Times New Roman"/>
          <w:b/>
          <w:sz w:val="23"/>
          <w:szCs w:val="23"/>
        </w:rPr>
      </w:pPr>
      <w:r w:rsidRPr="00446F8E">
        <w:rPr>
          <w:rFonts w:ascii="Times New Roman" w:hAnsi="Times New Roman"/>
          <w:b/>
          <w:sz w:val="23"/>
          <w:szCs w:val="23"/>
        </w:rPr>
        <w:t xml:space="preserve">Omeka </w:t>
      </w:r>
      <w:r w:rsidR="00DA0FAB" w:rsidRPr="00446F8E">
        <w:rPr>
          <w:rFonts w:ascii="Times New Roman" w:hAnsi="Times New Roman"/>
          <w:b/>
          <w:sz w:val="23"/>
          <w:szCs w:val="23"/>
        </w:rPr>
        <w:t>(</w:t>
      </w:r>
      <w:hyperlink r:id="rId16" w:history="1">
        <w:r w:rsidR="00DA0FAB" w:rsidRPr="00446F8E">
          <w:rPr>
            <w:rStyle w:val="Hyperlink"/>
            <w:rFonts w:ascii="Times New Roman" w:hAnsi="Times New Roman"/>
            <w:b/>
            <w:sz w:val="23"/>
            <w:szCs w:val="23"/>
          </w:rPr>
          <w:t>http://omeka.iac.gatech.edu/OtherWorldsArchive/admin/</w:t>
        </w:r>
      </w:hyperlink>
      <w:r w:rsidR="00DA0FAB" w:rsidRPr="00446F8E">
        <w:rPr>
          <w:rFonts w:ascii="Times New Roman" w:hAnsi="Times New Roman"/>
          <w:b/>
          <w:sz w:val="23"/>
          <w:szCs w:val="23"/>
        </w:rPr>
        <w:t xml:space="preserve">) </w:t>
      </w:r>
    </w:p>
    <w:p w14:paraId="27164214" w14:textId="77777777" w:rsidR="00CD19C5" w:rsidRPr="00446F8E" w:rsidRDefault="002A0EB0" w:rsidP="00CD19C5">
      <w:pPr>
        <w:pStyle w:val="NoSpacing"/>
        <w:numPr>
          <w:ilvl w:val="2"/>
          <w:numId w:val="32"/>
        </w:numPr>
        <w:rPr>
          <w:rFonts w:ascii="Times New Roman" w:hAnsi="Times New Roman"/>
          <w:sz w:val="23"/>
          <w:szCs w:val="23"/>
        </w:rPr>
      </w:pPr>
      <w:r w:rsidRPr="00446F8E">
        <w:rPr>
          <w:rFonts w:ascii="Times New Roman" w:hAnsi="Times New Roman"/>
          <w:sz w:val="23"/>
          <w:szCs w:val="23"/>
        </w:rPr>
        <w:t>Items: Short story (PDF), Cover image (JPG), any illustrations</w:t>
      </w:r>
      <w:r w:rsidR="00CD19C5" w:rsidRPr="00446F8E">
        <w:rPr>
          <w:rFonts w:ascii="Times New Roman" w:hAnsi="Times New Roman"/>
          <w:sz w:val="23"/>
          <w:szCs w:val="23"/>
        </w:rPr>
        <w:t xml:space="preserve"> or advertisements</w:t>
      </w:r>
      <w:r w:rsidRPr="00446F8E">
        <w:rPr>
          <w:rFonts w:ascii="Times New Roman" w:hAnsi="Times New Roman"/>
          <w:sz w:val="23"/>
          <w:szCs w:val="23"/>
        </w:rPr>
        <w:t xml:space="preserve"> that accompany the story (JPG) </w:t>
      </w:r>
    </w:p>
    <w:p w14:paraId="58430119" w14:textId="5B6908D3" w:rsidR="00CD19C5" w:rsidRPr="00446F8E" w:rsidRDefault="00CD19C5" w:rsidP="00CD19C5">
      <w:pPr>
        <w:pStyle w:val="NoSpacing"/>
        <w:numPr>
          <w:ilvl w:val="2"/>
          <w:numId w:val="32"/>
        </w:numPr>
        <w:rPr>
          <w:rFonts w:ascii="Times New Roman" w:hAnsi="Times New Roman"/>
          <w:sz w:val="23"/>
          <w:szCs w:val="23"/>
        </w:rPr>
      </w:pPr>
      <w:r w:rsidRPr="00446F8E">
        <w:rPr>
          <w:rFonts w:ascii="Times New Roman" w:hAnsi="Times New Roman"/>
          <w:sz w:val="23"/>
          <w:szCs w:val="23"/>
        </w:rPr>
        <w:t>Collection that contains all your items</w:t>
      </w:r>
    </w:p>
    <w:p w14:paraId="678474CB" w14:textId="1836E726" w:rsidR="00CD19C5" w:rsidRPr="00446F8E" w:rsidRDefault="00CD19C5" w:rsidP="00CD19C5">
      <w:pPr>
        <w:pStyle w:val="NoSpacing"/>
        <w:numPr>
          <w:ilvl w:val="2"/>
          <w:numId w:val="32"/>
        </w:numPr>
        <w:rPr>
          <w:rFonts w:ascii="Times New Roman" w:hAnsi="Times New Roman"/>
          <w:sz w:val="23"/>
          <w:szCs w:val="23"/>
        </w:rPr>
      </w:pPr>
      <w:r w:rsidRPr="00446F8E">
        <w:rPr>
          <w:rFonts w:ascii="Times New Roman" w:hAnsi="Times New Roman"/>
          <w:sz w:val="23"/>
          <w:szCs w:val="23"/>
        </w:rPr>
        <w:t>Add your magazine cover to the “Science Fiction Magazine Covers” exhibit</w:t>
      </w:r>
    </w:p>
    <w:p w14:paraId="4259D5F8" w14:textId="4264BDA3" w:rsidR="00365BDF" w:rsidRPr="00446F8E" w:rsidRDefault="00407CAC" w:rsidP="00CD19C5">
      <w:pPr>
        <w:pStyle w:val="NoSpacing"/>
        <w:numPr>
          <w:ilvl w:val="1"/>
          <w:numId w:val="32"/>
        </w:numPr>
        <w:rPr>
          <w:rFonts w:ascii="Times New Roman" w:hAnsi="Times New Roman"/>
          <w:sz w:val="23"/>
          <w:szCs w:val="23"/>
        </w:rPr>
      </w:pPr>
      <w:r w:rsidRPr="00446F8E">
        <w:rPr>
          <w:rFonts w:ascii="Times New Roman" w:hAnsi="Times New Roman"/>
          <w:sz w:val="23"/>
          <w:szCs w:val="23"/>
        </w:rPr>
        <w:t xml:space="preserve">Your Omeka submission and T-Square submission must </w:t>
      </w:r>
      <w:r w:rsidRPr="00446F8E">
        <w:rPr>
          <w:rFonts w:ascii="Times New Roman" w:hAnsi="Times New Roman"/>
          <w:sz w:val="23"/>
          <w:szCs w:val="23"/>
          <w:u w:val="single"/>
        </w:rPr>
        <w:t xml:space="preserve">both be on time </w:t>
      </w:r>
    </w:p>
    <w:p w14:paraId="646E7830" w14:textId="67558E02" w:rsidR="00365BDF" w:rsidRPr="00446F8E" w:rsidRDefault="00365BDF" w:rsidP="00223822">
      <w:pPr>
        <w:pStyle w:val="NoSpacing"/>
        <w:jc w:val="center"/>
        <w:rPr>
          <w:rFonts w:ascii="Times New Roman" w:hAnsi="Times New Roman"/>
          <w:bCs/>
        </w:rPr>
      </w:pPr>
    </w:p>
    <w:p w14:paraId="516B697E" w14:textId="037B10B1" w:rsidR="00904A7F" w:rsidRPr="00446F8E" w:rsidRDefault="00904A7F" w:rsidP="00904A7F">
      <w:pPr>
        <w:pStyle w:val="NoSpacing"/>
        <w:jc w:val="center"/>
        <w:rPr>
          <w:rFonts w:ascii="Times New Roman" w:hAnsi="Times New Roman"/>
          <w:b/>
          <w:color w:val="C00000"/>
          <w:sz w:val="24"/>
          <w:u w:val="single"/>
        </w:rPr>
      </w:pPr>
      <w:r w:rsidRPr="00446F8E">
        <w:rPr>
          <w:rFonts w:ascii="Times New Roman" w:hAnsi="Times New Roman"/>
          <w:b/>
          <w:color w:val="C00000"/>
          <w:sz w:val="24"/>
          <w:u w:val="single"/>
        </w:rPr>
        <w:t>Required Elements</w:t>
      </w:r>
      <w:r w:rsidR="0045322F" w:rsidRPr="00446F8E">
        <w:rPr>
          <w:rFonts w:ascii="Times New Roman" w:hAnsi="Times New Roman"/>
          <w:b/>
          <w:color w:val="C00000"/>
          <w:sz w:val="24"/>
          <w:u w:val="single"/>
        </w:rPr>
        <w:t xml:space="preserve"> for the Paper </w:t>
      </w:r>
    </w:p>
    <w:p w14:paraId="6388BB36" w14:textId="74B244D8" w:rsidR="00972827" w:rsidRPr="00446F8E" w:rsidRDefault="00FE26B0" w:rsidP="00972827">
      <w:pPr>
        <w:pStyle w:val="NoSpacing"/>
        <w:numPr>
          <w:ilvl w:val="0"/>
          <w:numId w:val="43"/>
        </w:numPr>
        <w:rPr>
          <w:rFonts w:ascii="Times New Roman" w:hAnsi="Times New Roman"/>
          <w:b/>
          <w:u w:val="single"/>
        </w:rPr>
      </w:pPr>
      <w:r w:rsidRPr="00446F8E">
        <w:rPr>
          <w:rFonts w:ascii="Times New Roman" w:hAnsi="Times New Roman"/>
          <w:b/>
        </w:rPr>
        <w:t>Content / Paper Structure</w:t>
      </w:r>
    </w:p>
    <w:p w14:paraId="1C57D351" w14:textId="500B3EF7" w:rsidR="00A7401A" w:rsidRPr="00446F8E" w:rsidRDefault="00A7401A" w:rsidP="00972827">
      <w:pPr>
        <w:pStyle w:val="ListParagraph"/>
        <w:widowControl w:val="0"/>
        <w:numPr>
          <w:ilvl w:val="1"/>
          <w:numId w:val="43"/>
        </w:numPr>
        <w:autoSpaceDE w:val="0"/>
        <w:autoSpaceDN w:val="0"/>
        <w:adjustRightInd w:val="0"/>
        <w:rPr>
          <w:rFonts w:eastAsiaTheme="minorHAnsi"/>
          <w:color w:val="000000"/>
          <w:sz w:val="22"/>
          <w:szCs w:val="22"/>
        </w:rPr>
      </w:pPr>
      <w:r w:rsidRPr="00446F8E">
        <w:rPr>
          <w:rFonts w:eastAsiaTheme="minorHAnsi"/>
          <w:color w:val="000000"/>
          <w:sz w:val="22"/>
          <w:szCs w:val="22"/>
        </w:rPr>
        <w:t xml:space="preserve">Provide context for the story that you found in the archives: Mention the magazine, publication date, and author </w:t>
      </w:r>
      <w:r w:rsidRPr="00446F8E">
        <w:rPr>
          <w:rFonts w:eastAsiaTheme="minorHAnsi"/>
          <w:b/>
          <w:color w:val="000000"/>
          <w:sz w:val="22"/>
          <w:szCs w:val="22"/>
        </w:rPr>
        <w:t xml:space="preserve">(1-3 sentences) </w:t>
      </w:r>
    </w:p>
    <w:p w14:paraId="06B72DB8" w14:textId="73E563CE" w:rsidR="00A7401A" w:rsidRPr="00446F8E" w:rsidRDefault="00A7401A" w:rsidP="00972827">
      <w:pPr>
        <w:pStyle w:val="ListParagraph"/>
        <w:widowControl w:val="0"/>
        <w:numPr>
          <w:ilvl w:val="1"/>
          <w:numId w:val="43"/>
        </w:numPr>
        <w:autoSpaceDE w:val="0"/>
        <w:autoSpaceDN w:val="0"/>
        <w:adjustRightInd w:val="0"/>
        <w:rPr>
          <w:rFonts w:eastAsiaTheme="minorHAnsi"/>
          <w:color w:val="000000"/>
          <w:sz w:val="22"/>
          <w:szCs w:val="22"/>
        </w:rPr>
      </w:pPr>
      <w:r w:rsidRPr="00446F8E">
        <w:rPr>
          <w:rFonts w:eastAsiaTheme="minorHAnsi"/>
          <w:color w:val="000000"/>
          <w:sz w:val="22"/>
          <w:szCs w:val="22"/>
        </w:rPr>
        <w:t xml:space="preserve">Second, briefly summarize the story </w:t>
      </w:r>
      <w:r w:rsidRPr="00446F8E">
        <w:rPr>
          <w:rFonts w:eastAsiaTheme="minorHAnsi"/>
          <w:b/>
          <w:color w:val="000000"/>
          <w:sz w:val="22"/>
          <w:szCs w:val="22"/>
        </w:rPr>
        <w:t xml:space="preserve">(at least 1 paragraph, no more than 2 paragraphs) </w:t>
      </w:r>
    </w:p>
    <w:p w14:paraId="4232D943" w14:textId="21BA56AF" w:rsidR="00FE26B0" w:rsidRPr="00446F8E" w:rsidRDefault="00552783" w:rsidP="00FE26B0">
      <w:pPr>
        <w:pStyle w:val="ListParagraph"/>
        <w:widowControl w:val="0"/>
        <w:numPr>
          <w:ilvl w:val="2"/>
          <w:numId w:val="43"/>
        </w:numPr>
        <w:autoSpaceDE w:val="0"/>
        <w:autoSpaceDN w:val="0"/>
        <w:adjustRightInd w:val="0"/>
        <w:rPr>
          <w:rFonts w:eastAsiaTheme="minorHAnsi"/>
          <w:color w:val="000000"/>
          <w:sz w:val="22"/>
          <w:szCs w:val="22"/>
        </w:rPr>
      </w:pPr>
      <w:r w:rsidRPr="00446F8E">
        <w:rPr>
          <w:rFonts w:eastAsiaTheme="minorHAnsi"/>
          <w:color w:val="000000"/>
          <w:sz w:val="22"/>
          <w:szCs w:val="22"/>
        </w:rPr>
        <w:t xml:space="preserve">A way to frame this: </w:t>
      </w:r>
      <w:r w:rsidR="00FE26B0" w:rsidRPr="00446F8E">
        <w:rPr>
          <w:rFonts w:eastAsiaTheme="minorHAnsi"/>
          <w:color w:val="000000"/>
          <w:sz w:val="22"/>
          <w:szCs w:val="22"/>
        </w:rPr>
        <w:t xml:space="preserve">“Prior to analyzing X, I want to briefly summarize the narrative for readers who may be unfamiliar with…” </w:t>
      </w:r>
    </w:p>
    <w:p w14:paraId="39DA128E" w14:textId="042E26E7" w:rsidR="0095450C" w:rsidRDefault="0095560D" w:rsidP="0095450C">
      <w:pPr>
        <w:pStyle w:val="ListParagraph"/>
        <w:widowControl w:val="0"/>
        <w:numPr>
          <w:ilvl w:val="1"/>
          <w:numId w:val="43"/>
        </w:numPr>
        <w:autoSpaceDE w:val="0"/>
        <w:autoSpaceDN w:val="0"/>
        <w:adjustRightInd w:val="0"/>
        <w:rPr>
          <w:rFonts w:eastAsiaTheme="minorHAnsi"/>
          <w:color w:val="000000"/>
          <w:sz w:val="22"/>
          <w:szCs w:val="22"/>
        </w:rPr>
      </w:pPr>
      <w:r w:rsidRPr="00446F8E">
        <w:rPr>
          <w:rFonts w:eastAsiaTheme="minorHAnsi"/>
          <w:color w:val="000000"/>
          <w:sz w:val="22"/>
          <w:szCs w:val="22"/>
        </w:rPr>
        <w:t>Third</w:t>
      </w:r>
      <w:r w:rsidR="00A7401A" w:rsidRPr="00446F8E">
        <w:rPr>
          <w:rFonts w:eastAsiaTheme="minorHAnsi"/>
          <w:color w:val="000000"/>
          <w:sz w:val="22"/>
          <w:szCs w:val="22"/>
        </w:rPr>
        <w:t xml:space="preserve">, and most importantly, analyze how the story </w:t>
      </w:r>
      <w:r w:rsidR="0095450C">
        <w:rPr>
          <w:rFonts w:eastAsiaTheme="minorHAnsi"/>
          <w:color w:val="000000"/>
          <w:sz w:val="22"/>
          <w:szCs w:val="22"/>
        </w:rPr>
        <w:t xml:space="preserve">embodies the </w:t>
      </w:r>
      <w:r w:rsidR="00A7401A" w:rsidRPr="00446F8E">
        <w:rPr>
          <w:rFonts w:eastAsiaTheme="minorHAnsi"/>
          <w:color w:val="000000"/>
          <w:sz w:val="22"/>
          <w:szCs w:val="22"/>
        </w:rPr>
        <w:t>s</w:t>
      </w:r>
      <w:r w:rsidR="00FE26B0" w:rsidRPr="00446F8E">
        <w:rPr>
          <w:rFonts w:eastAsiaTheme="minorHAnsi"/>
          <w:color w:val="000000"/>
          <w:sz w:val="22"/>
          <w:szCs w:val="22"/>
        </w:rPr>
        <w:t>cience fiction genre</w:t>
      </w:r>
      <w:r w:rsidR="0095450C">
        <w:rPr>
          <w:rFonts w:eastAsiaTheme="minorHAnsi"/>
          <w:color w:val="000000"/>
          <w:sz w:val="22"/>
          <w:szCs w:val="22"/>
        </w:rPr>
        <w:t xml:space="preserve"> </w:t>
      </w:r>
      <w:r w:rsidR="0095450C" w:rsidRPr="00446F8E">
        <w:rPr>
          <w:rFonts w:eastAsiaTheme="minorHAnsi"/>
          <w:b/>
          <w:color w:val="000000"/>
          <w:sz w:val="22"/>
          <w:szCs w:val="22"/>
        </w:rPr>
        <w:t>(at least 4 paragraphs)</w:t>
      </w:r>
    </w:p>
    <w:p w14:paraId="0A50338D" w14:textId="7C551E4A" w:rsidR="00A7401A" w:rsidRPr="00446F8E" w:rsidRDefault="00A15D16" w:rsidP="0095450C">
      <w:pPr>
        <w:pStyle w:val="ListParagraph"/>
        <w:widowControl w:val="0"/>
        <w:numPr>
          <w:ilvl w:val="2"/>
          <w:numId w:val="43"/>
        </w:numPr>
        <w:autoSpaceDE w:val="0"/>
        <w:autoSpaceDN w:val="0"/>
        <w:adjustRightInd w:val="0"/>
        <w:rPr>
          <w:rFonts w:eastAsiaTheme="minorHAnsi"/>
          <w:color w:val="000000"/>
          <w:sz w:val="22"/>
          <w:szCs w:val="22"/>
        </w:rPr>
      </w:pPr>
      <w:r>
        <w:rPr>
          <w:rFonts w:eastAsiaTheme="minorHAnsi"/>
          <w:color w:val="000000"/>
          <w:sz w:val="22"/>
          <w:szCs w:val="22"/>
        </w:rPr>
        <w:t xml:space="preserve">Think about what kinds of science fiction tropes or characters are present in the story and what elements of the plot are science fictional (and why). </w:t>
      </w:r>
    </w:p>
    <w:p w14:paraId="4EA2CB1E" w14:textId="35DA68A4" w:rsidR="0095560D" w:rsidRPr="00446F8E" w:rsidRDefault="0095560D" w:rsidP="0095560D">
      <w:pPr>
        <w:pStyle w:val="NoSpacing"/>
        <w:numPr>
          <w:ilvl w:val="2"/>
          <w:numId w:val="43"/>
        </w:numPr>
        <w:rPr>
          <w:rFonts w:ascii="Times New Roman" w:hAnsi="Times New Roman"/>
          <w:b/>
          <w:u w:val="single"/>
        </w:rPr>
      </w:pPr>
      <w:r w:rsidRPr="00446F8E">
        <w:rPr>
          <w:rFonts w:ascii="Times New Roman" w:hAnsi="Times New Roman"/>
          <w:b/>
        </w:rPr>
        <w:t xml:space="preserve">Thesis: </w:t>
      </w:r>
      <w:r w:rsidRPr="00446F8E">
        <w:rPr>
          <w:rFonts w:ascii="Times New Roman" w:hAnsi="Times New Roman"/>
        </w:rPr>
        <w:t xml:space="preserve">1 sentence in which you make a claim about how the story </w:t>
      </w:r>
      <w:r w:rsidR="00E37BB0">
        <w:rPr>
          <w:rFonts w:ascii="Times New Roman" w:hAnsi="Times New Roman"/>
        </w:rPr>
        <w:t xml:space="preserve">embodies the </w:t>
      </w:r>
      <w:r w:rsidRPr="00446F8E">
        <w:rPr>
          <w:rFonts w:ascii="Times New Roman" w:hAnsi="Times New Roman"/>
        </w:rPr>
        <w:t xml:space="preserve">SF genre </w:t>
      </w:r>
    </w:p>
    <w:p w14:paraId="6D156029" w14:textId="77777777" w:rsidR="00A7401A" w:rsidRPr="00446F8E" w:rsidRDefault="00A7401A" w:rsidP="00A7401A">
      <w:pPr>
        <w:pStyle w:val="ListParagraph"/>
        <w:widowControl w:val="0"/>
        <w:numPr>
          <w:ilvl w:val="2"/>
          <w:numId w:val="43"/>
        </w:numPr>
        <w:autoSpaceDE w:val="0"/>
        <w:autoSpaceDN w:val="0"/>
        <w:adjustRightInd w:val="0"/>
        <w:rPr>
          <w:rFonts w:eastAsiaTheme="minorHAnsi"/>
          <w:color w:val="000000"/>
          <w:sz w:val="22"/>
          <w:szCs w:val="22"/>
        </w:rPr>
      </w:pPr>
      <w:r w:rsidRPr="00446F8E">
        <w:rPr>
          <w:rFonts w:eastAsiaTheme="minorHAnsi"/>
          <w:color w:val="000000"/>
          <w:sz w:val="22"/>
          <w:szCs w:val="22"/>
        </w:rPr>
        <w:t>Use quotes from and paraphrase the story to support your argument</w:t>
      </w:r>
    </w:p>
    <w:p w14:paraId="02FE8F7C" w14:textId="0BB20AEB" w:rsidR="00A7401A" w:rsidRDefault="00132B5F" w:rsidP="00A7401A">
      <w:pPr>
        <w:pStyle w:val="ListParagraph"/>
        <w:widowControl w:val="0"/>
        <w:numPr>
          <w:ilvl w:val="2"/>
          <w:numId w:val="43"/>
        </w:numPr>
        <w:autoSpaceDE w:val="0"/>
        <w:autoSpaceDN w:val="0"/>
        <w:adjustRightInd w:val="0"/>
        <w:rPr>
          <w:rFonts w:eastAsiaTheme="minorHAnsi"/>
          <w:color w:val="000000"/>
          <w:sz w:val="22"/>
          <w:szCs w:val="22"/>
        </w:rPr>
      </w:pPr>
      <w:r w:rsidRPr="00E37BB0">
        <w:rPr>
          <w:rFonts w:eastAsiaTheme="minorHAnsi"/>
          <w:b/>
          <w:color w:val="000000"/>
          <w:sz w:val="22"/>
          <w:szCs w:val="22"/>
        </w:rPr>
        <w:t>Use outside sources that define science fiction (or that define subgenres</w:t>
      </w:r>
      <w:r w:rsidRPr="00446F8E">
        <w:rPr>
          <w:rFonts w:eastAsiaTheme="minorHAnsi"/>
          <w:color w:val="000000"/>
          <w:sz w:val="22"/>
          <w:szCs w:val="22"/>
        </w:rPr>
        <w:t xml:space="preserve"> of science fiction, such as planetary romance, pulp SF, feminist SF, and so on) </w:t>
      </w:r>
    </w:p>
    <w:p w14:paraId="5D7F9173" w14:textId="15AA14C9" w:rsidR="00FE26B0" w:rsidRPr="00446F8E" w:rsidRDefault="00FE26B0" w:rsidP="00A7401A">
      <w:pPr>
        <w:pStyle w:val="ListParagraph"/>
        <w:widowControl w:val="0"/>
        <w:numPr>
          <w:ilvl w:val="2"/>
          <w:numId w:val="43"/>
        </w:numPr>
        <w:autoSpaceDE w:val="0"/>
        <w:autoSpaceDN w:val="0"/>
        <w:adjustRightInd w:val="0"/>
        <w:rPr>
          <w:rFonts w:eastAsiaTheme="minorHAnsi"/>
          <w:color w:val="000000"/>
          <w:sz w:val="22"/>
          <w:szCs w:val="22"/>
        </w:rPr>
      </w:pPr>
      <w:r w:rsidRPr="00446F8E">
        <w:rPr>
          <w:rFonts w:eastAsiaTheme="minorHAnsi"/>
          <w:color w:val="000000"/>
          <w:sz w:val="22"/>
          <w:szCs w:val="22"/>
        </w:rPr>
        <w:lastRenderedPageBreak/>
        <w:t xml:space="preserve">If necessary, you can compare your story to other texts / films (but your analysis is primarily an argument about the archived story, so don’t spend entire paragraphs talking about other things) </w:t>
      </w:r>
    </w:p>
    <w:p w14:paraId="5B83B23A" w14:textId="77777777" w:rsidR="0095560D" w:rsidRPr="00446F8E" w:rsidRDefault="0095560D" w:rsidP="0095560D">
      <w:pPr>
        <w:pStyle w:val="ListParagraph"/>
        <w:widowControl w:val="0"/>
        <w:numPr>
          <w:ilvl w:val="1"/>
          <w:numId w:val="43"/>
        </w:numPr>
        <w:autoSpaceDE w:val="0"/>
        <w:autoSpaceDN w:val="0"/>
        <w:adjustRightInd w:val="0"/>
        <w:rPr>
          <w:rFonts w:eastAsiaTheme="minorHAnsi"/>
          <w:color w:val="000000"/>
          <w:sz w:val="22"/>
          <w:szCs w:val="22"/>
        </w:rPr>
      </w:pPr>
      <w:r w:rsidRPr="00446F8E">
        <w:rPr>
          <w:rFonts w:eastAsiaTheme="minorHAnsi"/>
          <w:color w:val="000000"/>
          <w:sz w:val="22"/>
          <w:szCs w:val="22"/>
        </w:rPr>
        <w:t xml:space="preserve">Finally, write a conclusion </w:t>
      </w:r>
      <w:r w:rsidRPr="00446F8E">
        <w:rPr>
          <w:rFonts w:eastAsiaTheme="minorHAnsi"/>
          <w:b/>
          <w:color w:val="000000"/>
          <w:sz w:val="22"/>
          <w:szCs w:val="22"/>
        </w:rPr>
        <w:t>paragraph</w:t>
      </w:r>
    </w:p>
    <w:p w14:paraId="38EC2209" w14:textId="1535DA4A" w:rsidR="0095560D" w:rsidRPr="00446F8E" w:rsidRDefault="0095560D" w:rsidP="0095560D">
      <w:pPr>
        <w:pStyle w:val="ListParagraph"/>
        <w:widowControl w:val="0"/>
        <w:numPr>
          <w:ilvl w:val="2"/>
          <w:numId w:val="43"/>
        </w:numPr>
        <w:autoSpaceDE w:val="0"/>
        <w:autoSpaceDN w:val="0"/>
        <w:adjustRightInd w:val="0"/>
        <w:rPr>
          <w:rFonts w:eastAsiaTheme="minorHAnsi"/>
          <w:color w:val="000000"/>
          <w:sz w:val="22"/>
          <w:szCs w:val="22"/>
        </w:rPr>
      </w:pPr>
      <w:r w:rsidRPr="00446F8E">
        <w:rPr>
          <w:rFonts w:eastAsiaTheme="minorHAnsi"/>
          <w:color w:val="000000"/>
          <w:sz w:val="22"/>
          <w:szCs w:val="22"/>
        </w:rPr>
        <w:t xml:space="preserve">Idea: Talk about modern inheritors of the SF genre that you think seem related to your short story </w:t>
      </w:r>
    </w:p>
    <w:p w14:paraId="5B3C37A0" w14:textId="122B2CBD" w:rsidR="0095560D" w:rsidRPr="00446F8E" w:rsidRDefault="0095560D" w:rsidP="0095560D">
      <w:pPr>
        <w:pStyle w:val="ListParagraph"/>
        <w:widowControl w:val="0"/>
        <w:numPr>
          <w:ilvl w:val="0"/>
          <w:numId w:val="43"/>
        </w:numPr>
        <w:autoSpaceDE w:val="0"/>
        <w:autoSpaceDN w:val="0"/>
        <w:adjustRightInd w:val="0"/>
        <w:rPr>
          <w:rFonts w:eastAsiaTheme="minorHAnsi"/>
          <w:color w:val="000000"/>
          <w:sz w:val="22"/>
          <w:szCs w:val="22"/>
        </w:rPr>
      </w:pPr>
      <w:r w:rsidRPr="00446F8E">
        <w:rPr>
          <w:rFonts w:eastAsiaTheme="minorHAnsi"/>
          <w:b/>
          <w:color w:val="000000"/>
          <w:sz w:val="22"/>
          <w:szCs w:val="22"/>
        </w:rPr>
        <w:t xml:space="preserve">At least 6 paragraphs </w:t>
      </w:r>
      <w:r w:rsidR="006170F2">
        <w:rPr>
          <w:rFonts w:eastAsiaTheme="minorHAnsi"/>
          <w:b/>
          <w:color w:val="000000"/>
          <w:sz w:val="22"/>
          <w:szCs w:val="22"/>
        </w:rPr>
        <w:t xml:space="preserve">total (12 paragraph maximum) </w:t>
      </w:r>
    </w:p>
    <w:p w14:paraId="35DA2084" w14:textId="77777777" w:rsidR="0095560D" w:rsidRPr="00446F8E" w:rsidRDefault="0095560D" w:rsidP="0095560D">
      <w:pPr>
        <w:pStyle w:val="NoSpacing"/>
        <w:numPr>
          <w:ilvl w:val="1"/>
          <w:numId w:val="43"/>
        </w:numPr>
        <w:rPr>
          <w:rFonts w:ascii="Times New Roman" w:hAnsi="Times New Roman"/>
          <w:b/>
          <w:u w:val="single"/>
        </w:rPr>
      </w:pPr>
      <w:r w:rsidRPr="00446F8E">
        <w:rPr>
          <w:rFonts w:ascii="Times New Roman" w:hAnsi="Times New Roman"/>
        </w:rPr>
        <w:t xml:space="preserve">Each paragraph should be </w:t>
      </w:r>
      <w:r w:rsidRPr="00446F8E">
        <w:rPr>
          <w:rFonts w:ascii="Times New Roman" w:hAnsi="Times New Roman"/>
          <w:b/>
        </w:rPr>
        <w:t xml:space="preserve">at least 5 sentences </w:t>
      </w:r>
      <w:r w:rsidRPr="00446F8E">
        <w:rPr>
          <w:rFonts w:ascii="Times New Roman" w:hAnsi="Times New Roman"/>
        </w:rPr>
        <w:t>long</w:t>
      </w:r>
    </w:p>
    <w:p w14:paraId="04A7FD78" w14:textId="77777777" w:rsidR="00972827" w:rsidRPr="00446F8E" w:rsidRDefault="00972827" w:rsidP="00972827">
      <w:pPr>
        <w:pStyle w:val="NoSpacing"/>
        <w:numPr>
          <w:ilvl w:val="0"/>
          <w:numId w:val="43"/>
        </w:numPr>
        <w:rPr>
          <w:rFonts w:ascii="Times New Roman" w:eastAsiaTheme="minorHAnsi" w:hAnsi="Times New Roman"/>
        </w:rPr>
      </w:pPr>
      <w:r w:rsidRPr="00446F8E">
        <w:rPr>
          <w:rFonts w:ascii="Times New Roman" w:eastAsiaTheme="minorHAnsi" w:hAnsi="Times New Roman"/>
          <w:b/>
        </w:rPr>
        <w:t>Audience</w:t>
      </w:r>
    </w:p>
    <w:p w14:paraId="3BB392E6" w14:textId="77777777" w:rsidR="00972827" w:rsidRPr="00446F8E" w:rsidRDefault="00972827" w:rsidP="00972827">
      <w:pPr>
        <w:pStyle w:val="ListParagraph"/>
        <w:widowControl w:val="0"/>
        <w:numPr>
          <w:ilvl w:val="1"/>
          <w:numId w:val="43"/>
        </w:numPr>
        <w:autoSpaceDE w:val="0"/>
        <w:autoSpaceDN w:val="0"/>
        <w:adjustRightInd w:val="0"/>
        <w:rPr>
          <w:rFonts w:eastAsiaTheme="minorHAnsi"/>
          <w:color w:val="000000"/>
          <w:sz w:val="22"/>
          <w:szCs w:val="22"/>
        </w:rPr>
      </w:pPr>
      <w:r w:rsidRPr="00446F8E">
        <w:rPr>
          <w:rFonts w:eastAsiaTheme="minorHAnsi"/>
          <w:color w:val="000000"/>
          <w:sz w:val="22"/>
          <w:szCs w:val="22"/>
        </w:rPr>
        <w:t xml:space="preserve">The audience will be myself and your fellow classmates </w:t>
      </w:r>
    </w:p>
    <w:p w14:paraId="73176522" w14:textId="20269300" w:rsidR="00972827" w:rsidRPr="00446F8E" w:rsidRDefault="00972827" w:rsidP="00972827">
      <w:pPr>
        <w:pStyle w:val="ListParagraph"/>
        <w:widowControl w:val="0"/>
        <w:numPr>
          <w:ilvl w:val="1"/>
          <w:numId w:val="43"/>
        </w:numPr>
        <w:autoSpaceDE w:val="0"/>
        <w:autoSpaceDN w:val="0"/>
        <w:adjustRightInd w:val="0"/>
        <w:rPr>
          <w:rFonts w:eastAsiaTheme="minorHAnsi"/>
          <w:color w:val="000000"/>
          <w:sz w:val="22"/>
          <w:szCs w:val="22"/>
        </w:rPr>
      </w:pPr>
      <w:r w:rsidRPr="00446F8E">
        <w:rPr>
          <w:rFonts w:eastAsiaTheme="minorHAnsi"/>
          <w:color w:val="000000"/>
          <w:sz w:val="22"/>
          <w:szCs w:val="22"/>
        </w:rPr>
        <w:t xml:space="preserve">Keep in mind the needs of your audience – </w:t>
      </w:r>
      <w:r w:rsidR="00821FF8" w:rsidRPr="00446F8E">
        <w:rPr>
          <w:rFonts w:eastAsiaTheme="minorHAnsi"/>
          <w:color w:val="000000"/>
          <w:sz w:val="22"/>
          <w:szCs w:val="22"/>
        </w:rPr>
        <w:t xml:space="preserve">we will not have read the story that you’re analyzing, so some summary and context will be necessary. </w:t>
      </w:r>
      <w:r w:rsidRPr="00446F8E">
        <w:rPr>
          <w:rFonts w:eastAsiaTheme="minorHAnsi"/>
          <w:color w:val="000000"/>
          <w:sz w:val="22"/>
          <w:szCs w:val="22"/>
        </w:rPr>
        <w:t xml:space="preserve"> </w:t>
      </w:r>
    </w:p>
    <w:p w14:paraId="7E78612D" w14:textId="2F5F847B" w:rsidR="00521310" w:rsidRPr="00446F8E" w:rsidRDefault="00821FF8" w:rsidP="00521310">
      <w:pPr>
        <w:pStyle w:val="NoSpacing"/>
        <w:numPr>
          <w:ilvl w:val="0"/>
          <w:numId w:val="43"/>
        </w:numPr>
        <w:rPr>
          <w:rFonts w:ascii="Times New Roman" w:eastAsiaTheme="minorHAnsi" w:hAnsi="Times New Roman"/>
          <w:b/>
        </w:rPr>
      </w:pPr>
      <w:r w:rsidRPr="00446F8E">
        <w:rPr>
          <w:rFonts w:ascii="Times New Roman" w:eastAsiaTheme="minorHAnsi" w:hAnsi="Times New Roman"/>
          <w:b/>
        </w:rPr>
        <w:t>Outside</w:t>
      </w:r>
      <w:r w:rsidR="00521310" w:rsidRPr="00446F8E">
        <w:rPr>
          <w:rFonts w:ascii="Times New Roman" w:eastAsiaTheme="minorHAnsi" w:hAnsi="Times New Roman"/>
          <w:b/>
        </w:rPr>
        <w:t xml:space="preserve"> Source</w:t>
      </w:r>
      <w:r w:rsidR="00296BFF" w:rsidRPr="00446F8E">
        <w:rPr>
          <w:rFonts w:ascii="Times New Roman" w:eastAsiaTheme="minorHAnsi" w:hAnsi="Times New Roman"/>
          <w:b/>
        </w:rPr>
        <w:t xml:space="preserve">s – story + </w:t>
      </w:r>
      <w:r w:rsidR="00FC5D49" w:rsidRPr="00446F8E">
        <w:rPr>
          <w:rFonts w:ascii="Times New Roman" w:eastAsiaTheme="minorHAnsi" w:hAnsi="Times New Roman"/>
          <w:b/>
        </w:rPr>
        <w:t>3</w:t>
      </w:r>
      <w:r w:rsidR="00296BFF" w:rsidRPr="00446F8E">
        <w:rPr>
          <w:rFonts w:ascii="Times New Roman" w:eastAsiaTheme="minorHAnsi" w:hAnsi="Times New Roman"/>
          <w:b/>
        </w:rPr>
        <w:t xml:space="preserve"> (or more) sources that define science fiction or a related subgenre </w:t>
      </w:r>
    </w:p>
    <w:p w14:paraId="59DB0ADB" w14:textId="77777777"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hAnsi="Times New Roman"/>
        </w:rPr>
        <w:t xml:space="preserve">Your outside sources should be credible and you </w:t>
      </w:r>
      <w:r w:rsidRPr="00446F8E">
        <w:rPr>
          <w:rFonts w:ascii="Times New Roman" w:hAnsi="Times New Roman"/>
          <w:b/>
        </w:rPr>
        <w:t xml:space="preserve">CANNOT </w:t>
      </w:r>
      <w:r w:rsidRPr="00446F8E">
        <w:rPr>
          <w:rFonts w:ascii="Times New Roman" w:hAnsi="Times New Roman"/>
        </w:rPr>
        <w:t>use Wikipedia</w:t>
      </w:r>
    </w:p>
    <w:p w14:paraId="1078418A" w14:textId="32448828"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hAnsi="Times New Roman"/>
        </w:rPr>
        <w:t>I suggest any of the following resources</w:t>
      </w:r>
      <w:r w:rsidR="00E37BB0">
        <w:rPr>
          <w:rFonts w:ascii="Times New Roman" w:hAnsi="Times New Roman"/>
        </w:rPr>
        <w:t xml:space="preserve">, which provide a lot of links to other sites, </w:t>
      </w:r>
      <w:r w:rsidRPr="00446F8E">
        <w:rPr>
          <w:rFonts w:ascii="Times New Roman" w:hAnsi="Times New Roman"/>
        </w:rPr>
        <w:t xml:space="preserve">though more </w:t>
      </w:r>
      <w:r w:rsidR="00E37BB0">
        <w:rPr>
          <w:rFonts w:ascii="Times New Roman" w:hAnsi="Times New Roman"/>
        </w:rPr>
        <w:t>resources</w:t>
      </w:r>
      <w:r w:rsidRPr="00446F8E">
        <w:rPr>
          <w:rFonts w:ascii="Times New Roman" w:hAnsi="Times New Roman"/>
        </w:rPr>
        <w:t xml:space="preserve"> are certainly available:</w:t>
      </w:r>
    </w:p>
    <w:p w14:paraId="60D4D209" w14:textId="598235B1" w:rsidR="00296BFF" w:rsidRPr="00446F8E" w:rsidRDefault="00A6198A" w:rsidP="00296BFF">
      <w:pPr>
        <w:pStyle w:val="NoSpacing"/>
        <w:numPr>
          <w:ilvl w:val="2"/>
          <w:numId w:val="43"/>
        </w:numPr>
        <w:rPr>
          <w:rFonts w:ascii="Times New Roman" w:eastAsiaTheme="minorHAnsi" w:hAnsi="Times New Roman"/>
        </w:rPr>
      </w:pPr>
      <w:hyperlink r:id="rId17" w:history="1">
        <w:r w:rsidR="00296BFF" w:rsidRPr="00446F8E">
          <w:rPr>
            <w:rStyle w:val="Hyperlink"/>
            <w:rFonts w:ascii="Times New Roman" w:eastAsiaTheme="minorHAnsi" w:hAnsi="Times New Roman"/>
          </w:rPr>
          <w:t>www.sf-encyclopedia.com</w:t>
        </w:r>
      </w:hyperlink>
    </w:p>
    <w:p w14:paraId="653D5E99" w14:textId="00B2D324" w:rsidR="00972827" w:rsidRPr="00446F8E" w:rsidRDefault="00A6198A" w:rsidP="0078043C">
      <w:pPr>
        <w:pStyle w:val="NoSpacing"/>
        <w:numPr>
          <w:ilvl w:val="2"/>
          <w:numId w:val="43"/>
        </w:numPr>
        <w:rPr>
          <w:rFonts w:ascii="Times New Roman" w:eastAsiaTheme="minorHAnsi" w:hAnsi="Times New Roman"/>
        </w:rPr>
      </w:pPr>
      <w:hyperlink r:id="rId18" w:history="1">
        <w:r w:rsidR="0078043C" w:rsidRPr="00446F8E">
          <w:rPr>
            <w:rStyle w:val="Hyperlink"/>
            <w:rFonts w:ascii="Times New Roman" w:eastAsiaTheme="minorHAnsi" w:hAnsi="Times New Roman"/>
          </w:rPr>
          <w:t>http://sfanthology.site.wesleyan.edu/files/2010/12/FullGuide.pdf</w:t>
        </w:r>
      </w:hyperlink>
      <w:r w:rsidR="0078043C" w:rsidRPr="00446F8E">
        <w:rPr>
          <w:rFonts w:ascii="Times New Roman" w:eastAsiaTheme="minorHAnsi" w:hAnsi="Times New Roman"/>
        </w:rPr>
        <w:t xml:space="preserve"> </w:t>
      </w:r>
    </w:p>
    <w:p w14:paraId="45B496B1" w14:textId="40DF0056" w:rsidR="00B91255" w:rsidRPr="00446F8E" w:rsidRDefault="00A6198A" w:rsidP="00B91255">
      <w:pPr>
        <w:pStyle w:val="NoSpacing"/>
        <w:numPr>
          <w:ilvl w:val="2"/>
          <w:numId w:val="43"/>
        </w:numPr>
        <w:rPr>
          <w:rFonts w:ascii="Times New Roman" w:eastAsiaTheme="minorHAnsi" w:hAnsi="Times New Roman"/>
        </w:rPr>
      </w:pPr>
      <w:hyperlink r:id="rId19" w:history="1">
        <w:r w:rsidR="00B91255" w:rsidRPr="00446F8E">
          <w:rPr>
            <w:rStyle w:val="Hyperlink"/>
            <w:rFonts w:ascii="Times New Roman" w:eastAsiaTheme="minorHAnsi" w:hAnsi="Times New Roman"/>
          </w:rPr>
          <w:t>http://www.depauw.edu/sfs/links.htm</w:t>
        </w:r>
      </w:hyperlink>
      <w:r w:rsidR="00B91255" w:rsidRPr="00446F8E">
        <w:rPr>
          <w:rFonts w:ascii="Times New Roman" w:eastAsiaTheme="minorHAnsi" w:hAnsi="Times New Roman"/>
        </w:rPr>
        <w:t xml:space="preserve"> </w:t>
      </w:r>
    </w:p>
    <w:p w14:paraId="35ADE939" w14:textId="3EBD423E" w:rsidR="00972827" w:rsidRPr="00446F8E" w:rsidRDefault="00E37BB0" w:rsidP="00972827">
      <w:pPr>
        <w:pStyle w:val="NoSpacing"/>
        <w:numPr>
          <w:ilvl w:val="1"/>
          <w:numId w:val="43"/>
        </w:numPr>
        <w:rPr>
          <w:rFonts w:ascii="Times New Roman" w:eastAsiaTheme="minorHAnsi" w:hAnsi="Times New Roman"/>
        </w:rPr>
      </w:pPr>
      <w:r>
        <w:rPr>
          <w:rFonts w:ascii="Times New Roman" w:eastAsiaTheme="minorHAnsi" w:hAnsi="Times New Roman"/>
        </w:rPr>
        <w:t xml:space="preserve">Summarize and paraphrase sources </w:t>
      </w:r>
      <w:r w:rsidR="00972827" w:rsidRPr="00446F8E">
        <w:rPr>
          <w:rFonts w:ascii="Times New Roman" w:eastAsiaTheme="minorHAnsi" w:hAnsi="Times New Roman"/>
        </w:rPr>
        <w:t>in your own words</w:t>
      </w:r>
      <w:r w:rsidR="00296BFF" w:rsidRPr="00446F8E">
        <w:rPr>
          <w:rFonts w:ascii="Times New Roman" w:eastAsiaTheme="minorHAnsi" w:hAnsi="Times New Roman"/>
        </w:rPr>
        <w:t xml:space="preserve"> and keep the primary foc</w:t>
      </w:r>
      <w:r>
        <w:rPr>
          <w:rFonts w:ascii="Times New Roman" w:eastAsiaTheme="minorHAnsi" w:hAnsi="Times New Roman"/>
        </w:rPr>
        <w:t>us on analyzing the story</w:t>
      </w:r>
    </w:p>
    <w:p w14:paraId="31D4A1FD" w14:textId="32B0F68F" w:rsidR="00296BFF" w:rsidRPr="00446F8E" w:rsidRDefault="00296BFF" w:rsidP="0064389C">
      <w:pPr>
        <w:pStyle w:val="NoSpacing"/>
        <w:numPr>
          <w:ilvl w:val="0"/>
          <w:numId w:val="43"/>
        </w:numPr>
        <w:rPr>
          <w:rFonts w:ascii="Times New Roman" w:eastAsiaTheme="minorHAnsi" w:hAnsi="Times New Roman"/>
        </w:rPr>
      </w:pPr>
      <w:r w:rsidRPr="00446F8E">
        <w:rPr>
          <w:rFonts w:ascii="Times New Roman" w:eastAsiaTheme="minorHAnsi" w:hAnsi="Times New Roman"/>
          <w:b/>
        </w:rPr>
        <w:t xml:space="preserve">MLA format </w:t>
      </w:r>
    </w:p>
    <w:p w14:paraId="49EF9DEC" w14:textId="6C14B332"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 xml:space="preserve">Double spaced, 12 point, Times New Roman font </w:t>
      </w:r>
    </w:p>
    <w:p w14:paraId="39123905" w14:textId="1169F9A2"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 xml:space="preserve">Upper left hand corner of first page: Your Name, My Name, Course, the Date </w:t>
      </w:r>
    </w:p>
    <w:p w14:paraId="299A879B" w14:textId="0F8D8A32" w:rsidR="00296BFF" w:rsidRPr="00446F8E" w:rsidRDefault="00B81265"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Title, centered, on first page after the above information</w:t>
      </w:r>
    </w:p>
    <w:p w14:paraId="43FB4AA6" w14:textId="751B9E14" w:rsidR="00B81265" w:rsidRPr="00446F8E" w:rsidRDefault="00B81265" w:rsidP="00296BFF">
      <w:pPr>
        <w:pStyle w:val="NoSpacing"/>
        <w:numPr>
          <w:ilvl w:val="1"/>
          <w:numId w:val="43"/>
        </w:numPr>
        <w:rPr>
          <w:rFonts w:ascii="Times New Roman" w:eastAsiaTheme="minorHAnsi" w:hAnsi="Times New Roman"/>
        </w:rPr>
      </w:pPr>
      <w:r w:rsidRPr="00446F8E">
        <w:rPr>
          <w:rStyle w:val="apple-converted-space"/>
          <w:rFonts w:ascii="Times New Roman" w:hAnsi="Times New Roman"/>
          <w:color w:val="000000"/>
          <w:shd w:val="clear" w:color="auto" w:fill="FFFFFF"/>
        </w:rPr>
        <w:t>H</w:t>
      </w:r>
      <w:r w:rsidRPr="00446F8E">
        <w:rPr>
          <w:rFonts w:ascii="Times New Roman" w:hAnsi="Times New Roman"/>
          <w:color w:val="000000"/>
          <w:shd w:val="clear" w:color="auto" w:fill="FFFFFF"/>
        </w:rPr>
        <w:t>eader in the upper right-hand corner of every page: Your last name and page #</w:t>
      </w:r>
    </w:p>
    <w:p w14:paraId="0C165BC5" w14:textId="7EE8C069"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 xml:space="preserve">See </w:t>
      </w:r>
      <w:hyperlink r:id="rId20" w:history="1">
        <w:r w:rsidRPr="00446F8E">
          <w:rPr>
            <w:rStyle w:val="Hyperlink"/>
            <w:rFonts w:ascii="Times New Roman" w:eastAsiaTheme="minorHAnsi" w:hAnsi="Times New Roman"/>
          </w:rPr>
          <w:t>https://owl.english.purdue.edu/owl/resource/747/01/</w:t>
        </w:r>
      </w:hyperlink>
      <w:r w:rsidRPr="00446F8E">
        <w:rPr>
          <w:rFonts w:ascii="Times New Roman" w:eastAsiaTheme="minorHAnsi" w:hAnsi="Times New Roman"/>
        </w:rPr>
        <w:t xml:space="preserve"> for </w:t>
      </w:r>
      <w:r w:rsidR="00B81265" w:rsidRPr="00446F8E">
        <w:rPr>
          <w:rFonts w:ascii="Times New Roman" w:eastAsiaTheme="minorHAnsi" w:hAnsi="Times New Roman"/>
        </w:rPr>
        <w:t xml:space="preserve">a guideline to MLA style </w:t>
      </w:r>
    </w:p>
    <w:p w14:paraId="6EFD3C88" w14:textId="061369F5" w:rsidR="0064389C" w:rsidRPr="00446F8E" w:rsidRDefault="0064389C" w:rsidP="0064389C">
      <w:pPr>
        <w:pStyle w:val="NoSpacing"/>
        <w:numPr>
          <w:ilvl w:val="0"/>
          <w:numId w:val="43"/>
        </w:numPr>
        <w:rPr>
          <w:rFonts w:ascii="Times New Roman" w:eastAsiaTheme="minorHAnsi" w:hAnsi="Times New Roman"/>
        </w:rPr>
      </w:pPr>
      <w:r w:rsidRPr="00446F8E">
        <w:rPr>
          <w:rFonts w:ascii="Times New Roman" w:eastAsiaTheme="minorHAnsi" w:hAnsi="Times New Roman"/>
          <w:b/>
        </w:rPr>
        <w:t xml:space="preserve">Works Cited </w:t>
      </w:r>
    </w:p>
    <w:p w14:paraId="7379064D" w14:textId="3A3A86AF"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Include MLA citations for your short story and outside sources</w:t>
      </w:r>
      <w:r w:rsidR="00C1299D">
        <w:rPr>
          <w:rFonts w:ascii="Times New Roman" w:eastAsiaTheme="minorHAnsi" w:hAnsi="Times New Roman"/>
        </w:rPr>
        <w:t xml:space="preserve"> (at least 4 citations) </w:t>
      </w:r>
    </w:p>
    <w:p w14:paraId="0BAEAACB" w14:textId="0735653D"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 xml:space="preserve">Use </w:t>
      </w:r>
      <w:hyperlink r:id="rId21" w:history="1">
        <w:r w:rsidRPr="00446F8E">
          <w:rPr>
            <w:rStyle w:val="Hyperlink"/>
            <w:rFonts w:ascii="Times New Roman" w:eastAsiaTheme="minorHAnsi" w:hAnsi="Times New Roman"/>
          </w:rPr>
          <w:t>http://www.easybib.com/</w:t>
        </w:r>
      </w:hyperlink>
      <w:r w:rsidRPr="00446F8E">
        <w:rPr>
          <w:rFonts w:ascii="Times New Roman" w:eastAsiaTheme="minorHAnsi" w:hAnsi="Times New Roman"/>
        </w:rPr>
        <w:t xml:space="preserve"> to generate citations, but make sure they’re accurate</w:t>
      </w:r>
    </w:p>
    <w:p w14:paraId="26799407" w14:textId="2FF112F4"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 xml:space="preserve">Google “MLA Owl Purdue” for guidance on MLA format and citation style </w:t>
      </w:r>
    </w:p>
    <w:p w14:paraId="038EB61A" w14:textId="655EF26F" w:rsidR="0064389C" w:rsidRPr="00446F8E" w:rsidRDefault="0064389C" w:rsidP="0064389C">
      <w:pPr>
        <w:pStyle w:val="NoSpacing"/>
        <w:numPr>
          <w:ilvl w:val="0"/>
          <w:numId w:val="43"/>
        </w:numPr>
        <w:rPr>
          <w:rFonts w:ascii="Times New Roman" w:eastAsiaTheme="minorHAnsi" w:hAnsi="Times New Roman"/>
        </w:rPr>
      </w:pPr>
      <w:r w:rsidRPr="00446F8E">
        <w:rPr>
          <w:rFonts w:ascii="Times New Roman" w:eastAsiaTheme="minorHAnsi" w:hAnsi="Times New Roman"/>
          <w:b/>
        </w:rPr>
        <w:t xml:space="preserve">Parenthetical Citations </w:t>
      </w:r>
    </w:p>
    <w:p w14:paraId="06877B5F" w14:textId="29918BC5"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Any time you use material that isn’t your own, do the following:</w:t>
      </w:r>
    </w:p>
    <w:p w14:paraId="4FABBBF0" w14:textId="343A241C" w:rsidR="00296BFF" w:rsidRPr="00446F8E" w:rsidRDefault="00296BFF" w:rsidP="00296BFF">
      <w:pPr>
        <w:pStyle w:val="NoSpacing"/>
        <w:numPr>
          <w:ilvl w:val="1"/>
          <w:numId w:val="43"/>
        </w:numPr>
        <w:rPr>
          <w:rFonts w:ascii="Times New Roman" w:eastAsiaTheme="minorHAnsi" w:hAnsi="Times New Roman"/>
        </w:rPr>
      </w:pPr>
      <w:r w:rsidRPr="00446F8E">
        <w:rPr>
          <w:rFonts w:ascii="Times New Roman" w:eastAsiaTheme="minorHAnsi" w:hAnsi="Times New Roman"/>
        </w:rPr>
        <w:t xml:space="preserve">“Quote” or Paraphrase (Author Last Name Page #) e.g. “Citation is important” (Krafft 3). </w:t>
      </w:r>
    </w:p>
    <w:p w14:paraId="358819DE" w14:textId="0D6D8F86" w:rsidR="00296BFF" w:rsidRPr="00446F8E" w:rsidRDefault="00296BFF" w:rsidP="00296BFF">
      <w:pPr>
        <w:pStyle w:val="NoSpacing"/>
        <w:numPr>
          <w:ilvl w:val="2"/>
          <w:numId w:val="43"/>
        </w:numPr>
        <w:rPr>
          <w:rFonts w:ascii="Times New Roman" w:eastAsiaTheme="minorHAnsi" w:hAnsi="Times New Roman"/>
        </w:rPr>
      </w:pPr>
      <w:r w:rsidRPr="00446F8E">
        <w:rPr>
          <w:rFonts w:ascii="Times New Roman" w:eastAsiaTheme="minorHAnsi" w:hAnsi="Times New Roman"/>
        </w:rPr>
        <w:t xml:space="preserve">If there’s no author, use a shortened title: “Citation is important” (“Archival” 3). </w:t>
      </w:r>
    </w:p>
    <w:p w14:paraId="4D8BD6A7" w14:textId="77777777" w:rsidR="00972827" w:rsidRPr="00446F8E" w:rsidRDefault="00972827" w:rsidP="00972827">
      <w:pPr>
        <w:pStyle w:val="NoSpacing"/>
        <w:rPr>
          <w:rFonts w:ascii="Times New Roman" w:eastAsiaTheme="minorHAnsi" w:hAnsi="Times New Roman"/>
        </w:rPr>
      </w:pPr>
    </w:p>
    <w:p w14:paraId="5AE004C4" w14:textId="77777777" w:rsidR="00531F87" w:rsidRPr="00446F8E" w:rsidRDefault="00531F87" w:rsidP="00531F87">
      <w:pPr>
        <w:pStyle w:val="Default"/>
        <w:jc w:val="center"/>
        <w:rPr>
          <w:b/>
          <w:iCs/>
          <w:color w:val="C00000"/>
          <w:szCs w:val="22"/>
          <w:u w:val="single"/>
        </w:rPr>
      </w:pPr>
      <w:r w:rsidRPr="00446F8E">
        <w:rPr>
          <w:b/>
          <w:iCs/>
          <w:color w:val="C00000"/>
          <w:szCs w:val="22"/>
          <w:u w:val="single"/>
        </w:rPr>
        <w:t>Informal Presentations</w:t>
      </w:r>
    </w:p>
    <w:p w14:paraId="5F23C65E" w14:textId="04B2D0E0" w:rsidR="00531F87" w:rsidRPr="00446F8E" w:rsidRDefault="00531F87" w:rsidP="00531F87">
      <w:pPr>
        <w:pStyle w:val="Default"/>
        <w:jc w:val="center"/>
        <w:rPr>
          <w:iCs/>
          <w:color w:val="auto"/>
          <w:sz w:val="22"/>
          <w:szCs w:val="22"/>
        </w:rPr>
      </w:pPr>
      <w:r w:rsidRPr="00446F8E">
        <w:rPr>
          <w:iCs/>
          <w:color w:val="auto"/>
          <w:sz w:val="22"/>
          <w:szCs w:val="22"/>
        </w:rPr>
        <w:t xml:space="preserve">In class on </w:t>
      </w:r>
      <w:r w:rsidR="0045322F" w:rsidRPr="00446F8E">
        <w:rPr>
          <w:iCs/>
          <w:color w:val="auto"/>
          <w:sz w:val="22"/>
          <w:szCs w:val="22"/>
        </w:rPr>
        <w:t>Monday, February 15</w:t>
      </w:r>
      <w:r w:rsidRPr="00446F8E">
        <w:rPr>
          <w:iCs/>
          <w:color w:val="auto"/>
          <w:sz w:val="22"/>
          <w:szCs w:val="22"/>
        </w:rPr>
        <w:t>, you will speak inf</w:t>
      </w:r>
      <w:r w:rsidR="0045322F" w:rsidRPr="00446F8E">
        <w:rPr>
          <w:iCs/>
          <w:color w:val="auto"/>
          <w:sz w:val="22"/>
          <w:szCs w:val="22"/>
        </w:rPr>
        <w:t xml:space="preserve">ormally to the class about the story that you scan. I will open Omeka on the main screen and you should summarize the story and its context for no more than 1 minute. </w:t>
      </w:r>
      <w:r w:rsidRPr="00446F8E">
        <w:rPr>
          <w:iCs/>
          <w:color w:val="auto"/>
          <w:sz w:val="22"/>
          <w:szCs w:val="22"/>
        </w:rPr>
        <w:t>We will then discuss the assignment and reflect on it as a class.</w:t>
      </w:r>
    </w:p>
    <w:p w14:paraId="42CF49DB" w14:textId="119C74C5" w:rsidR="00531F87" w:rsidRPr="00446F8E" w:rsidRDefault="00531F87" w:rsidP="00492E50">
      <w:pPr>
        <w:pStyle w:val="Default"/>
        <w:jc w:val="center"/>
        <w:rPr>
          <w:b/>
          <w:sz w:val="22"/>
          <w:szCs w:val="22"/>
          <w:u w:val="single"/>
        </w:rPr>
      </w:pPr>
    </w:p>
    <w:p w14:paraId="424EEF84" w14:textId="77777777" w:rsidR="00521310" w:rsidRPr="00446F8E" w:rsidRDefault="00521310" w:rsidP="00521310">
      <w:pPr>
        <w:pStyle w:val="NoSpacing"/>
        <w:jc w:val="center"/>
        <w:rPr>
          <w:rFonts w:ascii="Times New Roman" w:hAnsi="Times New Roman"/>
          <w:b/>
          <w:color w:val="C00000"/>
          <w:sz w:val="24"/>
          <w:u w:val="single"/>
        </w:rPr>
      </w:pPr>
      <w:r w:rsidRPr="00446F8E">
        <w:rPr>
          <w:rFonts w:ascii="Times New Roman" w:hAnsi="Times New Roman"/>
          <w:b/>
          <w:color w:val="C00000"/>
          <w:sz w:val="24"/>
          <w:u w:val="single"/>
        </w:rPr>
        <w:t>Points Breakdown</w:t>
      </w:r>
    </w:p>
    <w:p w14:paraId="694764E8" w14:textId="77777777" w:rsidR="00521310" w:rsidRPr="00446F8E" w:rsidRDefault="00521310" w:rsidP="00521310">
      <w:pPr>
        <w:pStyle w:val="Default"/>
        <w:jc w:val="center"/>
        <w:rPr>
          <w:sz w:val="22"/>
          <w:szCs w:val="22"/>
        </w:rPr>
      </w:pPr>
      <w:r w:rsidRPr="00446F8E">
        <w:rPr>
          <w:sz w:val="22"/>
          <w:szCs w:val="22"/>
        </w:rPr>
        <w:t xml:space="preserve">The archival project is worth </w:t>
      </w:r>
      <w:r w:rsidRPr="00446F8E">
        <w:rPr>
          <w:b/>
          <w:sz w:val="22"/>
          <w:szCs w:val="22"/>
        </w:rPr>
        <w:t xml:space="preserve">100 points </w:t>
      </w:r>
      <w:r w:rsidRPr="00446F8E">
        <w:rPr>
          <w:sz w:val="22"/>
          <w:szCs w:val="22"/>
        </w:rPr>
        <w:t>total (</w:t>
      </w:r>
      <w:r w:rsidRPr="00446F8E">
        <w:rPr>
          <w:b/>
          <w:sz w:val="22"/>
          <w:szCs w:val="22"/>
        </w:rPr>
        <w:t xml:space="preserve">10% </w:t>
      </w:r>
      <w:r w:rsidRPr="00446F8E">
        <w:rPr>
          <w:sz w:val="22"/>
          <w:szCs w:val="22"/>
        </w:rPr>
        <w:t xml:space="preserve">of your final grade in the course). The grade breakdown is roughly as follows, and, as with all course assignments, I will use the programmatic rubric to guide my assessment of your assignment. </w:t>
      </w:r>
    </w:p>
    <w:tbl>
      <w:tblPr>
        <w:tblStyle w:val="TableGrid"/>
        <w:tblW w:w="0" w:type="auto"/>
        <w:jc w:val="center"/>
        <w:tblLook w:val="04A0" w:firstRow="1" w:lastRow="0" w:firstColumn="1" w:lastColumn="0" w:noHBand="0" w:noVBand="1"/>
      </w:tblPr>
      <w:tblGrid>
        <w:gridCol w:w="974"/>
        <w:gridCol w:w="9816"/>
      </w:tblGrid>
      <w:tr w:rsidR="00521310" w:rsidRPr="00446F8E" w14:paraId="5D58DB12" w14:textId="77777777" w:rsidTr="00703ECB">
        <w:trPr>
          <w:jc w:val="center"/>
        </w:trPr>
        <w:tc>
          <w:tcPr>
            <w:tcW w:w="974" w:type="dxa"/>
            <w:tcBorders>
              <w:top w:val="single" w:sz="4" w:space="0" w:color="auto"/>
              <w:left w:val="single" w:sz="4" w:space="0" w:color="auto"/>
              <w:bottom w:val="single" w:sz="4" w:space="0" w:color="auto"/>
              <w:right w:val="single" w:sz="4" w:space="0" w:color="auto"/>
            </w:tcBorders>
            <w:hideMark/>
          </w:tcPr>
          <w:p w14:paraId="084E6E72" w14:textId="77777777" w:rsidR="00521310" w:rsidRPr="00446F8E" w:rsidRDefault="00521310" w:rsidP="00703ECB">
            <w:pPr>
              <w:pStyle w:val="Default"/>
              <w:jc w:val="center"/>
              <w:rPr>
                <w:b/>
                <w:sz w:val="22"/>
                <w:szCs w:val="22"/>
              </w:rPr>
            </w:pPr>
            <w:r w:rsidRPr="00446F8E">
              <w:rPr>
                <w:b/>
                <w:sz w:val="22"/>
                <w:szCs w:val="22"/>
              </w:rPr>
              <w:t>Points</w:t>
            </w:r>
          </w:p>
        </w:tc>
        <w:tc>
          <w:tcPr>
            <w:tcW w:w="9816" w:type="dxa"/>
            <w:tcBorders>
              <w:top w:val="single" w:sz="4" w:space="0" w:color="auto"/>
              <w:left w:val="single" w:sz="4" w:space="0" w:color="auto"/>
              <w:bottom w:val="single" w:sz="4" w:space="0" w:color="auto"/>
              <w:right w:val="single" w:sz="4" w:space="0" w:color="auto"/>
            </w:tcBorders>
            <w:hideMark/>
          </w:tcPr>
          <w:p w14:paraId="43EFB0A7" w14:textId="77777777" w:rsidR="00521310" w:rsidRPr="00446F8E" w:rsidRDefault="00521310" w:rsidP="00703ECB">
            <w:pPr>
              <w:pStyle w:val="Default"/>
              <w:jc w:val="center"/>
              <w:rPr>
                <w:b/>
                <w:sz w:val="22"/>
                <w:szCs w:val="22"/>
              </w:rPr>
            </w:pPr>
            <w:r w:rsidRPr="00446F8E">
              <w:rPr>
                <w:b/>
                <w:sz w:val="22"/>
                <w:szCs w:val="22"/>
              </w:rPr>
              <w:t>Requirement</w:t>
            </w:r>
          </w:p>
        </w:tc>
      </w:tr>
      <w:tr w:rsidR="00521310" w:rsidRPr="00446F8E" w14:paraId="4FFD0ABB" w14:textId="77777777" w:rsidTr="00703ECB">
        <w:trPr>
          <w:jc w:val="center"/>
        </w:trPr>
        <w:tc>
          <w:tcPr>
            <w:tcW w:w="974" w:type="dxa"/>
            <w:tcBorders>
              <w:top w:val="single" w:sz="4" w:space="0" w:color="auto"/>
              <w:left w:val="single" w:sz="4" w:space="0" w:color="auto"/>
              <w:bottom w:val="single" w:sz="4" w:space="0" w:color="auto"/>
              <w:right w:val="single" w:sz="4" w:space="0" w:color="auto"/>
            </w:tcBorders>
            <w:hideMark/>
          </w:tcPr>
          <w:p w14:paraId="34D92AAA" w14:textId="77777777" w:rsidR="00521310" w:rsidRPr="00446F8E" w:rsidRDefault="00521310" w:rsidP="00703ECB">
            <w:pPr>
              <w:pStyle w:val="Default"/>
              <w:jc w:val="center"/>
              <w:rPr>
                <w:iCs/>
                <w:color w:val="auto"/>
                <w:sz w:val="22"/>
                <w:szCs w:val="22"/>
              </w:rPr>
            </w:pPr>
            <w:r w:rsidRPr="00446F8E">
              <w:rPr>
                <w:iCs/>
                <w:color w:val="auto"/>
                <w:sz w:val="22"/>
                <w:szCs w:val="22"/>
              </w:rPr>
              <w:t>10</w:t>
            </w:r>
          </w:p>
        </w:tc>
        <w:tc>
          <w:tcPr>
            <w:tcW w:w="9816" w:type="dxa"/>
            <w:tcBorders>
              <w:top w:val="single" w:sz="4" w:space="0" w:color="auto"/>
              <w:left w:val="single" w:sz="4" w:space="0" w:color="auto"/>
              <w:bottom w:val="single" w:sz="4" w:space="0" w:color="auto"/>
              <w:right w:val="single" w:sz="4" w:space="0" w:color="auto"/>
            </w:tcBorders>
            <w:hideMark/>
          </w:tcPr>
          <w:p w14:paraId="0A468F88" w14:textId="77777777" w:rsidR="00521310" w:rsidRPr="00446F8E" w:rsidRDefault="00521310" w:rsidP="00703ECB">
            <w:pPr>
              <w:pStyle w:val="Default"/>
              <w:jc w:val="center"/>
              <w:rPr>
                <w:iCs/>
                <w:color w:val="auto"/>
                <w:sz w:val="22"/>
                <w:szCs w:val="22"/>
              </w:rPr>
            </w:pPr>
            <w:r w:rsidRPr="00446F8E">
              <w:rPr>
                <w:iCs/>
                <w:color w:val="auto"/>
                <w:sz w:val="22"/>
                <w:szCs w:val="22"/>
              </w:rPr>
              <w:t>Draft submission: Complete draft of paper submitted on Friday, 2/12 by the start of class time</w:t>
            </w:r>
          </w:p>
        </w:tc>
      </w:tr>
      <w:tr w:rsidR="00521310" w:rsidRPr="00446F8E" w14:paraId="28E0DAB9" w14:textId="77777777" w:rsidTr="00703ECB">
        <w:trPr>
          <w:jc w:val="center"/>
        </w:trPr>
        <w:tc>
          <w:tcPr>
            <w:tcW w:w="974" w:type="dxa"/>
            <w:tcBorders>
              <w:top w:val="single" w:sz="4" w:space="0" w:color="auto"/>
              <w:left w:val="single" w:sz="4" w:space="0" w:color="auto"/>
              <w:bottom w:val="single" w:sz="4" w:space="0" w:color="auto"/>
              <w:right w:val="single" w:sz="4" w:space="0" w:color="auto"/>
            </w:tcBorders>
            <w:hideMark/>
          </w:tcPr>
          <w:p w14:paraId="399175DC" w14:textId="77777777" w:rsidR="00521310" w:rsidRPr="00446F8E" w:rsidRDefault="00521310" w:rsidP="00703ECB">
            <w:pPr>
              <w:pStyle w:val="Default"/>
              <w:jc w:val="center"/>
              <w:rPr>
                <w:iCs/>
                <w:color w:val="auto"/>
                <w:sz w:val="22"/>
                <w:szCs w:val="22"/>
              </w:rPr>
            </w:pPr>
            <w:r w:rsidRPr="00446F8E">
              <w:rPr>
                <w:iCs/>
                <w:color w:val="auto"/>
                <w:sz w:val="22"/>
                <w:szCs w:val="22"/>
              </w:rPr>
              <w:t>5</w:t>
            </w:r>
          </w:p>
        </w:tc>
        <w:tc>
          <w:tcPr>
            <w:tcW w:w="9816" w:type="dxa"/>
            <w:tcBorders>
              <w:top w:val="single" w:sz="4" w:space="0" w:color="auto"/>
              <w:left w:val="single" w:sz="4" w:space="0" w:color="auto"/>
              <w:bottom w:val="single" w:sz="4" w:space="0" w:color="auto"/>
              <w:right w:val="single" w:sz="4" w:space="0" w:color="auto"/>
            </w:tcBorders>
            <w:hideMark/>
          </w:tcPr>
          <w:p w14:paraId="1C634F2B" w14:textId="77777777" w:rsidR="00521310" w:rsidRPr="00446F8E" w:rsidRDefault="00521310" w:rsidP="00703ECB">
            <w:pPr>
              <w:pStyle w:val="Default"/>
              <w:jc w:val="center"/>
              <w:rPr>
                <w:sz w:val="22"/>
                <w:szCs w:val="22"/>
              </w:rPr>
            </w:pPr>
            <w:r w:rsidRPr="00446F8E">
              <w:rPr>
                <w:sz w:val="22"/>
                <w:szCs w:val="22"/>
              </w:rPr>
              <w:t>The Basics: Final submission on time, meets required elements</w:t>
            </w:r>
          </w:p>
        </w:tc>
      </w:tr>
      <w:tr w:rsidR="00521310" w:rsidRPr="00446F8E" w14:paraId="076EF330" w14:textId="77777777" w:rsidTr="00703ECB">
        <w:trPr>
          <w:jc w:val="center"/>
        </w:trPr>
        <w:tc>
          <w:tcPr>
            <w:tcW w:w="974" w:type="dxa"/>
            <w:tcBorders>
              <w:top w:val="single" w:sz="4" w:space="0" w:color="auto"/>
              <w:left w:val="single" w:sz="4" w:space="0" w:color="auto"/>
              <w:bottom w:val="single" w:sz="4" w:space="0" w:color="auto"/>
              <w:right w:val="single" w:sz="4" w:space="0" w:color="auto"/>
            </w:tcBorders>
            <w:hideMark/>
          </w:tcPr>
          <w:p w14:paraId="5533A43A" w14:textId="77777777" w:rsidR="00521310" w:rsidRPr="00446F8E" w:rsidRDefault="00521310" w:rsidP="00703ECB">
            <w:pPr>
              <w:pStyle w:val="Default"/>
              <w:jc w:val="center"/>
              <w:rPr>
                <w:iCs/>
                <w:color w:val="auto"/>
                <w:sz w:val="22"/>
                <w:szCs w:val="22"/>
              </w:rPr>
            </w:pPr>
            <w:r w:rsidRPr="00446F8E">
              <w:rPr>
                <w:iCs/>
                <w:color w:val="auto"/>
                <w:sz w:val="22"/>
                <w:szCs w:val="22"/>
              </w:rPr>
              <w:t>50</w:t>
            </w:r>
          </w:p>
        </w:tc>
        <w:tc>
          <w:tcPr>
            <w:tcW w:w="9816" w:type="dxa"/>
            <w:tcBorders>
              <w:top w:val="single" w:sz="4" w:space="0" w:color="auto"/>
              <w:left w:val="single" w:sz="4" w:space="0" w:color="auto"/>
              <w:bottom w:val="single" w:sz="4" w:space="0" w:color="auto"/>
              <w:right w:val="single" w:sz="4" w:space="0" w:color="auto"/>
            </w:tcBorders>
            <w:hideMark/>
          </w:tcPr>
          <w:p w14:paraId="393027AD" w14:textId="754F28F1" w:rsidR="00521310" w:rsidRPr="00446F8E" w:rsidRDefault="00521310" w:rsidP="00745A01">
            <w:pPr>
              <w:pStyle w:val="Default"/>
              <w:jc w:val="center"/>
              <w:rPr>
                <w:sz w:val="22"/>
                <w:szCs w:val="22"/>
              </w:rPr>
            </w:pPr>
            <w:r w:rsidRPr="00446F8E">
              <w:rPr>
                <w:sz w:val="22"/>
                <w:szCs w:val="22"/>
              </w:rPr>
              <w:t xml:space="preserve">Archival paper: Provides contextual information for story and makes a cogent argument about how the story </w:t>
            </w:r>
            <w:r w:rsidR="00745A01">
              <w:rPr>
                <w:sz w:val="22"/>
                <w:szCs w:val="22"/>
              </w:rPr>
              <w:t xml:space="preserve">embodies </w:t>
            </w:r>
            <w:r w:rsidRPr="00446F8E">
              <w:rPr>
                <w:sz w:val="22"/>
                <w:szCs w:val="22"/>
              </w:rPr>
              <w:t>the science fiction genre</w:t>
            </w:r>
          </w:p>
        </w:tc>
      </w:tr>
      <w:tr w:rsidR="00521310" w:rsidRPr="00446F8E" w14:paraId="5E2FB817" w14:textId="77777777" w:rsidTr="00703ECB">
        <w:trPr>
          <w:jc w:val="center"/>
        </w:trPr>
        <w:tc>
          <w:tcPr>
            <w:tcW w:w="974" w:type="dxa"/>
            <w:tcBorders>
              <w:top w:val="single" w:sz="4" w:space="0" w:color="auto"/>
              <w:left w:val="single" w:sz="4" w:space="0" w:color="auto"/>
              <w:bottom w:val="single" w:sz="4" w:space="0" w:color="auto"/>
              <w:right w:val="single" w:sz="4" w:space="0" w:color="auto"/>
            </w:tcBorders>
            <w:hideMark/>
          </w:tcPr>
          <w:p w14:paraId="46743C06" w14:textId="77777777" w:rsidR="00521310" w:rsidRPr="00446F8E" w:rsidRDefault="00521310" w:rsidP="00703ECB">
            <w:pPr>
              <w:pStyle w:val="Default"/>
              <w:jc w:val="center"/>
              <w:rPr>
                <w:iCs/>
                <w:color w:val="auto"/>
                <w:sz w:val="22"/>
                <w:szCs w:val="22"/>
              </w:rPr>
            </w:pPr>
            <w:r w:rsidRPr="00446F8E">
              <w:rPr>
                <w:iCs/>
                <w:color w:val="auto"/>
                <w:sz w:val="22"/>
                <w:szCs w:val="22"/>
              </w:rPr>
              <w:t>30</w:t>
            </w:r>
          </w:p>
        </w:tc>
        <w:tc>
          <w:tcPr>
            <w:tcW w:w="9816" w:type="dxa"/>
            <w:tcBorders>
              <w:top w:val="single" w:sz="4" w:space="0" w:color="auto"/>
              <w:left w:val="single" w:sz="4" w:space="0" w:color="auto"/>
              <w:bottom w:val="single" w:sz="4" w:space="0" w:color="auto"/>
              <w:right w:val="single" w:sz="4" w:space="0" w:color="auto"/>
            </w:tcBorders>
            <w:hideMark/>
          </w:tcPr>
          <w:p w14:paraId="742F85DF" w14:textId="77777777" w:rsidR="00521310" w:rsidRPr="00446F8E" w:rsidRDefault="00521310" w:rsidP="00703ECB">
            <w:pPr>
              <w:pStyle w:val="Default"/>
              <w:jc w:val="center"/>
              <w:rPr>
                <w:iCs/>
                <w:color w:val="auto"/>
                <w:sz w:val="22"/>
                <w:szCs w:val="22"/>
              </w:rPr>
            </w:pPr>
            <w:r w:rsidRPr="00446F8E">
              <w:rPr>
                <w:iCs/>
                <w:color w:val="auto"/>
                <w:sz w:val="22"/>
                <w:szCs w:val="22"/>
              </w:rPr>
              <w:t>Omeka: Scan is carefully done and metadata is thorough. Story is catalogued properly and meets the requirements of the online archival platform.</w:t>
            </w:r>
          </w:p>
        </w:tc>
      </w:tr>
      <w:tr w:rsidR="00521310" w:rsidRPr="00446F8E" w14:paraId="7816A585" w14:textId="77777777" w:rsidTr="00703ECB">
        <w:trPr>
          <w:jc w:val="center"/>
        </w:trPr>
        <w:tc>
          <w:tcPr>
            <w:tcW w:w="974" w:type="dxa"/>
            <w:tcBorders>
              <w:top w:val="single" w:sz="4" w:space="0" w:color="auto"/>
              <w:left w:val="single" w:sz="4" w:space="0" w:color="auto"/>
              <w:bottom w:val="single" w:sz="4" w:space="0" w:color="auto"/>
              <w:right w:val="single" w:sz="4" w:space="0" w:color="auto"/>
            </w:tcBorders>
          </w:tcPr>
          <w:p w14:paraId="67B642C3" w14:textId="77777777" w:rsidR="00521310" w:rsidRPr="00446F8E" w:rsidRDefault="00521310" w:rsidP="00703ECB">
            <w:pPr>
              <w:pStyle w:val="Default"/>
              <w:jc w:val="center"/>
              <w:rPr>
                <w:iCs/>
                <w:color w:val="auto"/>
                <w:sz w:val="22"/>
                <w:szCs w:val="22"/>
              </w:rPr>
            </w:pPr>
            <w:r w:rsidRPr="00446F8E">
              <w:rPr>
                <w:iCs/>
                <w:color w:val="auto"/>
                <w:sz w:val="22"/>
                <w:szCs w:val="22"/>
              </w:rPr>
              <w:t>5</w:t>
            </w:r>
          </w:p>
        </w:tc>
        <w:tc>
          <w:tcPr>
            <w:tcW w:w="9816" w:type="dxa"/>
            <w:tcBorders>
              <w:top w:val="single" w:sz="4" w:space="0" w:color="auto"/>
              <w:left w:val="single" w:sz="4" w:space="0" w:color="auto"/>
              <w:bottom w:val="single" w:sz="4" w:space="0" w:color="auto"/>
              <w:right w:val="single" w:sz="4" w:space="0" w:color="auto"/>
            </w:tcBorders>
          </w:tcPr>
          <w:p w14:paraId="562C2F12" w14:textId="77777777" w:rsidR="00521310" w:rsidRPr="00446F8E" w:rsidRDefault="00521310" w:rsidP="00703ECB">
            <w:pPr>
              <w:pStyle w:val="Default"/>
              <w:jc w:val="center"/>
              <w:rPr>
                <w:iCs/>
                <w:color w:val="auto"/>
                <w:sz w:val="22"/>
                <w:szCs w:val="22"/>
              </w:rPr>
            </w:pPr>
            <w:r w:rsidRPr="00446F8E">
              <w:rPr>
                <w:sz w:val="22"/>
                <w:szCs w:val="22"/>
              </w:rPr>
              <w:t>Reflection: On time, meets required elements</w:t>
            </w:r>
          </w:p>
        </w:tc>
      </w:tr>
    </w:tbl>
    <w:p w14:paraId="2ACDB155" w14:textId="77777777" w:rsidR="00245B1D" w:rsidRDefault="00245B1D" w:rsidP="00492E50">
      <w:pPr>
        <w:pStyle w:val="Default"/>
        <w:jc w:val="center"/>
        <w:rPr>
          <w:b/>
          <w:color w:val="C00000"/>
          <w:szCs w:val="22"/>
          <w:u w:val="single"/>
        </w:rPr>
      </w:pPr>
    </w:p>
    <w:p w14:paraId="3EAE3591" w14:textId="77777777" w:rsidR="00245B1D" w:rsidRDefault="00245B1D" w:rsidP="00492E50">
      <w:pPr>
        <w:pStyle w:val="Default"/>
        <w:jc w:val="center"/>
        <w:rPr>
          <w:b/>
          <w:color w:val="C00000"/>
          <w:szCs w:val="22"/>
          <w:u w:val="single"/>
        </w:rPr>
      </w:pPr>
    </w:p>
    <w:p w14:paraId="7C754490" w14:textId="77777777" w:rsidR="00245B1D" w:rsidRDefault="00245B1D" w:rsidP="00492E50">
      <w:pPr>
        <w:pStyle w:val="Default"/>
        <w:jc w:val="center"/>
        <w:rPr>
          <w:b/>
          <w:color w:val="C00000"/>
          <w:szCs w:val="22"/>
          <w:u w:val="single"/>
        </w:rPr>
      </w:pPr>
    </w:p>
    <w:p w14:paraId="76D3D5F3" w14:textId="77777777" w:rsidR="00245B1D" w:rsidRDefault="00245B1D" w:rsidP="00492E50">
      <w:pPr>
        <w:pStyle w:val="Default"/>
        <w:jc w:val="center"/>
        <w:rPr>
          <w:b/>
          <w:color w:val="C00000"/>
          <w:szCs w:val="22"/>
          <w:u w:val="single"/>
        </w:rPr>
      </w:pPr>
    </w:p>
    <w:p w14:paraId="19A1AB32" w14:textId="08927D0B" w:rsidR="00407CAC" w:rsidRPr="00446F8E" w:rsidRDefault="00613CBF" w:rsidP="00492E50">
      <w:pPr>
        <w:pStyle w:val="Default"/>
        <w:jc w:val="center"/>
        <w:rPr>
          <w:b/>
          <w:color w:val="C00000"/>
          <w:szCs w:val="22"/>
          <w:u w:val="single"/>
        </w:rPr>
      </w:pPr>
      <w:r w:rsidRPr="00446F8E">
        <w:rPr>
          <w:b/>
          <w:color w:val="C00000"/>
          <w:szCs w:val="22"/>
          <w:u w:val="single"/>
        </w:rPr>
        <w:lastRenderedPageBreak/>
        <w:t>Scanning Your Story and Images: CamScanner</w:t>
      </w:r>
    </w:p>
    <w:p w14:paraId="082B9A93" w14:textId="470CC43F" w:rsidR="00407CAC" w:rsidRPr="00446F8E" w:rsidRDefault="00F329DD" w:rsidP="00492E50">
      <w:pPr>
        <w:pStyle w:val="Default"/>
        <w:jc w:val="center"/>
        <w:rPr>
          <w:sz w:val="22"/>
          <w:szCs w:val="22"/>
        </w:rPr>
      </w:pPr>
      <w:r w:rsidRPr="00446F8E">
        <w:rPr>
          <w:sz w:val="22"/>
          <w:szCs w:val="22"/>
        </w:rPr>
        <w:t xml:space="preserve">You’ll need a </w:t>
      </w:r>
      <w:r w:rsidRPr="00446F8E">
        <w:rPr>
          <w:b/>
          <w:sz w:val="22"/>
          <w:szCs w:val="22"/>
        </w:rPr>
        <w:t>smartphone</w:t>
      </w:r>
      <w:r w:rsidRPr="00446F8E">
        <w:rPr>
          <w:sz w:val="22"/>
          <w:szCs w:val="22"/>
        </w:rPr>
        <w:t xml:space="preserve"> to scan stories and images. If you don’t have one, borrow one from a friend or classmate. I’ll also bring my smartphone to our archival visits.</w:t>
      </w:r>
    </w:p>
    <w:p w14:paraId="4FD177D5" w14:textId="45A839C3" w:rsidR="00F329DD" w:rsidRPr="00446F8E" w:rsidRDefault="00F329DD" w:rsidP="00492E50">
      <w:pPr>
        <w:pStyle w:val="Default"/>
        <w:jc w:val="center"/>
        <w:rPr>
          <w:sz w:val="22"/>
          <w:szCs w:val="22"/>
        </w:rPr>
      </w:pPr>
    </w:p>
    <w:p w14:paraId="61BCB89E" w14:textId="5570AB1B" w:rsidR="00F329DD" w:rsidRPr="00446F8E" w:rsidRDefault="00F329DD" w:rsidP="00492E50">
      <w:pPr>
        <w:pStyle w:val="Default"/>
        <w:jc w:val="center"/>
        <w:rPr>
          <w:sz w:val="22"/>
          <w:szCs w:val="22"/>
        </w:rPr>
      </w:pPr>
      <w:r w:rsidRPr="00446F8E">
        <w:rPr>
          <w:b/>
          <w:sz w:val="22"/>
          <w:szCs w:val="22"/>
        </w:rPr>
        <w:t>Download CamScanner</w:t>
      </w:r>
      <w:r w:rsidRPr="00446F8E">
        <w:rPr>
          <w:sz w:val="22"/>
          <w:szCs w:val="22"/>
        </w:rPr>
        <w:t>, a free app that works for IOS and Android</w:t>
      </w:r>
    </w:p>
    <w:p w14:paraId="5E61131C" w14:textId="58B44338" w:rsidR="00F329DD" w:rsidRPr="00446F8E" w:rsidRDefault="00F329DD" w:rsidP="00492E50">
      <w:pPr>
        <w:pStyle w:val="Default"/>
        <w:jc w:val="center"/>
        <w:rPr>
          <w:sz w:val="22"/>
          <w:szCs w:val="22"/>
        </w:rPr>
      </w:pPr>
    </w:p>
    <w:p w14:paraId="16839A5B" w14:textId="4EC20493" w:rsidR="00F329DD" w:rsidRPr="00446F8E" w:rsidRDefault="00F329DD" w:rsidP="00492E50">
      <w:pPr>
        <w:pStyle w:val="Default"/>
        <w:jc w:val="center"/>
        <w:rPr>
          <w:b/>
          <w:sz w:val="22"/>
          <w:szCs w:val="22"/>
        </w:rPr>
      </w:pPr>
      <w:r w:rsidRPr="00446F8E">
        <w:rPr>
          <w:b/>
          <w:sz w:val="22"/>
          <w:szCs w:val="22"/>
        </w:rPr>
        <w:t>To use CamScanner:</w:t>
      </w:r>
    </w:p>
    <w:p w14:paraId="04365DA3" w14:textId="7211FA2F" w:rsidR="00F329DD" w:rsidRPr="00446F8E" w:rsidRDefault="00F329DD" w:rsidP="00F329DD">
      <w:pPr>
        <w:pStyle w:val="Default"/>
        <w:numPr>
          <w:ilvl w:val="0"/>
          <w:numId w:val="44"/>
        </w:numPr>
        <w:rPr>
          <w:sz w:val="22"/>
          <w:szCs w:val="22"/>
        </w:rPr>
      </w:pPr>
      <w:r w:rsidRPr="00446F8E">
        <w:rPr>
          <w:sz w:val="22"/>
          <w:szCs w:val="22"/>
        </w:rPr>
        <w:t>Open the app</w:t>
      </w:r>
    </w:p>
    <w:p w14:paraId="36B7CF57" w14:textId="7FC680DC" w:rsidR="00F329DD" w:rsidRPr="00446F8E" w:rsidRDefault="00F329DD" w:rsidP="00F329DD">
      <w:pPr>
        <w:pStyle w:val="Default"/>
        <w:numPr>
          <w:ilvl w:val="0"/>
          <w:numId w:val="44"/>
        </w:numPr>
        <w:rPr>
          <w:sz w:val="22"/>
          <w:szCs w:val="22"/>
        </w:rPr>
      </w:pPr>
      <w:r w:rsidRPr="00446F8E">
        <w:rPr>
          <w:sz w:val="22"/>
          <w:szCs w:val="22"/>
        </w:rPr>
        <w:t>Click camera icon in lower right hand corner of screen</w:t>
      </w:r>
    </w:p>
    <w:p w14:paraId="7D4A7174" w14:textId="751C0127" w:rsidR="00F329DD" w:rsidRPr="00446F8E" w:rsidRDefault="00F329DD" w:rsidP="00F329DD">
      <w:pPr>
        <w:pStyle w:val="Default"/>
        <w:numPr>
          <w:ilvl w:val="0"/>
          <w:numId w:val="44"/>
        </w:numPr>
        <w:rPr>
          <w:sz w:val="22"/>
          <w:szCs w:val="22"/>
        </w:rPr>
      </w:pPr>
      <w:r w:rsidRPr="00446F8E">
        <w:rPr>
          <w:sz w:val="22"/>
          <w:szCs w:val="22"/>
        </w:rPr>
        <w:t xml:space="preserve">Use the gear-shaped icon to open settings and make sure gridlines are visible </w:t>
      </w:r>
    </w:p>
    <w:p w14:paraId="027A544C" w14:textId="77777777" w:rsidR="00F329DD" w:rsidRPr="00446F8E" w:rsidRDefault="00F329DD" w:rsidP="00F329DD">
      <w:pPr>
        <w:pStyle w:val="Default"/>
        <w:numPr>
          <w:ilvl w:val="0"/>
          <w:numId w:val="44"/>
        </w:numPr>
        <w:rPr>
          <w:sz w:val="22"/>
          <w:szCs w:val="22"/>
        </w:rPr>
      </w:pPr>
      <w:r w:rsidRPr="00446F8E">
        <w:rPr>
          <w:sz w:val="22"/>
          <w:szCs w:val="22"/>
        </w:rPr>
        <w:t>On the bottom of the screen</w:t>
      </w:r>
    </w:p>
    <w:p w14:paraId="4E653B4A" w14:textId="5A3F3682" w:rsidR="00F329DD" w:rsidRPr="00446F8E" w:rsidRDefault="00F329DD" w:rsidP="00F329DD">
      <w:pPr>
        <w:pStyle w:val="Default"/>
        <w:numPr>
          <w:ilvl w:val="1"/>
          <w:numId w:val="44"/>
        </w:numPr>
        <w:rPr>
          <w:sz w:val="22"/>
          <w:szCs w:val="22"/>
        </w:rPr>
      </w:pPr>
      <w:r w:rsidRPr="00446F8E">
        <w:rPr>
          <w:sz w:val="22"/>
          <w:szCs w:val="22"/>
        </w:rPr>
        <w:t>Select the single square for scans involving one image (e.g. cover shot, image)</w:t>
      </w:r>
    </w:p>
    <w:p w14:paraId="461AF83C" w14:textId="4724F798" w:rsidR="00F329DD" w:rsidRPr="00446F8E" w:rsidRDefault="00F329DD" w:rsidP="00F329DD">
      <w:pPr>
        <w:pStyle w:val="Default"/>
        <w:numPr>
          <w:ilvl w:val="1"/>
          <w:numId w:val="44"/>
        </w:numPr>
        <w:rPr>
          <w:sz w:val="22"/>
          <w:szCs w:val="22"/>
        </w:rPr>
      </w:pPr>
      <w:r w:rsidRPr="00446F8E">
        <w:rPr>
          <w:sz w:val="22"/>
          <w:szCs w:val="22"/>
        </w:rPr>
        <w:t>Select the two squares for a batch scan (a scan involving multiple pages, like the story PDF)</w:t>
      </w:r>
    </w:p>
    <w:p w14:paraId="703B50E4" w14:textId="057348C6" w:rsidR="00F329DD" w:rsidRPr="00446F8E" w:rsidRDefault="00F329DD" w:rsidP="00F329DD">
      <w:pPr>
        <w:pStyle w:val="Default"/>
        <w:numPr>
          <w:ilvl w:val="0"/>
          <w:numId w:val="44"/>
        </w:numPr>
        <w:rPr>
          <w:sz w:val="22"/>
          <w:szCs w:val="22"/>
        </w:rPr>
      </w:pPr>
      <w:r w:rsidRPr="00446F8E">
        <w:rPr>
          <w:sz w:val="22"/>
          <w:szCs w:val="22"/>
        </w:rPr>
        <w:t xml:space="preserve">Click camera to </w:t>
      </w:r>
      <w:r w:rsidR="006C79A2" w:rsidRPr="00446F8E">
        <w:rPr>
          <w:sz w:val="22"/>
          <w:szCs w:val="22"/>
        </w:rPr>
        <w:t xml:space="preserve">scan </w:t>
      </w:r>
    </w:p>
    <w:p w14:paraId="32BB9A5D" w14:textId="5B88C081" w:rsidR="006C79A2" w:rsidRPr="00446F8E" w:rsidRDefault="006C79A2" w:rsidP="006C79A2">
      <w:pPr>
        <w:pStyle w:val="Default"/>
        <w:numPr>
          <w:ilvl w:val="1"/>
          <w:numId w:val="44"/>
        </w:numPr>
        <w:rPr>
          <w:sz w:val="22"/>
          <w:szCs w:val="22"/>
        </w:rPr>
      </w:pPr>
      <w:r w:rsidRPr="00446F8E">
        <w:rPr>
          <w:sz w:val="22"/>
          <w:szCs w:val="22"/>
        </w:rPr>
        <w:t>In single mode, you’ll then see a screen that allows you to crop the image – click the check mark when you’re done</w:t>
      </w:r>
    </w:p>
    <w:p w14:paraId="284E0688" w14:textId="577B86D5" w:rsidR="006C79A2" w:rsidRPr="00446F8E" w:rsidRDefault="006C79A2" w:rsidP="006C79A2">
      <w:pPr>
        <w:pStyle w:val="Default"/>
        <w:numPr>
          <w:ilvl w:val="1"/>
          <w:numId w:val="44"/>
        </w:numPr>
        <w:rPr>
          <w:sz w:val="22"/>
          <w:szCs w:val="22"/>
        </w:rPr>
      </w:pPr>
      <w:r w:rsidRPr="00446F8E">
        <w:rPr>
          <w:sz w:val="22"/>
          <w:szCs w:val="22"/>
        </w:rPr>
        <w:t xml:space="preserve">In batch mode, you’ll stay in the scan screen, but click the photo icons on the lower left hand corner to edit / crop individual pages. Click the check mark after editing and scanning all pages. </w:t>
      </w:r>
    </w:p>
    <w:p w14:paraId="38F08CC5" w14:textId="1AE8FDAE" w:rsidR="006C79A2" w:rsidRPr="00446F8E" w:rsidRDefault="006C79A2" w:rsidP="006C79A2">
      <w:pPr>
        <w:pStyle w:val="Default"/>
        <w:numPr>
          <w:ilvl w:val="0"/>
          <w:numId w:val="44"/>
        </w:numPr>
        <w:rPr>
          <w:sz w:val="22"/>
          <w:szCs w:val="22"/>
        </w:rPr>
      </w:pPr>
      <w:r w:rsidRPr="00446F8E">
        <w:rPr>
          <w:sz w:val="22"/>
          <w:szCs w:val="22"/>
        </w:rPr>
        <w:t>After you click the check mark, you’ll get to the document screen – click the open triangle in the upper right hand area to share</w:t>
      </w:r>
    </w:p>
    <w:p w14:paraId="7758B0CF" w14:textId="48A194F3" w:rsidR="006C79A2" w:rsidRPr="00446F8E" w:rsidRDefault="006C79A2" w:rsidP="006C79A2">
      <w:pPr>
        <w:pStyle w:val="Default"/>
        <w:numPr>
          <w:ilvl w:val="1"/>
          <w:numId w:val="44"/>
        </w:numPr>
        <w:rPr>
          <w:sz w:val="22"/>
          <w:szCs w:val="22"/>
        </w:rPr>
      </w:pPr>
      <w:r w:rsidRPr="00446F8E">
        <w:rPr>
          <w:sz w:val="22"/>
          <w:szCs w:val="22"/>
        </w:rPr>
        <w:t>Share story scans as PDF, images / covers as JPG file</w:t>
      </w:r>
    </w:p>
    <w:p w14:paraId="79DBFC0A" w14:textId="1CD4D7BE" w:rsidR="006C79A2" w:rsidRPr="00446F8E" w:rsidRDefault="006C79A2" w:rsidP="006C79A2">
      <w:pPr>
        <w:pStyle w:val="Default"/>
        <w:numPr>
          <w:ilvl w:val="1"/>
          <w:numId w:val="44"/>
        </w:numPr>
        <w:rPr>
          <w:sz w:val="22"/>
          <w:szCs w:val="22"/>
        </w:rPr>
      </w:pPr>
      <w:r w:rsidRPr="00446F8E">
        <w:rPr>
          <w:sz w:val="22"/>
          <w:szCs w:val="22"/>
        </w:rPr>
        <w:t xml:space="preserve">Send the scans to your email OR cloud drive account (they’ll stay in the app, but this is how you can get the files to a computer) </w:t>
      </w:r>
    </w:p>
    <w:p w14:paraId="2C65689E" w14:textId="1F1FE07A" w:rsidR="00FA06F9" w:rsidRPr="00446F8E" w:rsidRDefault="00FA06F9" w:rsidP="00FA06F9">
      <w:pPr>
        <w:pStyle w:val="Default"/>
        <w:jc w:val="center"/>
        <w:rPr>
          <w:sz w:val="22"/>
          <w:szCs w:val="22"/>
        </w:rPr>
      </w:pPr>
    </w:p>
    <w:p w14:paraId="24F37AF8" w14:textId="60BF7B5B" w:rsidR="00FA06F9" w:rsidRPr="00446F8E" w:rsidRDefault="00FA06F9" w:rsidP="00FA06F9">
      <w:pPr>
        <w:pStyle w:val="Default"/>
        <w:jc w:val="center"/>
        <w:rPr>
          <w:sz w:val="22"/>
          <w:szCs w:val="22"/>
        </w:rPr>
      </w:pPr>
      <w:r w:rsidRPr="00446F8E">
        <w:rPr>
          <w:sz w:val="22"/>
          <w:szCs w:val="22"/>
        </w:rPr>
        <w:t>Ensure that any scans you make are legible.</w:t>
      </w:r>
    </w:p>
    <w:p w14:paraId="2CEC2D66" w14:textId="378A991C" w:rsidR="00FA06F9" w:rsidRPr="00446F8E" w:rsidRDefault="00FA06F9" w:rsidP="00FA06F9">
      <w:pPr>
        <w:pStyle w:val="Default"/>
        <w:jc w:val="center"/>
        <w:rPr>
          <w:sz w:val="22"/>
          <w:szCs w:val="22"/>
        </w:rPr>
      </w:pPr>
      <w:r w:rsidRPr="00446F8E">
        <w:rPr>
          <w:sz w:val="22"/>
          <w:szCs w:val="22"/>
        </w:rPr>
        <w:t>Scan in a well-lit area and avoid, if possible, casting shadows on your scans or scanning hands / fingers.</w:t>
      </w:r>
    </w:p>
    <w:p w14:paraId="64A43530" w14:textId="4B67F2D8" w:rsidR="00FA06F9" w:rsidRPr="00446F8E" w:rsidRDefault="00FA06F9" w:rsidP="00FA06F9">
      <w:pPr>
        <w:pStyle w:val="Default"/>
        <w:jc w:val="center"/>
        <w:rPr>
          <w:sz w:val="22"/>
          <w:szCs w:val="22"/>
        </w:rPr>
      </w:pPr>
      <w:r w:rsidRPr="00446F8E">
        <w:rPr>
          <w:sz w:val="22"/>
          <w:szCs w:val="22"/>
        </w:rPr>
        <w:t>If the app adds kind of text on the bottom of your scans, use a simple image editor to crop this out.</w:t>
      </w:r>
    </w:p>
    <w:p w14:paraId="408DD3F1" w14:textId="2E25F87D" w:rsidR="00F329DD" w:rsidRPr="00446F8E" w:rsidRDefault="00F329DD" w:rsidP="00492E50">
      <w:pPr>
        <w:pStyle w:val="Default"/>
        <w:jc w:val="center"/>
        <w:rPr>
          <w:sz w:val="22"/>
          <w:szCs w:val="22"/>
        </w:rPr>
      </w:pPr>
    </w:p>
    <w:p w14:paraId="6AFACF97" w14:textId="77777777" w:rsidR="00F329DD" w:rsidRPr="00446F8E" w:rsidRDefault="00F329DD" w:rsidP="00492E50">
      <w:pPr>
        <w:pStyle w:val="Default"/>
        <w:jc w:val="center"/>
        <w:rPr>
          <w:sz w:val="22"/>
          <w:szCs w:val="22"/>
        </w:rPr>
      </w:pPr>
      <w:r w:rsidRPr="00446F8E">
        <w:rPr>
          <w:sz w:val="22"/>
          <w:szCs w:val="22"/>
        </w:rPr>
        <w:t xml:space="preserve">This site lists some alternative phone scanner options: </w:t>
      </w:r>
      <w:hyperlink r:id="rId22" w:history="1">
        <w:r w:rsidR="00DA0DCF" w:rsidRPr="00446F8E">
          <w:rPr>
            <w:rStyle w:val="Hyperlink"/>
            <w:sz w:val="22"/>
            <w:szCs w:val="22"/>
          </w:rPr>
          <w:t>http://lifehacker.com/five-best-mobile-document-scanning-apps-1691417781</w:t>
        </w:r>
      </w:hyperlink>
      <w:r w:rsidRPr="00446F8E">
        <w:rPr>
          <w:sz w:val="22"/>
          <w:szCs w:val="22"/>
        </w:rPr>
        <w:t>.</w:t>
      </w:r>
    </w:p>
    <w:p w14:paraId="493824D3" w14:textId="77777777" w:rsidR="00F329DD" w:rsidRPr="00446F8E" w:rsidRDefault="00F329DD" w:rsidP="00492E50">
      <w:pPr>
        <w:pStyle w:val="Default"/>
        <w:jc w:val="center"/>
        <w:rPr>
          <w:sz w:val="22"/>
          <w:szCs w:val="22"/>
        </w:rPr>
      </w:pPr>
    </w:p>
    <w:p w14:paraId="71C8A8B3" w14:textId="4282B443" w:rsidR="00407CAC" w:rsidRPr="00446F8E" w:rsidRDefault="00DA0DCF" w:rsidP="00492E50">
      <w:pPr>
        <w:pStyle w:val="Default"/>
        <w:jc w:val="center"/>
        <w:rPr>
          <w:b/>
          <w:color w:val="C00000"/>
          <w:szCs w:val="22"/>
          <w:u w:val="single"/>
        </w:rPr>
      </w:pPr>
      <w:r w:rsidRPr="00446F8E">
        <w:rPr>
          <w:color w:val="C00000"/>
          <w:szCs w:val="22"/>
        </w:rPr>
        <w:t xml:space="preserve"> </w:t>
      </w:r>
      <w:r w:rsidR="00407CAC" w:rsidRPr="00446F8E">
        <w:rPr>
          <w:b/>
          <w:color w:val="C00000"/>
          <w:szCs w:val="22"/>
          <w:u w:val="single"/>
        </w:rPr>
        <w:t xml:space="preserve">Using Omeka </w:t>
      </w:r>
    </w:p>
    <w:p w14:paraId="36502175" w14:textId="18F217A4" w:rsidR="00BC4FA4" w:rsidRPr="00446F8E" w:rsidRDefault="00DA0FAB" w:rsidP="00D860BD">
      <w:pPr>
        <w:pStyle w:val="Default"/>
        <w:jc w:val="center"/>
        <w:rPr>
          <w:sz w:val="22"/>
          <w:szCs w:val="22"/>
        </w:rPr>
      </w:pPr>
      <w:r w:rsidRPr="00446F8E">
        <w:rPr>
          <w:sz w:val="22"/>
          <w:szCs w:val="22"/>
        </w:rPr>
        <w:t>To access and add materials our Omeka site</w:t>
      </w:r>
      <w:r w:rsidR="00D860BD" w:rsidRPr="00446F8E">
        <w:rPr>
          <w:sz w:val="22"/>
          <w:szCs w:val="22"/>
        </w:rPr>
        <w:t>, g</w:t>
      </w:r>
      <w:r w:rsidRPr="00446F8E">
        <w:rPr>
          <w:sz w:val="22"/>
          <w:szCs w:val="22"/>
        </w:rPr>
        <w:t xml:space="preserve">o to </w:t>
      </w:r>
      <w:hyperlink r:id="rId23" w:history="1">
        <w:r w:rsidRPr="00446F8E">
          <w:rPr>
            <w:rStyle w:val="Hyperlink"/>
            <w:sz w:val="22"/>
            <w:szCs w:val="22"/>
          </w:rPr>
          <w:t>http://omeka.iac.gatech.edu/OtherWorldsArchive/admin/</w:t>
        </w:r>
      </w:hyperlink>
      <w:r w:rsidRPr="00446F8E">
        <w:rPr>
          <w:sz w:val="22"/>
          <w:szCs w:val="22"/>
        </w:rPr>
        <w:t xml:space="preserve"> </w:t>
      </w:r>
    </w:p>
    <w:p w14:paraId="7ECCA6FA" w14:textId="5BDD07D6" w:rsidR="00DA0FAB" w:rsidRPr="00446F8E" w:rsidRDefault="00FC0647" w:rsidP="00D860BD">
      <w:pPr>
        <w:pStyle w:val="Default"/>
        <w:jc w:val="center"/>
        <w:rPr>
          <w:sz w:val="22"/>
          <w:szCs w:val="22"/>
        </w:rPr>
      </w:pPr>
      <w:r w:rsidRPr="00446F8E">
        <w:rPr>
          <w:sz w:val="22"/>
          <w:szCs w:val="22"/>
        </w:rPr>
        <w:t xml:space="preserve">Note </w:t>
      </w:r>
      <w:r w:rsidR="00BC4FA4" w:rsidRPr="00446F8E">
        <w:rPr>
          <w:sz w:val="22"/>
          <w:szCs w:val="22"/>
        </w:rPr>
        <w:t>that this URL is case-sensitive</w:t>
      </w:r>
    </w:p>
    <w:p w14:paraId="49827323" w14:textId="6BF96D01" w:rsidR="00BC4FA4" w:rsidRPr="00446F8E" w:rsidRDefault="00BC4FA4" w:rsidP="00D860BD">
      <w:pPr>
        <w:pStyle w:val="Default"/>
        <w:jc w:val="center"/>
        <w:rPr>
          <w:sz w:val="22"/>
          <w:szCs w:val="22"/>
        </w:rPr>
      </w:pPr>
      <w:r w:rsidRPr="00446F8E">
        <w:rPr>
          <w:sz w:val="22"/>
          <w:szCs w:val="22"/>
        </w:rPr>
        <w:t>Log in with your GA Tech credentials</w:t>
      </w:r>
    </w:p>
    <w:p w14:paraId="5AD7AD0F" w14:textId="62197ABD" w:rsidR="00D860BD" w:rsidRPr="00446F8E" w:rsidRDefault="00D860BD" w:rsidP="00D860BD">
      <w:pPr>
        <w:pStyle w:val="Default"/>
        <w:jc w:val="center"/>
        <w:rPr>
          <w:sz w:val="22"/>
          <w:szCs w:val="22"/>
        </w:rPr>
      </w:pPr>
    </w:p>
    <w:p w14:paraId="06869D73" w14:textId="0DEC3CF9" w:rsidR="00D860BD" w:rsidRPr="00446F8E" w:rsidRDefault="00D860BD" w:rsidP="00D860BD">
      <w:pPr>
        <w:pStyle w:val="Default"/>
        <w:jc w:val="center"/>
        <w:rPr>
          <w:b/>
          <w:sz w:val="22"/>
          <w:szCs w:val="22"/>
        </w:rPr>
      </w:pPr>
      <w:r w:rsidRPr="00446F8E">
        <w:rPr>
          <w:b/>
          <w:sz w:val="22"/>
          <w:szCs w:val="22"/>
        </w:rPr>
        <w:t xml:space="preserve">To Add An Item: </w:t>
      </w:r>
    </w:p>
    <w:p w14:paraId="00B8E41A" w14:textId="2894C20E" w:rsidR="00BC4FA4" w:rsidRPr="00446F8E" w:rsidRDefault="00BC4FA4" w:rsidP="00BC4FA4">
      <w:pPr>
        <w:pStyle w:val="Default"/>
        <w:numPr>
          <w:ilvl w:val="0"/>
          <w:numId w:val="45"/>
        </w:numPr>
        <w:rPr>
          <w:sz w:val="22"/>
          <w:szCs w:val="22"/>
        </w:rPr>
      </w:pPr>
      <w:r w:rsidRPr="00446F8E">
        <w:rPr>
          <w:sz w:val="22"/>
          <w:szCs w:val="22"/>
        </w:rPr>
        <w:t>In the left hand navigation bar, go to “Items” and then click “Add an Item”</w:t>
      </w:r>
    </w:p>
    <w:p w14:paraId="6DE56C9F" w14:textId="72C7CEB8" w:rsidR="00BC4FA4" w:rsidRPr="00446F8E" w:rsidRDefault="00BC4FA4" w:rsidP="00BC4FA4">
      <w:pPr>
        <w:pStyle w:val="Default"/>
        <w:numPr>
          <w:ilvl w:val="0"/>
          <w:numId w:val="45"/>
        </w:numPr>
        <w:rPr>
          <w:sz w:val="22"/>
          <w:szCs w:val="22"/>
        </w:rPr>
      </w:pPr>
      <w:r w:rsidRPr="00446F8E">
        <w:rPr>
          <w:sz w:val="22"/>
          <w:szCs w:val="22"/>
        </w:rPr>
        <w:t>On the screen entitled “Dublin Core,” enter the following information:</w:t>
      </w:r>
    </w:p>
    <w:p w14:paraId="6658AE3A" w14:textId="301EA649" w:rsidR="00893A8D" w:rsidRPr="00446F8E" w:rsidRDefault="00BC4FA4" w:rsidP="00BC4FA4">
      <w:pPr>
        <w:pStyle w:val="Default"/>
        <w:numPr>
          <w:ilvl w:val="1"/>
          <w:numId w:val="45"/>
        </w:numPr>
        <w:rPr>
          <w:sz w:val="22"/>
          <w:szCs w:val="22"/>
        </w:rPr>
      </w:pPr>
      <w:r w:rsidRPr="00446F8E">
        <w:rPr>
          <w:sz w:val="22"/>
          <w:szCs w:val="22"/>
        </w:rPr>
        <w:t>Title</w:t>
      </w:r>
      <w:r w:rsidR="00893A8D" w:rsidRPr="00446F8E">
        <w:rPr>
          <w:sz w:val="22"/>
          <w:szCs w:val="22"/>
        </w:rPr>
        <w:t xml:space="preserve"> (use what’s appropriate for what you’re adding)</w:t>
      </w:r>
    </w:p>
    <w:p w14:paraId="76525783" w14:textId="62B1C34F" w:rsidR="00BC4FA4" w:rsidRPr="00446F8E" w:rsidRDefault="00893A8D" w:rsidP="00893A8D">
      <w:pPr>
        <w:pStyle w:val="Default"/>
        <w:numPr>
          <w:ilvl w:val="2"/>
          <w:numId w:val="45"/>
        </w:numPr>
        <w:rPr>
          <w:sz w:val="22"/>
          <w:szCs w:val="22"/>
        </w:rPr>
      </w:pPr>
      <w:r w:rsidRPr="00446F8E">
        <w:rPr>
          <w:sz w:val="22"/>
          <w:szCs w:val="22"/>
        </w:rPr>
        <w:t>“</w:t>
      </w:r>
      <w:r w:rsidR="00BC4FA4" w:rsidRPr="00446F8E">
        <w:rPr>
          <w:sz w:val="22"/>
          <w:szCs w:val="22"/>
        </w:rPr>
        <w:t>Title of short story</w:t>
      </w:r>
      <w:r w:rsidRPr="00446F8E">
        <w:rPr>
          <w:sz w:val="22"/>
          <w:szCs w:val="22"/>
        </w:rPr>
        <w:t xml:space="preserve">” </w:t>
      </w:r>
    </w:p>
    <w:p w14:paraId="0EBC0497" w14:textId="7C7A1491" w:rsidR="00893A8D" w:rsidRPr="00446F8E" w:rsidRDefault="00893A8D" w:rsidP="00893A8D">
      <w:pPr>
        <w:pStyle w:val="Default"/>
        <w:numPr>
          <w:ilvl w:val="2"/>
          <w:numId w:val="45"/>
        </w:numPr>
        <w:rPr>
          <w:sz w:val="22"/>
          <w:szCs w:val="22"/>
        </w:rPr>
      </w:pPr>
      <w:r w:rsidRPr="00446F8E">
        <w:rPr>
          <w:sz w:val="22"/>
          <w:szCs w:val="22"/>
        </w:rPr>
        <w:t xml:space="preserve">Cover of Magazine Name, month and year </w:t>
      </w:r>
    </w:p>
    <w:p w14:paraId="39DA36D1" w14:textId="35492FF8" w:rsidR="00893A8D" w:rsidRPr="00446F8E" w:rsidRDefault="00893A8D" w:rsidP="00893A8D">
      <w:pPr>
        <w:pStyle w:val="Default"/>
        <w:numPr>
          <w:ilvl w:val="2"/>
          <w:numId w:val="45"/>
        </w:numPr>
        <w:rPr>
          <w:sz w:val="22"/>
          <w:szCs w:val="22"/>
        </w:rPr>
      </w:pPr>
      <w:r w:rsidRPr="00446F8E">
        <w:rPr>
          <w:sz w:val="22"/>
          <w:szCs w:val="22"/>
        </w:rPr>
        <w:t>Illustration from “short story”</w:t>
      </w:r>
    </w:p>
    <w:p w14:paraId="38D28593" w14:textId="052EFE36" w:rsidR="00BC4FA4" w:rsidRPr="00446F8E" w:rsidRDefault="00BC4FA4" w:rsidP="00BC4FA4">
      <w:pPr>
        <w:pStyle w:val="Default"/>
        <w:numPr>
          <w:ilvl w:val="1"/>
          <w:numId w:val="45"/>
        </w:numPr>
        <w:rPr>
          <w:sz w:val="22"/>
          <w:szCs w:val="22"/>
        </w:rPr>
      </w:pPr>
      <w:r w:rsidRPr="00446F8E">
        <w:rPr>
          <w:sz w:val="22"/>
          <w:szCs w:val="22"/>
        </w:rPr>
        <w:t>Description: 3-5 sentence summary of what happens in the story</w:t>
      </w:r>
    </w:p>
    <w:p w14:paraId="560E075D" w14:textId="77777777" w:rsidR="00893A8D" w:rsidRPr="00446F8E" w:rsidRDefault="00893A8D" w:rsidP="00BC4FA4">
      <w:pPr>
        <w:pStyle w:val="Default"/>
        <w:numPr>
          <w:ilvl w:val="1"/>
          <w:numId w:val="45"/>
        </w:numPr>
        <w:rPr>
          <w:sz w:val="22"/>
          <w:szCs w:val="22"/>
        </w:rPr>
      </w:pPr>
      <w:r w:rsidRPr="00446F8E">
        <w:rPr>
          <w:sz w:val="22"/>
          <w:szCs w:val="22"/>
        </w:rPr>
        <w:t>Creator (use what’s appropriate for what you’re adding)</w:t>
      </w:r>
    </w:p>
    <w:p w14:paraId="76DB0819" w14:textId="352D42C9" w:rsidR="00BC4FA4" w:rsidRPr="00446F8E" w:rsidRDefault="00BC4FA4" w:rsidP="00893A8D">
      <w:pPr>
        <w:pStyle w:val="Default"/>
        <w:numPr>
          <w:ilvl w:val="2"/>
          <w:numId w:val="45"/>
        </w:numPr>
        <w:rPr>
          <w:sz w:val="22"/>
          <w:szCs w:val="22"/>
        </w:rPr>
      </w:pPr>
      <w:r w:rsidRPr="00446F8E">
        <w:rPr>
          <w:sz w:val="22"/>
          <w:szCs w:val="22"/>
        </w:rPr>
        <w:t>Author of story</w:t>
      </w:r>
    </w:p>
    <w:p w14:paraId="2467DD22" w14:textId="01F42CE7" w:rsidR="00893A8D" w:rsidRPr="00446F8E" w:rsidRDefault="00893A8D" w:rsidP="00893A8D">
      <w:pPr>
        <w:pStyle w:val="Default"/>
        <w:numPr>
          <w:ilvl w:val="2"/>
          <w:numId w:val="45"/>
        </w:numPr>
        <w:rPr>
          <w:sz w:val="22"/>
          <w:szCs w:val="22"/>
        </w:rPr>
      </w:pPr>
      <w:r w:rsidRPr="00446F8E">
        <w:rPr>
          <w:sz w:val="22"/>
          <w:szCs w:val="22"/>
        </w:rPr>
        <w:t xml:space="preserve">Illustrator name (if you can find it) </w:t>
      </w:r>
    </w:p>
    <w:p w14:paraId="77BF4AB0" w14:textId="1BFEF8BB" w:rsidR="00D860BD" w:rsidRPr="00446F8E" w:rsidRDefault="00D860BD" w:rsidP="00BC4FA4">
      <w:pPr>
        <w:pStyle w:val="Default"/>
        <w:numPr>
          <w:ilvl w:val="1"/>
          <w:numId w:val="45"/>
        </w:numPr>
        <w:rPr>
          <w:sz w:val="22"/>
          <w:szCs w:val="22"/>
        </w:rPr>
      </w:pPr>
      <w:r w:rsidRPr="00446F8E">
        <w:rPr>
          <w:sz w:val="22"/>
          <w:szCs w:val="22"/>
        </w:rPr>
        <w:t xml:space="preserve">Contributor: Your first and last name </w:t>
      </w:r>
    </w:p>
    <w:p w14:paraId="1F98E45E" w14:textId="063D2250" w:rsidR="00D860BD" w:rsidRPr="00446F8E" w:rsidRDefault="00D860BD" w:rsidP="00D860BD">
      <w:pPr>
        <w:pStyle w:val="Default"/>
        <w:numPr>
          <w:ilvl w:val="2"/>
          <w:numId w:val="45"/>
        </w:numPr>
        <w:rPr>
          <w:sz w:val="22"/>
          <w:szCs w:val="22"/>
        </w:rPr>
      </w:pPr>
      <w:r w:rsidRPr="00446F8E">
        <w:rPr>
          <w:sz w:val="22"/>
          <w:szCs w:val="22"/>
        </w:rPr>
        <w:t xml:space="preserve">Important for making sure I know who adds what to the archive </w:t>
      </w:r>
    </w:p>
    <w:p w14:paraId="39116FD1" w14:textId="0A764EF2" w:rsidR="00BC4FA4" w:rsidRPr="00446F8E" w:rsidRDefault="00BC4FA4" w:rsidP="00BC4FA4">
      <w:pPr>
        <w:pStyle w:val="Default"/>
        <w:numPr>
          <w:ilvl w:val="1"/>
          <w:numId w:val="45"/>
        </w:numPr>
        <w:rPr>
          <w:sz w:val="22"/>
          <w:szCs w:val="22"/>
        </w:rPr>
      </w:pPr>
      <w:r w:rsidRPr="00446F8E">
        <w:rPr>
          <w:sz w:val="22"/>
          <w:szCs w:val="22"/>
        </w:rPr>
        <w:t>Source: Bud Foote Science Fiction Archives, GA Tech</w:t>
      </w:r>
    </w:p>
    <w:p w14:paraId="5C919501" w14:textId="5FB04533" w:rsidR="00BC4FA4" w:rsidRPr="00446F8E" w:rsidRDefault="00BC4FA4" w:rsidP="00BC4FA4">
      <w:pPr>
        <w:pStyle w:val="Default"/>
        <w:numPr>
          <w:ilvl w:val="1"/>
          <w:numId w:val="45"/>
        </w:numPr>
        <w:rPr>
          <w:sz w:val="22"/>
          <w:szCs w:val="22"/>
        </w:rPr>
      </w:pPr>
      <w:r w:rsidRPr="00446F8E">
        <w:rPr>
          <w:sz w:val="22"/>
          <w:szCs w:val="22"/>
        </w:rPr>
        <w:t xml:space="preserve">Publisher: Name of magazine that published story </w:t>
      </w:r>
    </w:p>
    <w:p w14:paraId="085BA6F9" w14:textId="6A2319C7" w:rsidR="00BC4FA4" w:rsidRPr="00446F8E" w:rsidRDefault="00BC4FA4" w:rsidP="00BC4FA4">
      <w:pPr>
        <w:pStyle w:val="Default"/>
        <w:numPr>
          <w:ilvl w:val="1"/>
          <w:numId w:val="45"/>
        </w:numPr>
        <w:rPr>
          <w:sz w:val="22"/>
          <w:szCs w:val="22"/>
        </w:rPr>
      </w:pPr>
      <w:r w:rsidRPr="00446F8E">
        <w:rPr>
          <w:sz w:val="22"/>
          <w:szCs w:val="22"/>
        </w:rPr>
        <w:t>Date: Date of story</w:t>
      </w:r>
      <w:r w:rsidR="00893A8D" w:rsidRPr="00446F8E">
        <w:rPr>
          <w:sz w:val="22"/>
          <w:szCs w:val="22"/>
        </w:rPr>
        <w:t xml:space="preserve"> or image’s</w:t>
      </w:r>
      <w:r w:rsidRPr="00446F8E">
        <w:rPr>
          <w:sz w:val="22"/>
          <w:szCs w:val="22"/>
        </w:rPr>
        <w:t xml:space="preserve"> publication (Month or Season, Year) </w:t>
      </w:r>
    </w:p>
    <w:p w14:paraId="26677E3B" w14:textId="77777777" w:rsidR="007E3DD3" w:rsidRPr="00446F8E" w:rsidRDefault="005836B3" w:rsidP="00BC4FA4">
      <w:pPr>
        <w:pStyle w:val="Default"/>
        <w:numPr>
          <w:ilvl w:val="0"/>
          <w:numId w:val="45"/>
        </w:numPr>
        <w:rPr>
          <w:sz w:val="22"/>
          <w:szCs w:val="22"/>
        </w:rPr>
      </w:pPr>
      <w:r w:rsidRPr="00446F8E">
        <w:rPr>
          <w:sz w:val="22"/>
          <w:szCs w:val="22"/>
        </w:rPr>
        <w:t xml:space="preserve">After entering the Dublin Core metadata, </w:t>
      </w:r>
      <w:r w:rsidR="007E3DD3" w:rsidRPr="00446F8E">
        <w:rPr>
          <w:sz w:val="22"/>
          <w:szCs w:val="22"/>
        </w:rPr>
        <w:t>go to “Item Type Metadata”</w:t>
      </w:r>
    </w:p>
    <w:p w14:paraId="78C32B60" w14:textId="71FF78DC" w:rsidR="007E3DD3" w:rsidRPr="00446F8E" w:rsidRDefault="007E3DD3" w:rsidP="007E3DD3">
      <w:pPr>
        <w:pStyle w:val="Default"/>
        <w:numPr>
          <w:ilvl w:val="1"/>
          <w:numId w:val="45"/>
        </w:numPr>
        <w:rPr>
          <w:sz w:val="22"/>
          <w:szCs w:val="22"/>
        </w:rPr>
      </w:pPr>
      <w:r w:rsidRPr="00446F8E">
        <w:rPr>
          <w:sz w:val="22"/>
          <w:szCs w:val="22"/>
        </w:rPr>
        <w:t>Select “text” for short story, “still image” for cover or illustration</w:t>
      </w:r>
    </w:p>
    <w:p w14:paraId="70CC8CF9" w14:textId="4CA81228" w:rsidR="007E3DD3" w:rsidRPr="00446F8E" w:rsidRDefault="007E3DD3" w:rsidP="007E3DD3">
      <w:pPr>
        <w:pStyle w:val="Default"/>
        <w:numPr>
          <w:ilvl w:val="0"/>
          <w:numId w:val="45"/>
        </w:numPr>
        <w:rPr>
          <w:sz w:val="22"/>
          <w:szCs w:val="22"/>
        </w:rPr>
      </w:pPr>
      <w:r w:rsidRPr="00446F8E">
        <w:rPr>
          <w:sz w:val="22"/>
          <w:szCs w:val="22"/>
        </w:rPr>
        <w:t xml:space="preserve">Go to “files” </w:t>
      </w:r>
      <w:r w:rsidR="00BE2B46" w:rsidRPr="00446F8E">
        <w:rPr>
          <w:sz w:val="22"/>
          <w:szCs w:val="22"/>
        </w:rPr>
        <w:t xml:space="preserve">and click “browse” to upload your file </w:t>
      </w:r>
    </w:p>
    <w:p w14:paraId="66CD551B" w14:textId="2FFCEB5F" w:rsidR="00BE2B46" w:rsidRPr="00446F8E" w:rsidRDefault="00BE2B46" w:rsidP="007E3DD3">
      <w:pPr>
        <w:pStyle w:val="Default"/>
        <w:numPr>
          <w:ilvl w:val="0"/>
          <w:numId w:val="45"/>
        </w:numPr>
        <w:rPr>
          <w:sz w:val="22"/>
          <w:szCs w:val="22"/>
        </w:rPr>
      </w:pPr>
      <w:r w:rsidRPr="00446F8E">
        <w:rPr>
          <w:sz w:val="22"/>
          <w:szCs w:val="22"/>
        </w:rPr>
        <w:lastRenderedPageBreak/>
        <w:t xml:space="preserve">Go to tags and add </w:t>
      </w:r>
      <w:r w:rsidRPr="00446F8E">
        <w:rPr>
          <w:b/>
          <w:sz w:val="22"/>
          <w:szCs w:val="22"/>
        </w:rPr>
        <w:t>at least 5 individual words</w:t>
      </w:r>
      <w:r w:rsidRPr="00446F8E">
        <w:rPr>
          <w:sz w:val="22"/>
          <w:szCs w:val="22"/>
        </w:rPr>
        <w:t>, separated by commas, that describe the story’s content, location, or subject matter. Then click “add tags”</w:t>
      </w:r>
    </w:p>
    <w:p w14:paraId="14DE6F96" w14:textId="57378528" w:rsidR="00BE2B46" w:rsidRPr="00446F8E" w:rsidRDefault="00BE2B46" w:rsidP="007E3DD3">
      <w:pPr>
        <w:pStyle w:val="Default"/>
        <w:numPr>
          <w:ilvl w:val="0"/>
          <w:numId w:val="45"/>
        </w:numPr>
        <w:rPr>
          <w:sz w:val="22"/>
          <w:szCs w:val="22"/>
        </w:rPr>
      </w:pPr>
      <w:r w:rsidRPr="00446F8E">
        <w:rPr>
          <w:sz w:val="22"/>
          <w:szCs w:val="22"/>
        </w:rPr>
        <w:t>After you’ve done all this, click “Add Item” on the right hand side of the screen</w:t>
      </w:r>
    </w:p>
    <w:p w14:paraId="3C94DD33" w14:textId="2D74743D" w:rsidR="005836B3" w:rsidRPr="00446F8E" w:rsidRDefault="005836B3" w:rsidP="005836B3">
      <w:pPr>
        <w:pStyle w:val="Default"/>
        <w:numPr>
          <w:ilvl w:val="1"/>
          <w:numId w:val="45"/>
        </w:numPr>
        <w:rPr>
          <w:sz w:val="22"/>
          <w:szCs w:val="22"/>
        </w:rPr>
      </w:pPr>
      <w:r w:rsidRPr="00446F8E">
        <w:rPr>
          <w:sz w:val="22"/>
          <w:szCs w:val="22"/>
        </w:rPr>
        <w:t xml:space="preserve">Do NOT check the box marked “public,” unless you have acquired permissions for this item </w:t>
      </w:r>
    </w:p>
    <w:p w14:paraId="5FBA5857" w14:textId="5E91F5DB" w:rsidR="00D860BD" w:rsidRPr="00446F8E" w:rsidRDefault="005836B3" w:rsidP="00D860BD">
      <w:pPr>
        <w:pStyle w:val="Default"/>
        <w:numPr>
          <w:ilvl w:val="2"/>
          <w:numId w:val="45"/>
        </w:numPr>
        <w:rPr>
          <w:sz w:val="22"/>
          <w:szCs w:val="22"/>
        </w:rPr>
      </w:pPr>
      <w:r w:rsidRPr="00446F8E">
        <w:rPr>
          <w:sz w:val="22"/>
          <w:szCs w:val="22"/>
        </w:rPr>
        <w:t xml:space="preserve">This is IMPORTANT: Keeping the box unchecked is crucial for keeping the archive visible only to a GA Tech audience (as the archives belong to GA Tech) </w:t>
      </w:r>
    </w:p>
    <w:p w14:paraId="1D39A068" w14:textId="77777777" w:rsidR="00CC7677" w:rsidRPr="00446F8E" w:rsidRDefault="00CC7677" w:rsidP="00D860BD">
      <w:pPr>
        <w:pStyle w:val="Default"/>
        <w:jc w:val="center"/>
        <w:rPr>
          <w:sz w:val="22"/>
          <w:szCs w:val="22"/>
        </w:rPr>
      </w:pPr>
    </w:p>
    <w:p w14:paraId="2091BBC3" w14:textId="17B1DB60" w:rsidR="00D860BD" w:rsidRPr="00446F8E" w:rsidRDefault="00D860BD" w:rsidP="00D860BD">
      <w:pPr>
        <w:pStyle w:val="Default"/>
        <w:jc w:val="center"/>
        <w:rPr>
          <w:sz w:val="22"/>
          <w:szCs w:val="22"/>
        </w:rPr>
      </w:pPr>
      <w:r w:rsidRPr="00446F8E">
        <w:rPr>
          <w:sz w:val="22"/>
          <w:szCs w:val="22"/>
        </w:rPr>
        <w:t xml:space="preserve">After adding your items, </w:t>
      </w:r>
      <w:r w:rsidRPr="00446F8E">
        <w:rPr>
          <w:b/>
          <w:sz w:val="22"/>
          <w:szCs w:val="22"/>
        </w:rPr>
        <w:t>make a collection:</w:t>
      </w:r>
    </w:p>
    <w:p w14:paraId="13731014" w14:textId="466C0C74" w:rsidR="00D860BD" w:rsidRPr="00446F8E" w:rsidRDefault="00D860BD" w:rsidP="00CC7677">
      <w:pPr>
        <w:pStyle w:val="Default"/>
        <w:numPr>
          <w:ilvl w:val="0"/>
          <w:numId w:val="45"/>
        </w:numPr>
        <w:rPr>
          <w:sz w:val="22"/>
          <w:szCs w:val="22"/>
        </w:rPr>
      </w:pPr>
      <w:r w:rsidRPr="00446F8E">
        <w:rPr>
          <w:sz w:val="22"/>
          <w:szCs w:val="22"/>
        </w:rPr>
        <w:t xml:space="preserve">In the left hand navigation bar, go to “Collections” and click “Add a Collection” </w:t>
      </w:r>
    </w:p>
    <w:p w14:paraId="2CDB6086" w14:textId="77777777" w:rsidR="00CC7677" w:rsidRPr="00446F8E" w:rsidRDefault="00CC7677" w:rsidP="00CC7677">
      <w:pPr>
        <w:pStyle w:val="Default"/>
        <w:numPr>
          <w:ilvl w:val="0"/>
          <w:numId w:val="45"/>
        </w:numPr>
        <w:rPr>
          <w:sz w:val="22"/>
          <w:szCs w:val="22"/>
        </w:rPr>
      </w:pPr>
      <w:r w:rsidRPr="00446F8E">
        <w:rPr>
          <w:sz w:val="22"/>
          <w:szCs w:val="22"/>
        </w:rPr>
        <w:t>On the screen entitled “Dublin Core,” enter the following information:</w:t>
      </w:r>
    </w:p>
    <w:p w14:paraId="7712B929" w14:textId="70E499B4" w:rsidR="00CC7677" w:rsidRPr="00446F8E" w:rsidRDefault="00CC7677" w:rsidP="00CC7677">
      <w:pPr>
        <w:pStyle w:val="Default"/>
        <w:numPr>
          <w:ilvl w:val="1"/>
          <w:numId w:val="45"/>
        </w:numPr>
        <w:rPr>
          <w:sz w:val="22"/>
          <w:szCs w:val="22"/>
        </w:rPr>
      </w:pPr>
      <w:r w:rsidRPr="00446F8E">
        <w:rPr>
          <w:sz w:val="22"/>
          <w:szCs w:val="22"/>
        </w:rPr>
        <w:t>Title:</w:t>
      </w:r>
      <w:r w:rsidR="008D78E0" w:rsidRPr="00446F8E">
        <w:rPr>
          <w:sz w:val="22"/>
          <w:szCs w:val="22"/>
        </w:rPr>
        <w:t xml:space="preserve"> “Title of Short Story” </w:t>
      </w:r>
    </w:p>
    <w:p w14:paraId="001D1203" w14:textId="4E726D1A" w:rsidR="00CC7677" w:rsidRPr="00446F8E" w:rsidRDefault="008D78E0" w:rsidP="00CC7677">
      <w:pPr>
        <w:pStyle w:val="Default"/>
        <w:numPr>
          <w:ilvl w:val="1"/>
          <w:numId w:val="45"/>
        </w:numPr>
        <w:rPr>
          <w:sz w:val="22"/>
          <w:szCs w:val="22"/>
        </w:rPr>
      </w:pPr>
      <w:r w:rsidRPr="00446F8E">
        <w:rPr>
          <w:sz w:val="22"/>
          <w:szCs w:val="22"/>
        </w:rPr>
        <w:t xml:space="preserve">Description: Cover image, text, and illustrations </w:t>
      </w:r>
      <w:r w:rsidR="0075713A" w:rsidRPr="00446F8E">
        <w:rPr>
          <w:sz w:val="22"/>
          <w:szCs w:val="22"/>
        </w:rPr>
        <w:t>for “Title of Short Story” by Author First Name Author Last Name</w:t>
      </w:r>
    </w:p>
    <w:p w14:paraId="7648A5FF" w14:textId="6025F003" w:rsidR="00CC7677" w:rsidRPr="00446F8E" w:rsidRDefault="00CC7677" w:rsidP="00CC7677">
      <w:pPr>
        <w:pStyle w:val="Default"/>
        <w:numPr>
          <w:ilvl w:val="1"/>
          <w:numId w:val="45"/>
        </w:numPr>
        <w:rPr>
          <w:sz w:val="22"/>
          <w:szCs w:val="22"/>
        </w:rPr>
      </w:pPr>
      <w:r w:rsidRPr="00446F8E">
        <w:rPr>
          <w:sz w:val="22"/>
          <w:szCs w:val="22"/>
        </w:rPr>
        <w:t>Creator</w:t>
      </w:r>
      <w:r w:rsidR="0075713A" w:rsidRPr="00446F8E">
        <w:rPr>
          <w:sz w:val="22"/>
          <w:szCs w:val="22"/>
        </w:rPr>
        <w:t>: Author of story</w:t>
      </w:r>
    </w:p>
    <w:p w14:paraId="742F90E1" w14:textId="77777777" w:rsidR="00CC7677" w:rsidRPr="00446F8E" w:rsidRDefault="00CC7677" w:rsidP="00CC7677">
      <w:pPr>
        <w:pStyle w:val="Default"/>
        <w:numPr>
          <w:ilvl w:val="1"/>
          <w:numId w:val="45"/>
        </w:numPr>
        <w:rPr>
          <w:sz w:val="22"/>
          <w:szCs w:val="22"/>
        </w:rPr>
      </w:pPr>
      <w:r w:rsidRPr="00446F8E">
        <w:rPr>
          <w:sz w:val="22"/>
          <w:szCs w:val="22"/>
        </w:rPr>
        <w:t xml:space="preserve">Contributor: Your first and last name </w:t>
      </w:r>
    </w:p>
    <w:p w14:paraId="5FD601F2" w14:textId="77777777" w:rsidR="00CC7677" w:rsidRPr="00446F8E" w:rsidRDefault="00CC7677" w:rsidP="00CC7677">
      <w:pPr>
        <w:pStyle w:val="Default"/>
        <w:numPr>
          <w:ilvl w:val="2"/>
          <w:numId w:val="45"/>
        </w:numPr>
        <w:rPr>
          <w:sz w:val="22"/>
          <w:szCs w:val="22"/>
        </w:rPr>
      </w:pPr>
      <w:r w:rsidRPr="00446F8E">
        <w:rPr>
          <w:sz w:val="22"/>
          <w:szCs w:val="22"/>
        </w:rPr>
        <w:t xml:space="preserve">Important for making sure I know who adds what to the archive </w:t>
      </w:r>
    </w:p>
    <w:p w14:paraId="301584A5" w14:textId="77777777" w:rsidR="00CC7677" w:rsidRPr="00446F8E" w:rsidRDefault="00CC7677" w:rsidP="00CC7677">
      <w:pPr>
        <w:pStyle w:val="Default"/>
        <w:numPr>
          <w:ilvl w:val="1"/>
          <w:numId w:val="45"/>
        </w:numPr>
        <w:rPr>
          <w:sz w:val="22"/>
          <w:szCs w:val="22"/>
        </w:rPr>
      </w:pPr>
      <w:r w:rsidRPr="00446F8E">
        <w:rPr>
          <w:sz w:val="22"/>
          <w:szCs w:val="22"/>
        </w:rPr>
        <w:t>Source: Bud Foote Science Fiction Archives, GA Tech</w:t>
      </w:r>
    </w:p>
    <w:p w14:paraId="448E7EB7" w14:textId="77777777" w:rsidR="00CC7677" w:rsidRPr="00446F8E" w:rsidRDefault="00CC7677" w:rsidP="00CC7677">
      <w:pPr>
        <w:pStyle w:val="Default"/>
        <w:numPr>
          <w:ilvl w:val="1"/>
          <w:numId w:val="45"/>
        </w:numPr>
        <w:rPr>
          <w:sz w:val="22"/>
          <w:szCs w:val="22"/>
        </w:rPr>
      </w:pPr>
      <w:r w:rsidRPr="00446F8E">
        <w:rPr>
          <w:sz w:val="22"/>
          <w:szCs w:val="22"/>
        </w:rPr>
        <w:t xml:space="preserve">Publisher: Name of magazine that published story </w:t>
      </w:r>
    </w:p>
    <w:p w14:paraId="29A004FA" w14:textId="77777777" w:rsidR="00CC7677" w:rsidRPr="00446F8E" w:rsidRDefault="00CC7677" w:rsidP="00CC7677">
      <w:pPr>
        <w:pStyle w:val="Default"/>
        <w:numPr>
          <w:ilvl w:val="1"/>
          <w:numId w:val="45"/>
        </w:numPr>
        <w:rPr>
          <w:sz w:val="22"/>
          <w:szCs w:val="22"/>
        </w:rPr>
      </w:pPr>
      <w:r w:rsidRPr="00446F8E">
        <w:rPr>
          <w:sz w:val="22"/>
          <w:szCs w:val="22"/>
        </w:rPr>
        <w:t xml:space="preserve">Date: Date of story or image’s publication (Month or Season, Year) </w:t>
      </w:r>
    </w:p>
    <w:p w14:paraId="5CF3127C" w14:textId="77777777" w:rsidR="0075713A" w:rsidRPr="00446F8E" w:rsidRDefault="0075713A" w:rsidP="0075713A">
      <w:pPr>
        <w:pStyle w:val="Default"/>
        <w:numPr>
          <w:ilvl w:val="0"/>
          <w:numId w:val="45"/>
        </w:numPr>
        <w:rPr>
          <w:sz w:val="22"/>
          <w:szCs w:val="22"/>
        </w:rPr>
      </w:pPr>
      <w:r w:rsidRPr="00446F8E">
        <w:rPr>
          <w:sz w:val="22"/>
          <w:szCs w:val="22"/>
        </w:rPr>
        <w:t>After you’ve done all this, click “Add Item” on the right hand side of the screen</w:t>
      </w:r>
    </w:p>
    <w:p w14:paraId="74190638" w14:textId="0165BD54" w:rsidR="0075713A" w:rsidRPr="00446F8E" w:rsidRDefault="0075713A" w:rsidP="0075713A">
      <w:pPr>
        <w:pStyle w:val="Default"/>
        <w:numPr>
          <w:ilvl w:val="1"/>
          <w:numId w:val="45"/>
        </w:numPr>
        <w:rPr>
          <w:sz w:val="22"/>
          <w:szCs w:val="22"/>
        </w:rPr>
      </w:pPr>
      <w:r w:rsidRPr="00446F8E">
        <w:rPr>
          <w:sz w:val="22"/>
          <w:szCs w:val="22"/>
        </w:rPr>
        <w:t>Do NOT check the box marked “public,” unless you have acquired permissions for the items</w:t>
      </w:r>
    </w:p>
    <w:p w14:paraId="3A26A7B7" w14:textId="7EDAAC0E" w:rsidR="00D860BD" w:rsidRPr="00446F8E" w:rsidRDefault="00D860BD" w:rsidP="0075713A">
      <w:pPr>
        <w:pStyle w:val="Default"/>
        <w:jc w:val="center"/>
        <w:rPr>
          <w:sz w:val="22"/>
          <w:szCs w:val="22"/>
        </w:rPr>
      </w:pPr>
    </w:p>
    <w:p w14:paraId="79C479B8" w14:textId="51075B97" w:rsidR="0075713A" w:rsidRPr="00446F8E" w:rsidRDefault="0075713A" w:rsidP="0075713A">
      <w:pPr>
        <w:pStyle w:val="Default"/>
        <w:jc w:val="center"/>
        <w:rPr>
          <w:sz w:val="22"/>
          <w:szCs w:val="22"/>
        </w:rPr>
      </w:pPr>
      <w:r w:rsidRPr="00446F8E">
        <w:rPr>
          <w:b/>
          <w:sz w:val="22"/>
          <w:szCs w:val="22"/>
        </w:rPr>
        <w:t>After you add your collection</w:t>
      </w:r>
      <w:r w:rsidRPr="00446F8E">
        <w:rPr>
          <w:sz w:val="22"/>
          <w:szCs w:val="22"/>
        </w:rPr>
        <w:t>:</w:t>
      </w:r>
    </w:p>
    <w:p w14:paraId="22519190" w14:textId="0EC2E9E7" w:rsidR="0075713A" w:rsidRPr="00446F8E" w:rsidRDefault="000059C1" w:rsidP="0075713A">
      <w:pPr>
        <w:pStyle w:val="Default"/>
        <w:numPr>
          <w:ilvl w:val="0"/>
          <w:numId w:val="46"/>
        </w:numPr>
        <w:rPr>
          <w:sz w:val="22"/>
          <w:szCs w:val="22"/>
        </w:rPr>
      </w:pPr>
      <w:r w:rsidRPr="00446F8E">
        <w:rPr>
          <w:sz w:val="22"/>
          <w:szCs w:val="22"/>
        </w:rPr>
        <w:t xml:space="preserve">In the left hand navigation bar, go to </w:t>
      </w:r>
      <w:r w:rsidR="0075713A" w:rsidRPr="00446F8E">
        <w:rPr>
          <w:sz w:val="22"/>
          <w:szCs w:val="22"/>
        </w:rPr>
        <w:t>“items”</w:t>
      </w:r>
    </w:p>
    <w:p w14:paraId="3AD39F01" w14:textId="66D6C400" w:rsidR="0075713A" w:rsidRPr="00446F8E" w:rsidRDefault="0075713A" w:rsidP="0075713A">
      <w:pPr>
        <w:pStyle w:val="Default"/>
        <w:numPr>
          <w:ilvl w:val="0"/>
          <w:numId w:val="46"/>
        </w:numPr>
        <w:rPr>
          <w:sz w:val="22"/>
          <w:szCs w:val="22"/>
        </w:rPr>
      </w:pPr>
      <w:r w:rsidRPr="00446F8E">
        <w:rPr>
          <w:sz w:val="22"/>
          <w:szCs w:val="22"/>
        </w:rPr>
        <w:t>To quickly find your items, click “search items” and use the “search by user” dropdown menu</w:t>
      </w:r>
    </w:p>
    <w:p w14:paraId="582A2BF6" w14:textId="40F2E8F1" w:rsidR="0075713A" w:rsidRPr="00446F8E" w:rsidRDefault="0075713A" w:rsidP="0075713A">
      <w:pPr>
        <w:pStyle w:val="Default"/>
        <w:numPr>
          <w:ilvl w:val="0"/>
          <w:numId w:val="46"/>
        </w:numPr>
        <w:rPr>
          <w:sz w:val="22"/>
          <w:szCs w:val="22"/>
        </w:rPr>
      </w:pPr>
      <w:r w:rsidRPr="00446F8E">
        <w:rPr>
          <w:sz w:val="22"/>
          <w:szCs w:val="22"/>
        </w:rPr>
        <w:t xml:space="preserve">Under your item, click “edit” </w:t>
      </w:r>
    </w:p>
    <w:p w14:paraId="41DF40D0" w14:textId="6B072C2C" w:rsidR="0075713A" w:rsidRPr="00446F8E" w:rsidRDefault="0075713A" w:rsidP="0075713A">
      <w:pPr>
        <w:pStyle w:val="Default"/>
        <w:numPr>
          <w:ilvl w:val="0"/>
          <w:numId w:val="46"/>
        </w:numPr>
        <w:rPr>
          <w:sz w:val="22"/>
          <w:szCs w:val="22"/>
        </w:rPr>
      </w:pPr>
      <w:r w:rsidRPr="00446F8E">
        <w:rPr>
          <w:sz w:val="22"/>
          <w:szCs w:val="22"/>
        </w:rPr>
        <w:t>In the right hand side of the screen, under “collection,” select the name of the collection that you just created</w:t>
      </w:r>
    </w:p>
    <w:p w14:paraId="0D3675C5" w14:textId="67E18B54" w:rsidR="0075713A" w:rsidRPr="00446F8E" w:rsidRDefault="0075713A" w:rsidP="0075713A">
      <w:pPr>
        <w:pStyle w:val="Default"/>
        <w:numPr>
          <w:ilvl w:val="0"/>
          <w:numId w:val="46"/>
        </w:numPr>
        <w:rPr>
          <w:sz w:val="22"/>
          <w:szCs w:val="22"/>
        </w:rPr>
      </w:pPr>
      <w:r w:rsidRPr="00446F8E">
        <w:rPr>
          <w:sz w:val="22"/>
          <w:szCs w:val="22"/>
        </w:rPr>
        <w:t>Click “save changes”</w:t>
      </w:r>
    </w:p>
    <w:p w14:paraId="63055361" w14:textId="77777777" w:rsidR="0075713A" w:rsidRPr="00446F8E" w:rsidRDefault="0075713A" w:rsidP="0075713A">
      <w:pPr>
        <w:pStyle w:val="Default"/>
        <w:numPr>
          <w:ilvl w:val="0"/>
          <w:numId w:val="46"/>
        </w:numPr>
        <w:rPr>
          <w:sz w:val="22"/>
          <w:szCs w:val="22"/>
        </w:rPr>
      </w:pPr>
      <w:r w:rsidRPr="00446F8E">
        <w:rPr>
          <w:sz w:val="22"/>
          <w:szCs w:val="22"/>
        </w:rPr>
        <w:t xml:space="preserve">Repeat this for every item you make – your story, cover image, and illustrations will all be in one collection </w:t>
      </w:r>
    </w:p>
    <w:p w14:paraId="52AAFEF0" w14:textId="26D7AD37" w:rsidR="0075713A" w:rsidRPr="00446F8E" w:rsidRDefault="0075713A" w:rsidP="0075713A">
      <w:pPr>
        <w:pStyle w:val="Default"/>
        <w:numPr>
          <w:ilvl w:val="1"/>
          <w:numId w:val="46"/>
        </w:numPr>
        <w:rPr>
          <w:sz w:val="22"/>
          <w:szCs w:val="22"/>
        </w:rPr>
      </w:pPr>
      <w:r w:rsidRPr="00446F8E">
        <w:rPr>
          <w:sz w:val="22"/>
          <w:szCs w:val="22"/>
        </w:rPr>
        <w:t>Do not add things to, edit, or change collections created by other users</w:t>
      </w:r>
    </w:p>
    <w:p w14:paraId="177C44E4" w14:textId="7BA54B01" w:rsidR="00FC0647" w:rsidRPr="00446F8E" w:rsidRDefault="00FC0647" w:rsidP="00492E50">
      <w:pPr>
        <w:pStyle w:val="Default"/>
        <w:jc w:val="center"/>
        <w:rPr>
          <w:sz w:val="22"/>
          <w:szCs w:val="22"/>
        </w:rPr>
      </w:pPr>
    </w:p>
    <w:p w14:paraId="0F3B4F17" w14:textId="372C13CE" w:rsidR="00BC4FA4" w:rsidRPr="00446F8E" w:rsidRDefault="000059C1" w:rsidP="00492E50">
      <w:pPr>
        <w:pStyle w:val="Default"/>
        <w:jc w:val="center"/>
        <w:rPr>
          <w:b/>
          <w:sz w:val="22"/>
          <w:szCs w:val="22"/>
        </w:rPr>
      </w:pPr>
      <w:r w:rsidRPr="00446F8E">
        <w:rPr>
          <w:b/>
          <w:sz w:val="22"/>
          <w:szCs w:val="22"/>
        </w:rPr>
        <w:t>Add your cover image to the exhibit:</w:t>
      </w:r>
    </w:p>
    <w:p w14:paraId="3100A67F" w14:textId="653A6095" w:rsidR="000059C1" w:rsidRPr="00446F8E" w:rsidRDefault="000059C1" w:rsidP="000059C1">
      <w:pPr>
        <w:pStyle w:val="Default"/>
        <w:numPr>
          <w:ilvl w:val="0"/>
          <w:numId w:val="47"/>
        </w:numPr>
        <w:rPr>
          <w:b/>
          <w:sz w:val="22"/>
          <w:szCs w:val="22"/>
        </w:rPr>
      </w:pPr>
      <w:r w:rsidRPr="00446F8E">
        <w:rPr>
          <w:sz w:val="22"/>
          <w:szCs w:val="22"/>
        </w:rPr>
        <w:t xml:space="preserve">In the left hand navigation bar, go to “exhibits” </w:t>
      </w:r>
    </w:p>
    <w:p w14:paraId="0B981C0F" w14:textId="79F16679" w:rsidR="000059C1" w:rsidRPr="00446F8E" w:rsidRDefault="000059C1" w:rsidP="000059C1">
      <w:pPr>
        <w:pStyle w:val="Default"/>
        <w:numPr>
          <w:ilvl w:val="0"/>
          <w:numId w:val="47"/>
        </w:numPr>
        <w:rPr>
          <w:b/>
          <w:sz w:val="22"/>
          <w:szCs w:val="22"/>
        </w:rPr>
      </w:pPr>
      <w:r w:rsidRPr="00446F8E">
        <w:rPr>
          <w:sz w:val="22"/>
          <w:szCs w:val="22"/>
        </w:rPr>
        <w:t>Under “Science Fiction Magazine Covers,” click “edit”</w:t>
      </w:r>
    </w:p>
    <w:p w14:paraId="3CF519D5" w14:textId="48145318" w:rsidR="000059C1" w:rsidRPr="00446F8E" w:rsidRDefault="000059C1" w:rsidP="000059C1">
      <w:pPr>
        <w:pStyle w:val="Default"/>
        <w:numPr>
          <w:ilvl w:val="0"/>
          <w:numId w:val="47"/>
        </w:numPr>
        <w:rPr>
          <w:b/>
          <w:sz w:val="22"/>
          <w:szCs w:val="22"/>
        </w:rPr>
      </w:pPr>
      <w:r w:rsidRPr="00446F8E">
        <w:rPr>
          <w:sz w:val="22"/>
          <w:szCs w:val="22"/>
        </w:rPr>
        <w:t>Where it says “pages,” click “add page”</w:t>
      </w:r>
    </w:p>
    <w:p w14:paraId="4EC49104" w14:textId="41AF15AE" w:rsidR="000059C1" w:rsidRPr="00446F8E" w:rsidRDefault="000059C1" w:rsidP="000059C1">
      <w:pPr>
        <w:pStyle w:val="Default"/>
        <w:numPr>
          <w:ilvl w:val="0"/>
          <w:numId w:val="47"/>
        </w:numPr>
        <w:rPr>
          <w:b/>
          <w:sz w:val="22"/>
          <w:szCs w:val="22"/>
        </w:rPr>
      </w:pPr>
      <w:r w:rsidRPr="00446F8E">
        <w:rPr>
          <w:sz w:val="22"/>
          <w:szCs w:val="22"/>
        </w:rPr>
        <w:t xml:space="preserve">Title your page “Cover of Magazine Title, Month, Year” </w:t>
      </w:r>
    </w:p>
    <w:p w14:paraId="74DF7938" w14:textId="6931E268" w:rsidR="000059C1" w:rsidRPr="00446F8E" w:rsidRDefault="000059C1" w:rsidP="000059C1">
      <w:pPr>
        <w:pStyle w:val="Default"/>
        <w:numPr>
          <w:ilvl w:val="0"/>
          <w:numId w:val="47"/>
        </w:numPr>
        <w:rPr>
          <w:b/>
          <w:sz w:val="22"/>
          <w:szCs w:val="22"/>
        </w:rPr>
      </w:pPr>
      <w:r w:rsidRPr="00446F8E">
        <w:rPr>
          <w:sz w:val="22"/>
          <w:szCs w:val="22"/>
        </w:rPr>
        <w:t>Page slug name should be: MagazineTitleMonthYear</w:t>
      </w:r>
    </w:p>
    <w:p w14:paraId="39C7960F" w14:textId="3D7DED73" w:rsidR="000059C1" w:rsidRPr="00446F8E" w:rsidRDefault="000059C1" w:rsidP="000059C1">
      <w:pPr>
        <w:pStyle w:val="Default"/>
        <w:numPr>
          <w:ilvl w:val="0"/>
          <w:numId w:val="47"/>
        </w:numPr>
        <w:rPr>
          <w:b/>
          <w:sz w:val="22"/>
          <w:szCs w:val="22"/>
        </w:rPr>
      </w:pPr>
      <w:r w:rsidRPr="00446F8E">
        <w:rPr>
          <w:sz w:val="22"/>
          <w:szCs w:val="22"/>
        </w:rPr>
        <w:t>Under “content,” select “file with text” and click “add new content block”</w:t>
      </w:r>
    </w:p>
    <w:p w14:paraId="230B3B6E" w14:textId="08C45EDB" w:rsidR="000059C1" w:rsidRPr="00446F8E" w:rsidRDefault="000059C1" w:rsidP="000059C1">
      <w:pPr>
        <w:pStyle w:val="Default"/>
        <w:numPr>
          <w:ilvl w:val="0"/>
          <w:numId w:val="47"/>
        </w:numPr>
        <w:rPr>
          <w:b/>
          <w:sz w:val="22"/>
          <w:szCs w:val="22"/>
        </w:rPr>
      </w:pPr>
      <w:r w:rsidRPr="00446F8E">
        <w:rPr>
          <w:sz w:val="22"/>
          <w:szCs w:val="22"/>
        </w:rPr>
        <w:t>Under “items,” click “add item” and add your magazine cover image</w:t>
      </w:r>
    </w:p>
    <w:p w14:paraId="393A1104" w14:textId="77777777" w:rsidR="00FA06F9" w:rsidRPr="00446F8E" w:rsidRDefault="00FA06F9" w:rsidP="000059C1">
      <w:pPr>
        <w:pStyle w:val="Default"/>
        <w:numPr>
          <w:ilvl w:val="0"/>
          <w:numId w:val="47"/>
        </w:numPr>
        <w:rPr>
          <w:b/>
          <w:sz w:val="22"/>
          <w:szCs w:val="22"/>
        </w:rPr>
      </w:pPr>
      <w:r w:rsidRPr="00446F8E">
        <w:rPr>
          <w:sz w:val="22"/>
          <w:szCs w:val="22"/>
        </w:rPr>
        <w:t>In the text field, write:</w:t>
      </w:r>
    </w:p>
    <w:p w14:paraId="60D5E7D7" w14:textId="525E62B4" w:rsidR="00FA06F9" w:rsidRPr="00446F8E" w:rsidRDefault="00FA06F9" w:rsidP="00FA06F9">
      <w:pPr>
        <w:pStyle w:val="Default"/>
        <w:numPr>
          <w:ilvl w:val="1"/>
          <w:numId w:val="47"/>
        </w:numPr>
        <w:rPr>
          <w:b/>
          <w:sz w:val="22"/>
          <w:szCs w:val="22"/>
        </w:rPr>
      </w:pPr>
      <w:r w:rsidRPr="00446F8E">
        <w:rPr>
          <w:sz w:val="22"/>
          <w:szCs w:val="22"/>
        </w:rPr>
        <w:t>1-2 sentences explaining or describing the cover image and then the following information (starting on same line):</w:t>
      </w:r>
    </w:p>
    <w:p w14:paraId="30FD503A" w14:textId="21B9D6A6" w:rsidR="00FA06F9" w:rsidRPr="00446F8E" w:rsidRDefault="00FA06F9" w:rsidP="00FA06F9">
      <w:pPr>
        <w:pStyle w:val="Default"/>
        <w:numPr>
          <w:ilvl w:val="1"/>
          <w:numId w:val="47"/>
        </w:numPr>
        <w:rPr>
          <w:b/>
          <w:sz w:val="22"/>
          <w:szCs w:val="22"/>
        </w:rPr>
      </w:pPr>
      <w:r w:rsidRPr="00446F8E">
        <w:rPr>
          <w:sz w:val="22"/>
          <w:szCs w:val="22"/>
        </w:rPr>
        <w:t>In this issue of Magazine Name, you can find “Short Story Title” by Author First and Last Name.</w:t>
      </w:r>
      <w:r w:rsidRPr="00446F8E">
        <w:rPr>
          <w:b/>
          <w:sz w:val="22"/>
          <w:szCs w:val="22"/>
        </w:rPr>
        <w:t xml:space="preserve"> [hit enter, start new line]</w:t>
      </w:r>
    </w:p>
    <w:p w14:paraId="05CA2703" w14:textId="7C5A6A7D" w:rsidR="00FA06F9" w:rsidRPr="00446F8E" w:rsidRDefault="00FA06F9" w:rsidP="00FA06F9">
      <w:pPr>
        <w:pStyle w:val="Default"/>
        <w:numPr>
          <w:ilvl w:val="1"/>
          <w:numId w:val="47"/>
        </w:numPr>
        <w:rPr>
          <w:b/>
          <w:sz w:val="22"/>
          <w:szCs w:val="22"/>
        </w:rPr>
      </w:pPr>
      <w:r w:rsidRPr="00446F8E">
        <w:rPr>
          <w:sz w:val="22"/>
          <w:szCs w:val="22"/>
        </w:rPr>
        <w:t xml:space="preserve">Student First and Last Name scanned this item on Month, Day, Year. </w:t>
      </w:r>
    </w:p>
    <w:p w14:paraId="44E540C9" w14:textId="0137F877" w:rsidR="00FA06F9" w:rsidRPr="00446F8E" w:rsidRDefault="00FA06F9" w:rsidP="00492E50">
      <w:pPr>
        <w:pStyle w:val="Default"/>
        <w:jc w:val="center"/>
        <w:rPr>
          <w:sz w:val="22"/>
          <w:szCs w:val="22"/>
        </w:rPr>
      </w:pPr>
    </w:p>
    <w:p w14:paraId="5EC46A11" w14:textId="77777777" w:rsidR="00521310" w:rsidRPr="00446F8E" w:rsidRDefault="00521310" w:rsidP="00492E50">
      <w:pPr>
        <w:pStyle w:val="Default"/>
        <w:jc w:val="center"/>
        <w:rPr>
          <w:b/>
          <w:sz w:val="22"/>
          <w:szCs w:val="22"/>
        </w:rPr>
      </w:pPr>
      <w:r w:rsidRPr="00446F8E">
        <w:rPr>
          <w:b/>
          <w:sz w:val="22"/>
          <w:szCs w:val="22"/>
        </w:rPr>
        <w:t>During class on Friday, February 12, I’ll go through how to add things to Omeka.</w:t>
      </w:r>
    </w:p>
    <w:p w14:paraId="14354B07" w14:textId="25BF31A3" w:rsidR="00521310" w:rsidRPr="00446F8E" w:rsidRDefault="00521310" w:rsidP="00492E50">
      <w:pPr>
        <w:pStyle w:val="Default"/>
        <w:jc w:val="center"/>
        <w:rPr>
          <w:sz w:val="22"/>
          <w:szCs w:val="22"/>
        </w:rPr>
      </w:pPr>
      <w:r w:rsidRPr="00446F8E">
        <w:rPr>
          <w:sz w:val="22"/>
          <w:szCs w:val="22"/>
        </w:rPr>
        <w:t xml:space="preserve">I can also provide instruction with Omeka during archive days or during my office hours the week the draft is due, if you need additional assistance. </w:t>
      </w:r>
    </w:p>
    <w:p w14:paraId="5B43AE31" w14:textId="459F6F31" w:rsidR="00521310" w:rsidRPr="00446F8E" w:rsidRDefault="00521310" w:rsidP="00492E50">
      <w:pPr>
        <w:pStyle w:val="Default"/>
        <w:jc w:val="center"/>
        <w:rPr>
          <w:sz w:val="22"/>
          <w:szCs w:val="22"/>
        </w:rPr>
      </w:pPr>
      <w:r w:rsidRPr="00446F8E">
        <w:rPr>
          <w:sz w:val="22"/>
          <w:szCs w:val="22"/>
        </w:rPr>
        <w:t xml:space="preserve"> </w:t>
      </w:r>
    </w:p>
    <w:p w14:paraId="3BE1C541" w14:textId="77777777" w:rsidR="002A0EB0" w:rsidRPr="00446F8E" w:rsidRDefault="002A0EB0" w:rsidP="00A31D3B">
      <w:pPr>
        <w:pStyle w:val="NoSpacing"/>
        <w:jc w:val="center"/>
        <w:rPr>
          <w:rFonts w:ascii="Times New Roman" w:hAnsi="Times New Roman"/>
          <w:b/>
          <w:u w:val="single"/>
        </w:rPr>
      </w:pPr>
    </w:p>
    <w:p w14:paraId="0255C522" w14:textId="77777777" w:rsidR="002A0EB0" w:rsidRPr="00446F8E" w:rsidRDefault="002A0EB0" w:rsidP="00A31D3B">
      <w:pPr>
        <w:pStyle w:val="NoSpacing"/>
        <w:jc w:val="center"/>
        <w:rPr>
          <w:rFonts w:ascii="Times New Roman" w:hAnsi="Times New Roman"/>
          <w:b/>
          <w:u w:val="single"/>
        </w:rPr>
      </w:pPr>
    </w:p>
    <w:p w14:paraId="0F4AE65F" w14:textId="77777777" w:rsidR="002A0EB0" w:rsidRPr="00446F8E" w:rsidRDefault="002A0EB0" w:rsidP="00A31D3B">
      <w:pPr>
        <w:pStyle w:val="NoSpacing"/>
        <w:jc w:val="center"/>
        <w:rPr>
          <w:rFonts w:ascii="Times New Roman" w:hAnsi="Times New Roman"/>
          <w:b/>
          <w:u w:val="single"/>
        </w:rPr>
      </w:pPr>
    </w:p>
    <w:p w14:paraId="51DA14A3" w14:textId="77777777" w:rsidR="002A0EB0" w:rsidRPr="00446F8E" w:rsidRDefault="002A0EB0" w:rsidP="00A31D3B">
      <w:pPr>
        <w:pStyle w:val="NoSpacing"/>
        <w:jc w:val="center"/>
        <w:rPr>
          <w:rFonts w:ascii="Times New Roman" w:hAnsi="Times New Roman"/>
          <w:b/>
          <w:u w:val="single"/>
        </w:rPr>
      </w:pPr>
    </w:p>
    <w:p w14:paraId="65721678" w14:textId="77777777" w:rsidR="009609E0" w:rsidRPr="00446F8E" w:rsidRDefault="009609E0" w:rsidP="006152C1">
      <w:pPr>
        <w:pStyle w:val="NoSpacing"/>
        <w:jc w:val="center"/>
        <w:rPr>
          <w:rFonts w:ascii="Times New Roman" w:hAnsi="Times New Roman"/>
          <w:b/>
          <w:u w:val="single"/>
        </w:rPr>
        <w:sectPr w:rsidR="009609E0" w:rsidRPr="00446F8E" w:rsidSect="001B2FE7">
          <w:headerReference w:type="default" r:id="rId24"/>
          <w:pgSz w:w="12240" w:h="15840"/>
          <w:pgMar w:top="720" w:right="720" w:bottom="720" w:left="720" w:header="720" w:footer="720" w:gutter="0"/>
          <w:cols w:space="720"/>
          <w:docGrid w:linePitch="360"/>
        </w:sectPr>
      </w:pPr>
    </w:p>
    <w:p w14:paraId="758FFA35" w14:textId="77777777" w:rsidR="0044245C" w:rsidRPr="00446F8E" w:rsidRDefault="0044245C" w:rsidP="006152C1">
      <w:pPr>
        <w:pStyle w:val="NoSpacing"/>
        <w:jc w:val="center"/>
        <w:rPr>
          <w:rFonts w:ascii="Times New Roman" w:hAnsi="Times New Roman"/>
          <w:b/>
          <w:u w:val="single"/>
        </w:rPr>
      </w:pPr>
    </w:p>
    <w:p w14:paraId="2F7EB033" w14:textId="77777777" w:rsidR="00300067" w:rsidRPr="00446F8E" w:rsidRDefault="00300067" w:rsidP="006152C1">
      <w:pPr>
        <w:pStyle w:val="NoSpacing"/>
        <w:jc w:val="center"/>
        <w:rPr>
          <w:rFonts w:ascii="Times New Roman" w:hAnsi="Times New Roman"/>
          <w:b/>
          <w:color w:val="C00000"/>
          <w:sz w:val="24"/>
          <w:u w:val="single"/>
        </w:rPr>
      </w:pPr>
      <w:r w:rsidRPr="00446F8E">
        <w:rPr>
          <w:rFonts w:ascii="Times New Roman" w:hAnsi="Times New Roman"/>
          <w:b/>
          <w:color w:val="C00000"/>
          <w:sz w:val="24"/>
          <w:u w:val="single"/>
        </w:rPr>
        <w:t>Programmatic Rubric</w:t>
      </w:r>
    </w:p>
    <w:tbl>
      <w:tblPr>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1840"/>
        <w:gridCol w:w="1820"/>
        <w:gridCol w:w="1860"/>
        <w:gridCol w:w="1820"/>
        <w:gridCol w:w="1800"/>
        <w:gridCol w:w="1860"/>
      </w:tblGrid>
      <w:tr w:rsidR="0044245C" w:rsidRPr="00446F8E" w14:paraId="013810D1" w14:textId="77777777" w:rsidTr="0044245C">
        <w:trPr>
          <w:jc w:val="center"/>
        </w:trPr>
        <w:tc>
          <w:tcPr>
            <w:tcW w:w="1960" w:type="dxa"/>
            <w:shd w:val="clear" w:color="auto" w:fill="C6D9F1"/>
            <w:tcMar>
              <w:top w:w="100" w:type="dxa"/>
              <w:left w:w="120" w:type="dxa"/>
              <w:bottom w:w="100" w:type="dxa"/>
              <w:right w:w="120" w:type="dxa"/>
            </w:tcMar>
          </w:tcPr>
          <w:p w14:paraId="2A3A7290" w14:textId="77777777" w:rsidR="0044245C" w:rsidRPr="00446F8E" w:rsidRDefault="0044245C" w:rsidP="0044245C">
            <w:r w:rsidRPr="00446F8E">
              <w:rPr>
                <w:b/>
                <w:sz w:val="16"/>
                <w:szCs w:val="16"/>
              </w:rPr>
              <w:t>Scale</w:t>
            </w:r>
          </w:p>
        </w:tc>
        <w:tc>
          <w:tcPr>
            <w:tcW w:w="1840" w:type="dxa"/>
            <w:shd w:val="clear" w:color="auto" w:fill="C6D9F1"/>
            <w:tcMar>
              <w:top w:w="100" w:type="dxa"/>
              <w:left w:w="120" w:type="dxa"/>
              <w:bottom w:w="100" w:type="dxa"/>
              <w:right w:w="120" w:type="dxa"/>
            </w:tcMar>
          </w:tcPr>
          <w:p w14:paraId="1F49D695" w14:textId="77777777" w:rsidR="0044245C" w:rsidRPr="00446F8E" w:rsidRDefault="0044245C" w:rsidP="0044245C">
            <w:r w:rsidRPr="00446F8E">
              <w:rPr>
                <w:b/>
                <w:sz w:val="16"/>
                <w:szCs w:val="16"/>
              </w:rPr>
              <w:t>Basic</w:t>
            </w:r>
          </w:p>
        </w:tc>
        <w:tc>
          <w:tcPr>
            <w:tcW w:w="1820" w:type="dxa"/>
            <w:shd w:val="clear" w:color="auto" w:fill="C6D9F1"/>
            <w:tcMar>
              <w:top w:w="100" w:type="dxa"/>
              <w:left w:w="120" w:type="dxa"/>
              <w:bottom w:w="100" w:type="dxa"/>
              <w:right w:w="120" w:type="dxa"/>
            </w:tcMar>
          </w:tcPr>
          <w:p w14:paraId="6EB9C48E" w14:textId="77777777" w:rsidR="0044245C" w:rsidRPr="00446F8E" w:rsidRDefault="0044245C" w:rsidP="0044245C">
            <w:r w:rsidRPr="00446F8E">
              <w:rPr>
                <w:b/>
                <w:sz w:val="16"/>
                <w:szCs w:val="16"/>
              </w:rPr>
              <w:t>Beginning</w:t>
            </w:r>
          </w:p>
        </w:tc>
        <w:tc>
          <w:tcPr>
            <w:tcW w:w="1860" w:type="dxa"/>
            <w:shd w:val="clear" w:color="auto" w:fill="C6D9F1"/>
            <w:tcMar>
              <w:top w:w="100" w:type="dxa"/>
              <w:left w:w="120" w:type="dxa"/>
              <w:bottom w:w="100" w:type="dxa"/>
              <w:right w:w="120" w:type="dxa"/>
            </w:tcMar>
          </w:tcPr>
          <w:p w14:paraId="67B65ECA" w14:textId="77777777" w:rsidR="0044245C" w:rsidRPr="00446F8E" w:rsidRDefault="0044245C" w:rsidP="0044245C">
            <w:r w:rsidRPr="00446F8E">
              <w:rPr>
                <w:b/>
                <w:sz w:val="16"/>
                <w:szCs w:val="16"/>
              </w:rPr>
              <w:t>Developing</w:t>
            </w:r>
          </w:p>
        </w:tc>
        <w:tc>
          <w:tcPr>
            <w:tcW w:w="1820" w:type="dxa"/>
            <w:shd w:val="clear" w:color="auto" w:fill="C6D9F1"/>
            <w:tcMar>
              <w:top w:w="100" w:type="dxa"/>
              <w:left w:w="120" w:type="dxa"/>
              <w:bottom w:w="100" w:type="dxa"/>
              <w:right w:w="120" w:type="dxa"/>
            </w:tcMar>
          </w:tcPr>
          <w:p w14:paraId="5A5F581A" w14:textId="77777777" w:rsidR="0044245C" w:rsidRPr="00446F8E" w:rsidRDefault="0044245C" w:rsidP="0044245C">
            <w:r w:rsidRPr="00446F8E">
              <w:rPr>
                <w:b/>
                <w:sz w:val="16"/>
                <w:szCs w:val="16"/>
              </w:rPr>
              <w:t>Competent</w:t>
            </w:r>
          </w:p>
        </w:tc>
        <w:tc>
          <w:tcPr>
            <w:tcW w:w="1800" w:type="dxa"/>
            <w:shd w:val="clear" w:color="auto" w:fill="C6D9F1"/>
            <w:tcMar>
              <w:top w:w="100" w:type="dxa"/>
              <w:left w:w="120" w:type="dxa"/>
              <w:bottom w:w="100" w:type="dxa"/>
              <w:right w:w="120" w:type="dxa"/>
            </w:tcMar>
          </w:tcPr>
          <w:p w14:paraId="16C3CCCB" w14:textId="77777777" w:rsidR="0044245C" w:rsidRPr="00446F8E" w:rsidRDefault="0044245C" w:rsidP="0044245C">
            <w:r w:rsidRPr="00446F8E">
              <w:rPr>
                <w:b/>
                <w:sz w:val="16"/>
                <w:szCs w:val="16"/>
              </w:rPr>
              <w:t>Mature</w:t>
            </w:r>
          </w:p>
        </w:tc>
        <w:tc>
          <w:tcPr>
            <w:tcW w:w="1860" w:type="dxa"/>
            <w:shd w:val="clear" w:color="auto" w:fill="C6D9F1"/>
            <w:tcMar>
              <w:top w:w="100" w:type="dxa"/>
              <w:left w:w="120" w:type="dxa"/>
              <w:bottom w:w="100" w:type="dxa"/>
              <w:right w:w="120" w:type="dxa"/>
            </w:tcMar>
          </w:tcPr>
          <w:p w14:paraId="70943812" w14:textId="77777777" w:rsidR="0044245C" w:rsidRPr="00446F8E" w:rsidRDefault="0044245C" w:rsidP="0044245C">
            <w:r w:rsidRPr="00446F8E">
              <w:rPr>
                <w:b/>
                <w:sz w:val="16"/>
                <w:szCs w:val="16"/>
              </w:rPr>
              <w:t>Exemplary</w:t>
            </w:r>
          </w:p>
        </w:tc>
      </w:tr>
      <w:tr w:rsidR="0044245C" w:rsidRPr="00446F8E" w14:paraId="518C3D41" w14:textId="77777777" w:rsidTr="0044245C">
        <w:trPr>
          <w:trHeight w:val="1140"/>
          <w:jc w:val="center"/>
        </w:trPr>
        <w:tc>
          <w:tcPr>
            <w:tcW w:w="1960" w:type="dxa"/>
            <w:shd w:val="clear" w:color="auto" w:fill="C6D9F1"/>
            <w:tcMar>
              <w:top w:w="100" w:type="dxa"/>
              <w:left w:w="120" w:type="dxa"/>
              <w:bottom w:w="100" w:type="dxa"/>
              <w:right w:w="120" w:type="dxa"/>
            </w:tcMar>
          </w:tcPr>
          <w:p w14:paraId="5EE9C238" w14:textId="77777777" w:rsidR="0044245C" w:rsidRPr="00446F8E" w:rsidRDefault="0044245C" w:rsidP="0044245C">
            <w:r w:rsidRPr="00446F8E">
              <w:rPr>
                <w:b/>
                <w:sz w:val="16"/>
                <w:szCs w:val="16"/>
              </w:rPr>
              <w:t>Rhetorical Awareness</w:t>
            </w:r>
          </w:p>
          <w:p w14:paraId="48CCC333" w14:textId="77777777" w:rsidR="0044245C" w:rsidRPr="00446F8E" w:rsidRDefault="0044245C" w:rsidP="0044245C">
            <w:r w:rsidRPr="00446F8E">
              <w:rPr>
                <w:sz w:val="16"/>
                <w:szCs w:val="16"/>
              </w:rPr>
              <w:t>Response to situation, including purpose, audience, register, and context</w:t>
            </w:r>
          </w:p>
        </w:tc>
        <w:tc>
          <w:tcPr>
            <w:tcW w:w="1840" w:type="dxa"/>
            <w:tcMar>
              <w:top w:w="100" w:type="dxa"/>
              <w:left w:w="120" w:type="dxa"/>
              <w:bottom w:w="100" w:type="dxa"/>
              <w:right w:w="120" w:type="dxa"/>
            </w:tcMar>
          </w:tcPr>
          <w:p w14:paraId="72694D32" w14:textId="77777777" w:rsidR="0044245C" w:rsidRPr="00446F8E" w:rsidRDefault="0044245C" w:rsidP="0044245C">
            <w:r w:rsidRPr="00446F8E">
              <w:rPr>
                <w:sz w:val="16"/>
                <w:szCs w:val="16"/>
              </w:rPr>
              <w:t>Overlooks two or more aspects of the situation or assignment, and thus does not fulfill the task</w:t>
            </w:r>
          </w:p>
        </w:tc>
        <w:tc>
          <w:tcPr>
            <w:tcW w:w="1820" w:type="dxa"/>
            <w:tcMar>
              <w:top w:w="100" w:type="dxa"/>
              <w:left w:w="120" w:type="dxa"/>
              <w:bottom w:w="100" w:type="dxa"/>
              <w:right w:w="120" w:type="dxa"/>
            </w:tcMar>
          </w:tcPr>
          <w:p w14:paraId="4CC376EB" w14:textId="77777777" w:rsidR="0044245C" w:rsidRPr="00446F8E" w:rsidRDefault="0044245C" w:rsidP="0044245C">
            <w:r w:rsidRPr="00446F8E">
              <w:rPr>
                <w:sz w:val="16"/>
                <w:szCs w:val="16"/>
              </w:rPr>
              <w:t>Overlooks at least one aspect of the situation or assignment and thus compromises effectiveness</w:t>
            </w:r>
          </w:p>
        </w:tc>
        <w:tc>
          <w:tcPr>
            <w:tcW w:w="1860" w:type="dxa"/>
            <w:tcMar>
              <w:top w:w="100" w:type="dxa"/>
              <w:left w:w="120" w:type="dxa"/>
              <w:bottom w:w="100" w:type="dxa"/>
              <w:right w:w="120" w:type="dxa"/>
            </w:tcMar>
          </w:tcPr>
          <w:p w14:paraId="01B5E3AD" w14:textId="77777777" w:rsidR="0044245C" w:rsidRPr="00446F8E" w:rsidRDefault="0044245C" w:rsidP="0044245C">
            <w:r w:rsidRPr="00446F8E">
              <w:rPr>
                <w:sz w:val="16"/>
                <w:szCs w:val="16"/>
              </w:rPr>
              <w:t>Attempts to respond to all aspects of the situation or assignment, but the attempt is incomplete</w:t>
            </w:r>
          </w:p>
        </w:tc>
        <w:tc>
          <w:tcPr>
            <w:tcW w:w="1820" w:type="dxa"/>
            <w:tcMar>
              <w:top w:w="100" w:type="dxa"/>
              <w:left w:w="120" w:type="dxa"/>
              <w:bottom w:w="100" w:type="dxa"/>
              <w:right w:w="120" w:type="dxa"/>
            </w:tcMar>
          </w:tcPr>
          <w:p w14:paraId="39EC1035" w14:textId="7904703D" w:rsidR="0044245C" w:rsidRPr="00446F8E" w:rsidRDefault="0044245C" w:rsidP="0044245C">
            <w:r w:rsidRPr="00446F8E">
              <w:rPr>
                <w:sz w:val="16"/>
                <w:szCs w:val="16"/>
              </w:rPr>
              <w:t>Addres</w:t>
            </w:r>
            <w:r w:rsidR="00864A67" w:rsidRPr="00446F8E">
              <w:rPr>
                <w:sz w:val="16"/>
                <w:szCs w:val="16"/>
              </w:rPr>
              <w:t>ses the situation or assignment</w:t>
            </w:r>
            <w:r w:rsidRPr="00446F8E">
              <w:rPr>
                <w:sz w:val="16"/>
                <w:szCs w:val="16"/>
              </w:rPr>
              <w:t xml:space="preserve"> in a complete but perfunctory or predictable way</w:t>
            </w:r>
          </w:p>
        </w:tc>
        <w:tc>
          <w:tcPr>
            <w:tcW w:w="1800" w:type="dxa"/>
            <w:tcMar>
              <w:top w:w="100" w:type="dxa"/>
              <w:left w:w="120" w:type="dxa"/>
              <w:bottom w:w="100" w:type="dxa"/>
              <w:right w:w="120" w:type="dxa"/>
            </w:tcMar>
          </w:tcPr>
          <w:p w14:paraId="3036891D" w14:textId="77777777" w:rsidR="0044245C" w:rsidRPr="00446F8E" w:rsidRDefault="0044245C" w:rsidP="0044245C">
            <w:r w:rsidRPr="00446F8E">
              <w:rPr>
                <w:sz w:val="16"/>
                <w:szCs w:val="16"/>
              </w:rPr>
              <w:t>Addresses the situation completely, with unexpected insight</w:t>
            </w:r>
          </w:p>
        </w:tc>
        <w:tc>
          <w:tcPr>
            <w:tcW w:w="1860" w:type="dxa"/>
            <w:tcMar>
              <w:top w:w="100" w:type="dxa"/>
              <w:left w:w="120" w:type="dxa"/>
              <w:bottom w:w="100" w:type="dxa"/>
              <w:right w:w="120" w:type="dxa"/>
            </w:tcMar>
          </w:tcPr>
          <w:p w14:paraId="3736EF6F" w14:textId="77777777" w:rsidR="0044245C" w:rsidRPr="00446F8E" w:rsidRDefault="0044245C" w:rsidP="0044245C">
            <w:r w:rsidRPr="00446F8E">
              <w:rPr>
                <w:sz w:val="16"/>
                <w:szCs w:val="16"/>
              </w:rPr>
              <w:t>Addresses the situation in a sophisticated manner that could advance professional discourse on the topic</w:t>
            </w:r>
          </w:p>
        </w:tc>
      </w:tr>
      <w:tr w:rsidR="0044245C" w:rsidRPr="00446F8E" w14:paraId="74BC068F" w14:textId="77777777" w:rsidTr="0044245C">
        <w:trPr>
          <w:jc w:val="center"/>
        </w:trPr>
        <w:tc>
          <w:tcPr>
            <w:tcW w:w="1960" w:type="dxa"/>
            <w:shd w:val="clear" w:color="auto" w:fill="C6D9F1"/>
            <w:tcMar>
              <w:top w:w="100" w:type="dxa"/>
              <w:left w:w="120" w:type="dxa"/>
              <w:bottom w:w="100" w:type="dxa"/>
              <w:right w:w="120" w:type="dxa"/>
            </w:tcMar>
          </w:tcPr>
          <w:p w14:paraId="0C16CED8" w14:textId="77777777" w:rsidR="0044245C" w:rsidRPr="00446F8E" w:rsidRDefault="0044245C" w:rsidP="0044245C">
            <w:r w:rsidRPr="00446F8E">
              <w:rPr>
                <w:b/>
                <w:sz w:val="16"/>
                <w:szCs w:val="16"/>
              </w:rPr>
              <w:t>Stance</w:t>
            </w:r>
          </w:p>
          <w:p w14:paraId="6209DAFB" w14:textId="77777777" w:rsidR="0044245C" w:rsidRPr="00446F8E" w:rsidRDefault="0044245C" w:rsidP="0044245C">
            <w:r w:rsidRPr="00446F8E">
              <w:rPr>
                <w:sz w:val="16"/>
                <w:szCs w:val="16"/>
              </w:rPr>
              <w:t>Argument, significance and implications (“so what” factor)</w:t>
            </w:r>
          </w:p>
        </w:tc>
        <w:tc>
          <w:tcPr>
            <w:tcW w:w="1840" w:type="dxa"/>
            <w:tcMar>
              <w:top w:w="100" w:type="dxa"/>
              <w:left w:w="120" w:type="dxa"/>
              <w:bottom w:w="100" w:type="dxa"/>
              <w:right w:w="120" w:type="dxa"/>
            </w:tcMar>
          </w:tcPr>
          <w:p w14:paraId="2F22B6F6" w14:textId="77777777" w:rsidR="0044245C" w:rsidRPr="00446F8E" w:rsidRDefault="0044245C" w:rsidP="0044245C">
            <w:r w:rsidRPr="00446F8E">
              <w:rPr>
                <w:sz w:val="16"/>
                <w:szCs w:val="16"/>
              </w:rPr>
              <w:t>Involves an unspecified or confusing argument; significance is not evident</w:t>
            </w:r>
          </w:p>
        </w:tc>
        <w:tc>
          <w:tcPr>
            <w:tcW w:w="1820" w:type="dxa"/>
            <w:tcMar>
              <w:top w:w="100" w:type="dxa"/>
              <w:left w:w="120" w:type="dxa"/>
              <w:bottom w:w="100" w:type="dxa"/>
              <w:right w:w="120" w:type="dxa"/>
            </w:tcMar>
          </w:tcPr>
          <w:p w14:paraId="61D1C4CC" w14:textId="77777777" w:rsidR="0044245C" w:rsidRPr="00446F8E" w:rsidRDefault="0044245C" w:rsidP="0044245C">
            <w:r w:rsidRPr="00446F8E">
              <w:rPr>
                <w:sz w:val="16"/>
                <w:szCs w:val="16"/>
              </w:rPr>
              <w:t>Makes an overly general argument; significance is difficult to discern, or not appropriate to the rhetorical situation</w:t>
            </w:r>
          </w:p>
        </w:tc>
        <w:tc>
          <w:tcPr>
            <w:tcW w:w="1860" w:type="dxa"/>
            <w:tcMar>
              <w:top w:w="100" w:type="dxa"/>
              <w:left w:w="120" w:type="dxa"/>
              <w:bottom w:w="100" w:type="dxa"/>
              <w:right w:w="120" w:type="dxa"/>
            </w:tcMar>
          </w:tcPr>
          <w:p w14:paraId="4777A03F" w14:textId="77777777" w:rsidR="0044245C" w:rsidRPr="00446F8E" w:rsidRDefault="0044245C" w:rsidP="0044245C">
            <w:r w:rsidRPr="00446F8E">
              <w:rPr>
                <w:sz w:val="16"/>
                <w:szCs w:val="16"/>
              </w:rPr>
              <w:t>Makes a simplistic or implicit argument, or multiple arguments that have no clear connection to one another; gestures towards significance, but does not fully develop it</w:t>
            </w:r>
          </w:p>
        </w:tc>
        <w:tc>
          <w:tcPr>
            <w:tcW w:w="1820" w:type="dxa"/>
            <w:tcMar>
              <w:top w:w="100" w:type="dxa"/>
              <w:left w:w="120" w:type="dxa"/>
              <w:bottom w:w="100" w:type="dxa"/>
              <w:right w:w="120" w:type="dxa"/>
            </w:tcMar>
          </w:tcPr>
          <w:p w14:paraId="534B7E6E" w14:textId="77777777" w:rsidR="0044245C" w:rsidRPr="00446F8E" w:rsidRDefault="0044245C" w:rsidP="0044245C">
            <w:r w:rsidRPr="00446F8E">
              <w:rPr>
                <w:sz w:val="16"/>
                <w:szCs w:val="16"/>
              </w:rPr>
              <w:t>Makes an explicit and straightforward argument that does not oversimplify the problem or question; explores at least one implication of the argument in depth</w:t>
            </w:r>
          </w:p>
        </w:tc>
        <w:tc>
          <w:tcPr>
            <w:tcW w:w="1800" w:type="dxa"/>
            <w:tcMar>
              <w:top w:w="100" w:type="dxa"/>
              <w:left w:w="120" w:type="dxa"/>
              <w:bottom w:w="100" w:type="dxa"/>
              <w:right w:w="120" w:type="dxa"/>
            </w:tcMar>
          </w:tcPr>
          <w:p w14:paraId="123E313C" w14:textId="77777777" w:rsidR="0044245C" w:rsidRPr="00446F8E" w:rsidRDefault="0044245C" w:rsidP="0044245C">
            <w:r w:rsidRPr="00446F8E">
              <w:rPr>
                <w:sz w:val="16"/>
                <w:szCs w:val="16"/>
              </w:rPr>
              <w:t>Makes a complex, unified argument that clearly articulates a position or stance; explores multiple implications of the argument</w:t>
            </w:r>
          </w:p>
        </w:tc>
        <w:tc>
          <w:tcPr>
            <w:tcW w:w="1860" w:type="dxa"/>
            <w:tcMar>
              <w:top w:w="100" w:type="dxa"/>
              <w:left w:w="120" w:type="dxa"/>
              <w:bottom w:w="100" w:type="dxa"/>
              <w:right w:w="120" w:type="dxa"/>
            </w:tcMar>
          </w:tcPr>
          <w:p w14:paraId="76F37427" w14:textId="77777777" w:rsidR="0044245C" w:rsidRPr="00446F8E" w:rsidRDefault="0044245C" w:rsidP="0044245C">
            <w:r w:rsidRPr="00446F8E">
              <w:rPr>
                <w:sz w:val="16"/>
                <w:szCs w:val="16"/>
              </w:rPr>
              <w:t>Offers an inventive, expert-like argument that clearly articulates a sophisticated position/stance; explores multiple implications of the argument in a compelling manner</w:t>
            </w:r>
          </w:p>
        </w:tc>
      </w:tr>
      <w:tr w:rsidR="0044245C" w:rsidRPr="00446F8E" w14:paraId="39AD1801" w14:textId="77777777" w:rsidTr="0044245C">
        <w:trPr>
          <w:jc w:val="center"/>
        </w:trPr>
        <w:tc>
          <w:tcPr>
            <w:tcW w:w="1960" w:type="dxa"/>
            <w:shd w:val="clear" w:color="auto" w:fill="C6D9F1"/>
            <w:tcMar>
              <w:top w:w="100" w:type="dxa"/>
              <w:left w:w="120" w:type="dxa"/>
              <w:bottom w:w="100" w:type="dxa"/>
              <w:right w:w="120" w:type="dxa"/>
            </w:tcMar>
          </w:tcPr>
          <w:p w14:paraId="6C5488AB" w14:textId="77777777" w:rsidR="0044245C" w:rsidRPr="00446F8E" w:rsidRDefault="0044245C" w:rsidP="0044245C">
            <w:r w:rsidRPr="00446F8E">
              <w:rPr>
                <w:b/>
                <w:sz w:val="16"/>
                <w:szCs w:val="16"/>
              </w:rPr>
              <w:t>Development of Ideas</w:t>
            </w:r>
          </w:p>
          <w:p w14:paraId="020BF78B" w14:textId="77777777" w:rsidR="0044245C" w:rsidRPr="00446F8E" w:rsidRDefault="0044245C" w:rsidP="0044245C">
            <w:r w:rsidRPr="00446F8E">
              <w:rPr>
                <w:sz w:val="16"/>
                <w:szCs w:val="16"/>
              </w:rPr>
              <w:t>Evidence, analysis, and substance</w:t>
            </w:r>
          </w:p>
          <w:p w14:paraId="202446DF" w14:textId="77777777" w:rsidR="0044245C" w:rsidRPr="00446F8E" w:rsidRDefault="0044245C" w:rsidP="0044245C"/>
          <w:p w14:paraId="2ABF9568" w14:textId="77777777" w:rsidR="0044245C" w:rsidRPr="00446F8E" w:rsidRDefault="0044245C" w:rsidP="0044245C"/>
        </w:tc>
        <w:tc>
          <w:tcPr>
            <w:tcW w:w="1840" w:type="dxa"/>
            <w:tcMar>
              <w:top w:w="100" w:type="dxa"/>
              <w:left w:w="120" w:type="dxa"/>
              <w:bottom w:w="100" w:type="dxa"/>
              <w:right w:w="120" w:type="dxa"/>
            </w:tcMar>
          </w:tcPr>
          <w:p w14:paraId="12D390B3" w14:textId="77777777" w:rsidR="0044245C" w:rsidRPr="00446F8E" w:rsidRDefault="0044245C" w:rsidP="0044245C">
            <w:r w:rsidRPr="00446F8E">
              <w:rPr>
                <w:sz w:val="16"/>
                <w:szCs w:val="16"/>
              </w:rPr>
              <w:t>Claims requiring support are not backed by necessary evidence; lacks analysis of major pieces of evidence; content is not substantive</w:t>
            </w:r>
          </w:p>
        </w:tc>
        <w:tc>
          <w:tcPr>
            <w:tcW w:w="1820" w:type="dxa"/>
            <w:tcMar>
              <w:top w:w="100" w:type="dxa"/>
              <w:left w:w="120" w:type="dxa"/>
              <w:bottom w:w="100" w:type="dxa"/>
              <w:right w:w="120" w:type="dxa"/>
            </w:tcMar>
          </w:tcPr>
          <w:p w14:paraId="5962D54E" w14:textId="77777777" w:rsidR="0044245C" w:rsidRPr="00446F8E" w:rsidRDefault="0044245C" w:rsidP="0044245C">
            <w:r w:rsidRPr="00446F8E">
              <w:rPr>
                <w:sz w:val="16"/>
                <w:szCs w:val="16"/>
              </w:rPr>
              <w:t>Evidence and/or analysis is weak or contradictory; does not account for important evidence that could support or disprove the argument</w:t>
            </w:r>
          </w:p>
        </w:tc>
        <w:tc>
          <w:tcPr>
            <w:tcW w:w="1860" w:type="dxa"/>
            <w:tcMar>
              <w:top w:w="100" w:type="dxa"/>
              <w:left w:w="120" w:type="dxa"/>
              <w:bottom w:w="100" w:type="dxa"/>
              <w:right w:w="120" w:type="dxa"/>
            </w:tcMar>
          </w:tcPr>
          <w:p w14:paraId="3F9DE69B" w14:textId="77777777" w:rsidR="0044245C" w:rsidRPr="00446F8E" w:rsidRDefault="0044245C" w:rsidP="0044245C">
            <w:r w:rsidRPr="00446F8E">
              <w:rPr>
                <w:sz w:val="16"/>
                <w:szCs w:val="16"/>
              </w:rPr>
              <w:t>Evidence provides minimal but necessary support to each point; attempted analysis is not sufficient to prove the argument</w:t>
            </w:r>
          </w:p>
        </w:tc>
        <w:tc>
          <w:tcPr>
            <w:tcW w:w="1820" w:type="dxa"/>
            <w:tcMar>
              <w:top w:w="100" w:type="dxa"/>
              <w:left w:w="120" w:type="dxa"/>
              <w:bottom w:w="100" w:type="dxa"/>
              <w:right w:w="120" w:type="dxa"/>
            </w:tcMar>
          </w:tcPr>
          <w:p w14:paraId="27A496E9" w14:textId="77777777" w:rsidR="0044245C" w:rsidRPr="00446F8E" w:rsidRDefault="0044245C" w:rsidP="0044245C">
            <w:r w:rsidRPr="00446F8E">
              <w:rPr>
                <w:sz w:val="16"/>
                <w:szCs w:val="16"/>
              </w:rPr>
              <w:t>Evidence and analysis are substantive; they support the argument and related claims, but are mostly predictable</w:t>
            </w:r>
          </w:p>
        </w:tc>
        <w:tc>
          <w:tcPr>
            <w:tcW w:w="1800" w:type="dxa"/>
            <w:tcMar>
              <w:top w:w="100" w:type="dxa"/>
              <w:left w:w="120" w:type="dxa"/>
              <w:bottom w:w="100" w:type="dxa"/>
              <w:right w:w="120" w:type="dxa"/>
            </w:tcMar>
          </w:tcPr>
          <w:p w14:paraId="703E30DF" w14:textId="77777777" w:rsidR="0044245C" w:rsidRPr="00446F8E" w:rsidRDefault="0044245C" w:rsidP="0044245C">
            <w:r w:rsidRPr="00446F8E">
              <w:rPr>
                <w:sz w:val="16"/>
                <w:szCs w:val="16"/>
              </w:rPr>
              <w:t>Evidence fully supports and proves the argument and all related claims; evidence is always paired with compelling analysis</w:t>
            </w:r>
          </w:p>
        </w:tc>
        <w:tc>
          <w:tcPr>
            <w:tcW w:w="1860" w:type="dxa"/>
            <w:tcMar>
              <w:top w:w="100" w:type="dxa"/>
              <w:left w:w="120" w:type="dxa"/>
              <w:bottom w:w="100" w:type="dxa"/>
              <w:right w:w="120" w:type="dxa"/>
            </w:tcMar>
          </w:tcPr>
          <w:p w14:paraId="1CE5DF1D" w14:textId="77777777" w:rsidR="0044245C" w:rsidRPr="00446F8E" w:rsidRDefault="0044245C" w:rsidP="0044245C">
            <w:r w:rsidRPr="00446F8E">
              <w:rPr>
                <w:sz w:val="16"/>
                <w:szCs w:val="16"/>
              </w:rPr>
              <w:t>Evidence and analysis are precise, nuanced, fully developed, and work together to enhance the argument,</w:t>
            </w:r>
          </w:p>
        </w:tc>
      </w:tr>
      <w:tr w:rsidR="0044245C" w:rsidRPr="00446F8E" w14:paraId="79F14A30" w14:textId="77777777" w:rsidTr="0044245C">
        <w:trPr>
          <w:jc w:val="center"/>
        </w:trPr>
        <w:tc>
          <w:tcPr>
            <w:tcW w:w="1960" w:type="dxa"/>
            <w:shd w:val="clear" w:color="auto" w:fill="C6D9F1"/>
            <w:tcMar>
              <w:top w:w="100" w:type="dxa"/>
              <w:left w:w="120" w:type="dxa"/>
              <w:bottom w:w="100" w:type="dxa"/>
              <w:right w:w="120" w:type="dxa"/>
            </w:tcMar>
          </w:tcPr>
          <w:p w14:paraId="407EA83E" w14:textId="77777777" w:rsidR="0044245C" w:rsidRPr="00446F8E" w:rsidRDefault="0044245C" w:rsidP="0044245C">
            <w:r w:rsidRPr="00446F8E">
              <w:rPr>
                <w:b/>
                <w:sz w:val="16"/>
                <w:szCs w:val="16"/>
              </w:rPr>
              <w:t>Organization</w:t>
            </w:r>
          </w:p>
          <w:p w14:paraId="5609301C" w14:textId="77777777" w:rsidR="0044245C" w:rsidRPr="00446F8E" w:rsidRDefault="0044245C" w:rsidP="0044245C">
            <w:r w:rsidRPr="00446F8E">
              <w:rPr>
                <w:sz w:val="16"/>
                <w:szCs w:val="16"/>
              </w:rPr>
              <w:t>Structure and coherence, including elements such as introductions and conclusions as well as logical connections between points</w:t>
            </w:r>
          </w:p>
        </w:tc>
        <w:tc>
          <w:tcPr>
            <w:tcW w:w="1840" w:type="dxa"/>
            <w:tcMar>
              <w:top w:w="100" w:type="dxa"/>
              <w:left w:w="120" w:type="dxa"/>
              <w:bottom w:w="100" w:type="dxa"/>
              <w:right w:w="120" w:type="dxa"/>
            </w:tcMar>
          </w:tcPr>
          <w:p w14:paraId="398776FE" w14:textId="77777777" w:rsidR="0044245C" w:rsidRPr="00446F8E" w:rsidRDefault="0044245C" w:rsidP="0044245C">
            <w:r w:rsidRPr="00446F8E">
              <w:rPr>
                <w:sz w:val="16"/>
                <w:szCs w:val="16"/>
              </w:rPr>
              <w:t>Lacks unity in constituent parts; fails to create coherence among constituent parts; contains major argumentative holes or fallacies</w:t>
            </w:r>
          </w:p>
        </w:tc>
        <w:tc>
          <w:tcPr>
            <w:tcW w:w="1820" w:type="dxa"/>
            <w:tcMar>
              <w:top w:w="100" w:type="dxa"/>
              <w:left w:w="120" w:type="dxa"/>
              <w:bottom w:w="100" w:type="dxa"/>
              <w:right w:w="120" w:type="dxa"/>
            </w:tcMar>
          </w:tcPr>
          <w:p w14:paraId="1CECB96E" w14:textId="77777777" w:rsidR="0044245C" w:rsidRPr="00446F8E" w:rsidRDefault="0044245C" w:rsidP="0044245C">
            <w:r w:rsidRPr="00446F8E">
              <w:rPr>
                <w:sz w:val="16"/>
                <w:szCs w:val="16"/>
              </w:rPr>
              <w:t xml:space="preserve">Uses insufficient unifying statements; uses few effective connections; some logical moves necessary to prove the argument are absent </w:t>
            </w:r>
          </w:p>
        </w:tc>
        <w:tc>
          <w:tcPr>
            <w:tcW w:w="1860" w:type="dxa"/>
            <w:tcMar>
              <w:top w:w="100" w:type="dxa"/>
              <w:left w:w="120" w:type="dxa"/>
              <w:bottom w:w="100" w:type="dxa"/>
              <w:right w:w="120" w:type="dxa"/>
            </w:tcMar>
          </w:tcPr>
          <w:p w14:paraId="40926B8E" w14:textId="77777777" w:rsidR="0044245C" w:rsidRPr="00446F8E" w:rsidRDefault="0044245C" w:rsidP="0044245C">
            <w:r w:rsidRPr="00446F8E">
              <w:rPr>
                <w:sz w:val="16"/>
                <w:szCs w:val="16"/>
              </w:rPr>
              <w:t>Uses some effective unifying claims, but a few are unclear; inconsistently makes connections between points and the argument; employs simplistic organization</w:t>
            </w:r>
          </w:p>
        </w:tc>
        <w:tc>
          <w:tcPr>
            <w:tcW w:w="1820" w:type="dxa"/>
            <w:tcMar>
              <w:top w:w="100" w:type="dxa"/>
              <w:left w:w="120" w:type="dxa"/>
              <w:bottom w:w="100" w:type="dxa"/>
              <w:right w:w="120" w:type="dxa"/>
            </w:tcMar>
          </w:tcPr>
          <w:p w14:paraId="4C350213" w14:textId="77777777" w:rsidR="0044245C" w:rsidRPr="00446F8E" w:rsidRDefault="0044245C" w:rsidP="0044245C">
            <w:r w:rsidRPr="00446F8E">
              <w:rPr>
                <w:sz w:val="16"/>
                <w:szCs w:val="16"/>
              </w:rPr>
              <w:t>States unifying claims with supporting points that relate clearly to the overall argument and employs an effective but mechanical scheme</w:t>
            </w:r>
          </w:p>
        </w:tc>
        <w:tc>
          <w:tcPr>
            <w:tcW w:w="1800" w:type="dxa"/>
            <w:tcMar>
              <w:top w:w="100" w:type="dxa"/>
              <w:left w:w="120" w:type="dxa"/>
              <w:bottom w:w="100" w:type="dxa"/>
              <w:right w:w="120" w:type="dxa"/>
            </w:tcMar>
          </w:tcPr>
          <w:p w14:paraId="289D646D" w14:textId="77777777" w:rsidR="0044245C" w:rsidRPr="00446F8E" w:rsidRDefault="0044245C" w:rsidP="0044245C">
            <w:r w:rsidRPr="00446F8E">
              <w:rPr>
                <w:sz w:val="16"/>
                <w:szCs w:val="16"/>
              </w:rPr>
              <w:t>Asserts and sustains a claim that develops logically and progressively; adapts typical organizational schemes for the context; achieves substantive coherence</w:t>
            </w:r>
          </w:p>
        </w:tc>
        <w:tc>
          <w:tcPr>
            <w:tcW w:w="1860" w:type="dxa"/>
            <w:tcMar>
              <w:top w:w="100" w:type="dxa"/>
              <w:left w:w="120" w:type="dxa"/>
              <w:bottom w:w="100" w:type="dxa"/>
              <w:right w:w="120" w:type="dxa"/>
            </w:tcMar>
          </w:tcPr>
          <w:p w14:paraId="3922750D" w14:textId="77777777" w:rsidR="0044245C" w:rsidRPr="00446F8E" w:rsidRDefault="0044245C" w:rsidP="0044245C">
            <w:r w:rsidRPr="00446F8E">
              <w:rPr>
                <w:sz w:val="16"/>
                <w:szCs w:val="16"/>
              </w:rPr>
              <w:t>Artifact is organized to achieve maximum coherence and momentum; connections are sophisticated and complex when required</w:t>
            </w:r>
          </w:p>
        </w:tc>
      </w:tr>
      <w:tr w:rsidR="0044245C" w:rsidRPr="00446F8E" w14:paraId="50F6ECD1" w14:textId="77777777" w:rsidTr="0044245C">
        <w:trPr>
          <w:jc w:val="center"/>
        </w:trPr>
        <w:tc>
          <w:tcPr>
            <w:tcW w:w="1960" w:type="dxa"/>
            <w:shd w:val="clear" w:color="auto" w:fill="C6D9F1"/>
            <w:tcMar>
              <w:top w:w="100" w:type="dxa"/>
              <w:left w:w="120" w:type="dxa"/>
              <w:bottom w:w="100" w:type="dxa"/>
              <w:right w:w="120" w:type="dxa"/>
            </w:tcMar>
          </w:tcPr>
          <w:p w14:paraId="38B804CE" w14:textId="77777777" w:rsidR="0044245C" w:rsidRPr="00446F8E" w:rsidRDefault="0044245C" w:rsidP="0044245C">
            <w:r w:rsidRPr="00446F8E">
              <w:rPr>
                <w:b/>
                <w:sz w:val="16"/>
                <w:szCs w:val="16"/>
              </w:rPr>
              <w:t>Conventions</w:t>
            </w:r>
          </w:p>
          <w:p w14:paraId="069D25EF" w14:textId="77777777" w:rsidR="0044245C" w:rsidRPr="00446F8E" w:rsidRDefault="0044245C" w:rsidP="0044245C">
            <w:r w:rsidRPr="00446F8E">
              <w:rPr>
                <w:sz w:val="16"/>
                <w:szCs w:val="16"/>
              </w:rPr>
              <w:t>Expectations for grammar, mechanics, style, citation</w:t>
            </w:r>
          </w:p>
        </w:tc>
        <w:tc>
          <w:tcPr>
            <w:tcW w:w="1840" w:type="dxa"/>
            <w:tcMar>
              <w:top w:w="100" w:type="dxa"/>
              <w:left w:w="120" w:type="dxa"/>
              <w:bottom w:w="100" w:type="dxa"/>
              <w:right w:w="120" w:type="dxa"/>
            </w:tcMar>
          </w:tcPr>
          <w:p w14:paraId="55C50628" w14:textId="77777777" w:rsidR="0044245C" w:rsidRPr="00446F8E" w:rsidRDefault="0044245C" w:rsidP="0044245C">
            <w:r w:rsidRPr="00446F8E">
              <w:rPr>
                <w:sz w:val="16"/>
                <w:szCs w:val="16"/>
              </w:rPr>
              <w:t>Involves errors that risk making the overall message distorted or incomprehensible</w:t>
            </w:r>
          </w:p>
        </w:tc>
        <w:tc>
          <w:tcPr>
            <w:tcW w:w="1820" w:type="dxa"/>
            <w:tcMar>
              <w:top w:w="100" w:type="dxa"/>
              <w:left w:w="120" w:type="dxa"/>
              <w:bottom w:w="100" w:type="dxa"/>
              <w:right w:w="120" w:type="dxa"/>
            </w:tcMar>
          </w:tcPr>
          <w:p w14:paraId="028A1F8D" w14:textId="77777777" w:rsidR="0044245C" w:rsidRPr="00446F8E" w:rsidRDefault="0044245C" w:rsidP="0044245C">
            <w:r w:rsidRPr="00446F8E">
              <w:rPr>
                <w:sz w:val="16"/>
                <w:szCs w:val="16"/>
              </w:rPr>
              <w:t>Involves a major pattern of errors</w:t>
            </w:r>
          </w:p>
        </w:tc>
        <w:tc>
          <w:tcPr>
            <w:tcW w:w="1860" w:type="dxa"/>
            <w:tcMar>
              <w:top w:w="100" w:type="dxa"/>
              <w:left w:w="120" w:type="dxa"/>
              <w:bottom w:w="100" w:type="dxa"/>
              <w:right w:w="120" w:type="dxa"/>
            </w:tcMar>
          </w:tcPr>
          <w:p w14:paraId="07E910BC" w14:textId="77777777" w:rsidR="0044245C" w:rsidRPr="00446F8E" w:rsidRDefault="0044245C" w:rsidP="0044245C">
            <w:r w:rsidRPr="00446F8E">
              <w:rPr>
                <w:sz w:val="16"/>
                <w:szCs w:val="16"/>
              </w:rPr>
              <w:t>Involves some distracting errors</w:t>
            </w:r>
          </w:p>
        </w:tc>
        <w:tc>
          <w:tcPr>
            <w:tcW w:w="1820" w:type="dxa"/>
            <w:tcMar>
              <w:top w:w="100" w:type="dxa"/>
              <w:left w:w="120" w:type="dxa"/>
              <w:bottom w:w="100" w:type="dxa"/>
              <w:right w:w="120" w:type="dxa"/>
            </w:tcMar>
          </w:tcPr>
          <w:p w14:paraId="1333ABBB" w14:textId="77777777" w:rsidR="0044245C" w:rsidRPr="00446F8E" w:rsidRDefault="0044245C" w:rsidP="0044245C">
            <w:r w:rsidRPr="00446F8E">
              <w:rPr>
                <w:sz w:val="16"/>
                <w:szCs w:val="16"/>
              </w:rPr>
              <w:t>Meets expectations, with minor errors</w:t>
            </w:r>
          </w:p>
        </w:tc>
        <w:tc>
          <w:tcPr>
            <w:tcW w:w="1800" w:type="dxa"/>
            <w:tcMar>
              <w:top w:w="100" w:type="dxa"/>
              <w:left w:w="120" w:type="dxa"/>
              <w:bottom w:w="100" w:type="dxa"/>
              <w:right w:w="120" w:type="dxa"/>
            </w:tcMar>
          </w:tcPr>
          <w:p w14:paraId="404FEE94" w14:textId="77777777" w:rsidR="0044245C" w:rsidRPr="00446F8E" w:rsidRDefault="0044245C" w:rsidP="0044245C">
            <w:r w:rsidRPr="00446F8E">
              <w:rPr>
                <w:sz w:val="16"/>
                <w:szCs w:val="16"/>
              </w:rPr>
              <w:t>Meets expectations</w:t>
            </w:r>
          </w:p>
          <w:p w14:paraId="5580838F" w14:textId="77777777" w:rsidR="0044245C" w:rsidRPr="00446F8E" w:rsidRDefault="0044245C" w:rsidP="0044245C">
            <w:r w:rsidRPr="00446F8E">
              <w:rPr>
                <w:sz w:val="16"/>
                <w:szCs w:val="16"/>
              </w:rPr>
              <w:t>in a virtually flawless manner</w:t>
            </w:r>
          </w:p>
        </w:tc>
        <w:tc>
          <w:tcPr>
            <w:tcW w:w="1860" w:type="dxa"/>
            <w:tcMar>
              <w:top w:w="100" w:type="dxa"/>
              <w:left w:w="120" w:type="dxa"/>
              <w:bottom w:w="100" w:type="dxa"/>
              <w:right w:w="120" w:type="dxa"/>
            </w:tcMar>
          </w:tcPr>
          <w:p w14:paraId="3E43FABD" w14:textId="77777777" w:rsidR="0044245C" w:rsidRPr="00446F8E" w:rsidRDefault="0044245C" w:rsidP="0044245C">
            <w:r w:rsidRPr="00446F8E">
              <w:rPr>
                <w:sz w:val="16"/>
                <w:szCs w:val="16"/>
              </w:rPr>
              <w:t>Exceeds expectations and manipulates conventions to advance the argument</w:t>
            </w:r>
          </w:p>
        </w:tc>
      </w:tr>
      <w:tr w:rsidR="0044245C" w:rsidRPr="00446F8E" w14:paraId="0CFA82DF" w14:textId="77777777" w:rsidTr="004F4403">
        <w:trPr>
          <w:jc w:val="center"/>
        </w:trPr>
        <w:tc>
          <w:tcPr>
            <w:tcW w:w="1960" w:type="dxa"/>
            <w:shd w:val="clear" w:color="auto" w:fill="C6D9F1"/>
            <w:tcMar>
              <w:top w:w="100" w:type="dxa"/>
              <w:left w:w="120" w:type="dxa"/>
              <w:bottom w:w="100" w:type="dxa"/>
              <w:right w:w="120" w:type="dxa"/>
            </w:tcMar>
          </w:tcPr>
          <w:p w14:paraId="2BE7E4B2" w14:textId="77777777" w:rsidR="0044245C" w:rsidRPr="00446F8E" w:rsidRDefault="0044245C" w:rsidP="0044245C">
            <w:r w:rsidRPr="00446F8E">
              <w:rPr>
                <w:b/>
                <w:sz w:val="16"/>
                <w:szCs w:val="16"/>
              </w:rPr>
              <w:t>Design for Medium</w:t>
            </w:r>
          </w:p>
          <w:p w14:paraId="7A3D412D" w14:textId="77777777" w:rsidR="0044245C" w:rsidRPr="00446F8E" w:rsidRDefault="0044245C" w:rsidP="0044245C">
            <w:r w:rsidRPr="00446F8E">
              <w:rPr>
                <w:sz w:val="16"/>
                <w:szCs w:val="16"/>
              </w:rPr>
              <w:t>Features that use affordances of the genre to enhance factors such as usability and comprehensibility</w:t>
            </w:r>
          </w:p>
        </w:tc>
        <w:tc>
          <w:tcPr>
            <w:tcW w:w="1840" w:type="dxa"/>
            <w:shd w:val="clear" w:color="auto" w:fill="auto"/>
            <w:tcMar>
              <w:top w:w="100" w:type="dxa"/>
              <w:left w:w="120" w:type="dxa"/>
              <w:bottom w:w="100" w:type="dxa"/>
              <w:right w:w="120" w:type="dxa"/>
            </w:tcMar>
          </w:tcPr>
          <w:p w14:paraId="1AFA4440" w14:textId="77777777" w:rsidR="0044245C" w:rsidRPr="00446F8E" w:rsidRDefault="0044245C" w:rsidP="0044245C">
            <w:r w:rsidRPr="00446F8E">
              <w:rPr>
                <w:sz w:val="16"/>
                <w:szCs w:val="16"/>
              </w:rPr>
              <w:t>Lacks features necessary or significant for the genre; uses features that conflict with or ignore the argument</w:t>
            </w:r>
          </w:p>
        </w:tc>
        <w:tc>
          <w:tcPr>
            <w:tcW w:w="1820" w:type="dxa"/>
            <w:shd w:val="clear" w:color="auto" w:fill="auto"/>
            <w:tcMar>
              <w:top w:w="100" w:type="dxa"/>
              <w:left w:w="120" w:type="dxa"/>
              <w:bottom w:w="100" w:type="dxa"/>
              <w:right w:w="120" w:type="dxa"/>
            </w:tcMar>
          </w:tcPr>
          <w:p w14:paraId="0E190A1E" w14:textId="43607178" w:rsidR="0044245C" w:rsidRPr="00446F8E" w:rsidRDefault="0044245C" w:rsidP="00270B41">
            <w:r w:rsidRPr="00446F8E">
              <w:rPr>
                <w:sz w:val="16"/>
                <w:szCs w:val="16"/>
              </w:rPr>
              <w:t>Omits some important features; distracting inconsistencies in features; uses features that don’t support argument</w:t>
            </w:r>
          </w:p>
        </w:tc>
        <w:tc>
          <w:tcPr>
            <w:tcW w:w="1860" w:type="dxa"/>
            <w:shd w:val="clear" w:color="auto" w:fill="auto"/>
            <w:tcMar>
              <w:top w:w="100" w:type="dxa"/>
              <w:left w:w="120" w:type="dxa"/>
              <w:bottom w:w="100" w:type="dxa"/>
              <w:right w:w="120" w:type="dxa"/>
            </w:tcMar>
          </w:tcPr>
          <w:p w14:paraId="71A5E395" w14:textId="77777777" w:rsidR="0044245C" w:rsidRPr="00446F8E" w:rsidRDefault="0044245C" w:rsidP="0044245C">
            <w:r w:rsidRPr="00446F8E">
              <w:rPr>
                <w:sz w:val="16"/>
                <w:szCs w:val="16"/>
              </w:rPr>
              <w:t>Uses features that support the argument, but some match imprecisely with content; involves minor omissions or inconsistencies</w:t>
            </w:r>
          </w:p>
        </w:tc>
        <w:tc>
          <w:tcPr>
            <w:tcW w:w="1820" w:type="dxa"/>
            <w:shd w:val="clear" w:color="auto" w:fill="auto"/>
            <w:tcMar>
              <w:top w:w="100" w:type="dxa"/>
              <w:left w:w="120" w:type="dxa"/>
              <w:bottom w:w="100" w:type="dxa"/>
              <w:right w:w="120" w:type="dxa"/>
            </w:tcMar>
          </w:tcPr>
          <w:p w14:paraId="0418BE4C" w14:textId="77777777" w:rsidR="0044245C" w:rsidRPr="00446F8E" w:rsidRDefault="0044245C" w:rsidP="0044245C">
            <w:r w:rsidRPr="00446F8E">
              <w:rPr>
                <w:sz w:val="16"/>
                <w:szCs w:val="16"/>
              </w:rPr>
              <w:t>Supports the argument with features that are generally suited to genre and content</w:t>
            </w:r>
          </w:p>
        </w:tc>
        <w:tc>
          <w:tcPr>
            <w:tcW w:w="1800" w:type="dxa"/>
            <w:shd w:val="clear" w:color="auto" w:fill="auto"/>
            <w:tcMar>
              <w:top w:w="100" w:type="dxa"/>
              <w:left w:w="120" w:type="dxa"/>
              <w:bottom w:w="100" w:type="dxa"/>
              <w:right w:w="120" w:type="dxa"/>
            </w:tcMar>
          </w:tcPr>
          <w:p w14:paraId="44492421" w14:textId="77777777" w:rsidR="0044245C" w:rsidRPr="00446F8E" w:rsidRDefault="0044245C" w:rsidP="0044245C">
            <w:r w:rsidRPr="00446F8E">
              <w:rPr>
                <w:sz w:val="16"/>
                <w:szCs w:val="16"/>
              </w:rPr>
              <w:t>Promotes engagement and supports the argument with features that efficiently use affordances</w:t>
            </w:r>
          </w:p>
        </w:tc>
        <w:tc>
          <w:tcPr>
            <w:tcW w:w="1860" w:type="dxa"/>
            <w:shd w:val="clear" w:color="auto" w:fill="auto"/>
            <w:tcMar>
              <w:top w:w="100" w:type="dxa"/>
              <w:left w:w="120" w:type="dxa"/>
              <w:bottom w:w="100" w:type="dxa"/>
              <w:right w:w="120" w:type="dxa"/>
            </w:tcMar>
          </w:tcPr>
          <w:p w14:paraId="44FBDA82" w14:textId="77777777" w:rsidR="0044245C" w:rsidRPr="00446F8E" w:rsidRDefault="0044245C" w:rsidP="0044245C">
            <w:r w:rsidRPr="00446F8E">
              <w:rPr>
                <w:sz w:val="16"/>
                <w:szCs w:val="16"/>
              </w:rPr>
              <w:t>Persuades with careful, seamless integration of features and content and with innovative use of affordances</w:t>
            </w:r>
          </w:p>
        </w:tc>
      </w:tr>
    </w:tbl>
    <w:p w14:paraId="017B7018" w14:textId="77777777" w:rsidR="0044245C" w:rsidRPr="00446F8E" w:rsidRDefault="0044245C" w:rsidP="00300067">
      <w:pPr>
        <w:pStyle w:val="Default"/>
        <w:jc w:val="center"/>
        <w:rPr>
          <w:iCs/>
          <w:color w:val="auto"/>
        </w:rPr>
      </w:pPr>
    </w:p>
    <w:p w14:paraId="62B9A1AB" w14:textId="77777777" w:rsidR="00675B79" w:rsidRPr="00446F8E" w:rsidRDefault="00675B79" w:rsidP="0044245C">
      <w:pPr>
        <w:pStyle w:val="NoSpacing"/>
        <w:jc w:val="center"/>
        <w:rPr>
          <w:rFonts w:ascii="Times New Roman" w:hAnsi="Times New Roman"/>
          <w:b/>
          <w:sz w:val="24"/>
          <w:szCs w:val="24"/>
          <w:u w:val="single"/>
        </w:rPr>
        <w:sectPr w:rsidR="00675B79" w:rsidRPr="00446F8E" w:rsidSect="0044245C">
          <w:pgSz w:w="15840" w:h="12240" w:orient="landscape"/>
          <w:pgMar w:top="720" w:right="720" w:bottom="720" w:left="720" w:header="720" w:footer="720" w:gutter="0"/>
          <w:cols w:space="720"/>
          <w:docGrid w:linePitch="360"/>
        </w:sectPr>
      </w:pPr>
    </w:p>
    <w:p w14:paraId="5F5EAEC6" w14:textId="77777777" w:rsidR="00675B79" w:rsidRPr="00446F8E" w:rsidRDefault="00675B79" w:rsidP="00A31D3B">
      <w:pPr>
        <w:pStyle w:val="NoSpacing"/>
        <w:jc w:val="center"/>
        <w:rPr>
          <w:rFonts w:ascii="Times New Roman" w:hAnsi="Times New Roman"/>
          <w:b/>
          <w:sz w:val="24"/>
          <w:szCs w:val="24"/>
          <w:u w:val="single"/>
        </w:rPr>
        <w:sectPr w:rsidR="00675B79" w:rsidRPr="00446F8E" w:rsidSect="00675B79">
          <w:type w:val="continuous"/>
          <w:pgSz w:w="15840" w:h="12240" w:orient="landscape"/>
          <w:pgMar w:top="720" w:right="720" w:bottom="720" w:left="720" w:header="720" w:footer="720" w:gutter="0"/>
          <w:cols w:space="720"/>
          <w:docGrid w:linePitch="360"/>
        </w:sectPr>
      </w:pPr>
    </w:p>
    <w:p w14:paraId="2BE17FFB" w14:textId="77777777" w:rsidR="00531F87" w:rsidRPr="00446F8E" w:rsidRDefault="00531F87" w:rsidP="00365BDF">
      <w:pPr>
        <w:pStyle w:val="NoSpacing"/>
        <w:jc w:val="center"/>
        <w:rPr>
          <w:rFonts w:ascii="Times New Roman" w:eastAsiaTheme="minorHAnsi" w:hAnsi="Times New Roman"/>
          <w:b/>
          <w:u w:val="single"/>
        </w:rPr>
      </w:pPr>
    </w:p>
    <w:p w14:paraId="4C3BD134" w14:textId="77777777" w:rsidR="00531F87" w:rsidRPr="00446F8E" w:rsidRDefault="00531F87" w:rsidP="00531F87">
      <w:pPr>
        <w:pStyle w:val="Default"/>
        <w:jc w:val="center"/>
        <w:rPr>
          <w:b/>
          <w:iCs/>
          <w:color w:val="C00000"/>
          <w:szCs w:val="22"/>
          <w:u w:val="single"/>
        </w:rPr>
      </w:pPr>
      <w:r w:rsidRPr="00446F8E">
        <w:rPr>
          <w:b/>
          <w:iCs/>
          <w:color w:val="C00000"/>
          <w:szCs w:val="22"/>
          <w:u w:val="single"/>
        </w:rPr>
        <w:t>Peer Review and Changing Your Draft</w:t>
      </w:r>
    </w:p>
    <w:p w14:paraId="2DD59F85" w14:textId="7CE1AFB5" w:rsidR="00531F87" w:rsidRPr="00446F8E" w:rsidRDefault="00531F87" w:rsidP="00531F87">
      <w:pPr>
        <w:pStyle w:val="Default"/>
        <w:jc w:val="center"/>
        <w:rPr>
          <w:iCs/>
          <w:color w:val="auto"/>
          <w:sz w:val="22"/>
          <w:szCs w:val="22"/>
        </w:rPr>
      </w:pPr>
      <w:r w:rsidRPr="00446F8E">
        <w:rPr>
          <w:iCs/>
          <w:color w:val="auto"/>
          <w:sz w:val="22"/>
          <w:szCs w:val="22"/>
        </w:rPr>
        <w:t xml:space="preserve">We will spend part of class on 2/12 doing peer review of your drafts. This means that you will receive feedback from a classmate on your work, which will allow you to make changes to your work between draft and final submission. </w:t>
      </w:r>
    </w:p>
    <w:p w14:paraId="77556CCE" w14:textId="77777777" w:rsidR="00531F87" w:rsidRPr="00446F8E" w:rsidRDefault="00531F87" w:rsidP="00531F87">
      <w:pPr>
        <w:pStyle w:val="Default"/>
        <w:jc w:val="center"/>
        <w:rPr>
          <w:iCs/>
          <w:color w:val="auto"/>
          <w:sz w:val="22"/>
          <w:szCs w:val="22"/>
        </w:rPr>
      </w:pPr>
    </w:p>
    <w:p w14:paraId="233C2395" w14:textId="77777777" w:rsidR="00531F87" w:rsidRPr="00446F8E" w:rsidRDefault="00531F87" w:rsidP="00531F87">
      <w:pPr>
        <w:pStyle w:val="Default"/>
        <w:jc w:val="center"/>
        <w:rPr>
          <w:iCs/>
          <w:color w:val="auto"/>
          <w:sz w:val="22"/>
          <w:szCs w:val="22"/>
        </w:rPr>
      </w:pPr>
      <w:r w:rsidRPr="00446F8E">
        <w:rPr>
          <w:iCs/>
          <w:color w:val="auto"/>
          <w:sz w:val="22"/>
          <w:szCs w:val="22"/>
        </w:rPr>
        <w:t xml:space="preserve">If you miss class on this date, you will not receive the benefits of peer review. However, I will still expect you to make changes between the draft and final versions of your project – these changes will just be based on your own self-reflection. </w:t>
      </w:r>
    </w:p>
    <w:p w14:paraId="59C3DC02" w14:textId="77777777" w:rsidR="00446F8E" w:rsidRDefault="00446F8E" w:rsidP="00446F8E">
      <w:pPr>
        <w:pStyle w:val="NoSpacing"/>
        <w:rPr>
          <w:rFonts w:ascii="Times New Roman" w:eastAsiaTheme="minorHAnsi" w:hAnsi="Times New Roman"/>
          <w:b/>
          <w:u w:val="single"/>
        </w:rPr>
      </w:pPr>
    </w:p>
    <w:p w14:paraId="18FAA5D3" w14:textId="08E87B03" w:rsidR="00365BDF" w:rsidRPr="00446F8E" w:rsidRDefault="00365BDF" w:rsidP="00446F8E">
      <w:pPr>
        <w:pStyle w:val="NoSpacing"/>
        <w:jc w:val="center"/>
        <w:rPr>
          <w:rFonts w:ascii="Times New Roman" w:eastAsiaTheme="minorHAnsi" w:hAnsi="Times New Roman"/>
          <w:b/>
          <w:color w:val="C00000"/>
          <w:sz w:val="24"/>
          <w:u w:val="single"/>
        </w:rPr>
      </w:pPr>
      <w:r w:rsidRPr="00446F8E">
        <w:rPr>
          <w:rFonts w:ascii="Times New Roman" w:eastAsiaTheme="minorHAnsi" w:hAnsi="Times New Roman"/>
          <w:b/>
          <w:color w:val="C00000"/>
          <w:sz w:val="24"/>
          <w:u w:val="single"/>
        </w:rPr>
        <w:t>Reflection</w:t>
      </w:r>
    </w:p>
    <w:p w14:paraId="62B83D35" w14:textId="24FDE6BD" w:rsidR="00365BDF" w:rsidRPr="00446F8E" w:rsidRDefault="00365BDF" w:rsidP="00365BDF">
      <w:pPr>
        <w:pStyle w:val="NoSpacing"/>
        <w:jc w:val="center"/>
        <w:rPr>
          <w:rFonts w:ascii="Times New Roman" w:eastAsiaTheme="minorHAnsi" w:hAnsi="Times New Roman"/>
        </w:rPr>
      </w:pPr>
      <w:r w:rsidRPr="00446F8E">
        <w:rPr>
          <w:rFonts w:ascii="Times New Roman" w:eastAsiaTheme="minorHAnsi" w:hAnsi="Times New Roman"/>
        </w:rPr>
        <w:t xml:space="preserve">On </w:t>
      </w:r>
      <w:r w:rsidR="00AA1D6F" w:rsidRPr="00446F8E">
        <w:rPr>
          <w:rFonts w:ascii="Times New Roman" w:eastAsiaTheme="minorHAnsi" w:hAnsi="Times New Roman"/>
        </w:rPr>
        <w:t>Monday, 2/15 du</w:t>
      </w:r>
      <w:r w:rsidRPr="00446F8E">
        <w:rPr>
          <w:rFonts w:ascii="Times New Roman" w:eastAsiaTheme="minorHAnsi" w:hAnsi="Times New Roman"/>
        </w:rPr>
        <w:t>ring class time, I will ask you to reflect on the project. You’ll then save that reflection and return to it later in the semester as you prepare your final portfolio.</w:t>
      </w:r>
    </w:p>
    <w:p w14:paraId="31B70B88" w14:textId="6CA8BB48" w:rsidR="00864A67" w:rsidRPr="00446F8E" w:rsidRDefault="00864A67" w:rsidP="00365BDF">
      <w:pPr>
        <w:pStyle w:val="NoSpacing"/>
        <w:jc w:val="center"/>
        <w:rPr>
          <w:rFonts w:ascii="Times New Roman" w:eastAsiaTheme="minorHAnsi" w:hAnsi="Times New Roman"/>
        </w:rPr>
      </w:pPr>
    </w:p>
    <w:p w14:paraId="2025A727" w14:textId="6C40E2E0" w:rsidR="00864A67" w:rsidRPr="00446F8E" w:rsidRDefault="00864A67" w:rsidP="00365BDF">
      <w:pPr>
        <w:pStyle w:val="NoSpacing"/>
        <w:jc w:val="center"/>
        <w:rPr>
          <w:rFonts w:ascii="Times New Roman" w:eastAsiaTheme="minorHAnsi" w:hAnsi="Times New Roman"/>
        </w:rPr>
      </w:pPr>
      <w:r w:rsidRPr="00446F8E">
        <w:rPr>
          <w:rFonts w:ascii="Times New Roman" w:eastAsiaTheme="minorHAnsi" w:hAnsi="Times New Roman"/>
        </w:rPr>
        <w:t xml:space="preserve">This reflection is not optional and will count toward your grade for this project, so if you miss class when the assignment is due, you should still plan to submit the reflection on </w:t>
      </w:r>
      <w:r w:rsidR="00AA1D6F" w:rsidRPr="00446F8E">
        <w:rPr>
          <w:rFonts w:ascii="Times New Roman" w:eastAsiaTheme="minorHAnsi" w:hAnsi="Times New Roman"/>
        </w:rPr>
        <w:t xml:space="preserve">Monday, 2/15 </w:t>
      </w:r>
      <w:r w:rsidRPr="00446F8E">
        <w:rPr>
          <w:rFonts w:ascii="Times New Roman" w:eastAsiaTheme="minorHAnsi" w:hAnsi="Times New Roman"/>
        </w:rPr>
        <w:t xml:space="preserve">by the end of the day. </w:t>
      </w:r>
    </w:p>
    <w:p w14:paraId="22F18202" w14:textId="6E099751" w:rsidR="00AA1D6F" w:rsidRPr="00446F8E" w:rsidRDefault="00AA1D6F" w:rsidP="00365BDF">
      <w:pPr>
        <w:pStyle w:val="NoSpacing"/>
        <w:jc w:val="center"/>
        <w:rPr>
          <w:rFonts w:ascii="Times New Roman" w:eastAsiaTheme="minorHAnsi" w:hAnsi="Times New Roman"/>
        </w:rPr>
      </w:pPr>
    </w:p>
    <w:p w14:paraId="6FF62245" w14:textId="38DD3DB3" w:rsidR="00AA1D6F" w:rsidRPr="00446F8E" w:rsidRDefault="00AA1D6F" w:rsidP="00365BDF">
      <w:pPr>
        <w:pStyle w:val="NoSpacing"/>
        <w:jc w:val="center"/>
        <w:rPr>
          <w:rFonts w:ascii="Times New Roman" w:eastAsiaTheme="minorHAnsi" w:hAnsi="Times New Roman"/>
        </w:rPr>
      </w:pPr>
      <w:r w:rsidRPr="00446F8E">
        <w:rPr>
          <w:rFonts w:ascii="Times New Roman" w:eastAsiaTheme="minorHAnsi" w:hAnsi="Times New Roman"/>
        </w:rPr>
        <w:t>The reflection should be submitted on the class blog (</w:t>
      </w:r>
      <w:hyperlink r:id="rId25" w:history="1">
        <w:r w:rsidRPr="00446F8E">
          <w:rPr>
            <w:rStyle w:val="Hyperlink"/>
            <w:rFonts w:ascii="Times New Roman" w:eastAsiaTheme="minorHAnsi" w:hAnsi="Times New Roman"/>
          </w:rPr>
          <w:t>http://blogs.iac.gatech.edu/mars1102</w:t>
        </w:r>
      </w:hyperlink>
      <w:r w:rsidRPr="00446F8E">
        <w:rPr>
          <w:rFonts w:ascii="Times New Roman" w:eastAsiaTheme="minorHAnsi" w:hAnsi="Times New Roman"/>
        </w:rPr>
        <w:t xml:space="preserve">). </w:t>
      </w:r>
    </w:p>
    <w:p w14:paraId="1A94D08D" w14:textId="44FAE837" w:rsidR="00AA1D6F" w:rsidRPr="00446F8E" w:rsidRDefault="00AA1D6F" w:rsidP="00365BDF">
      <w:pPr>
        <w:pStyle w:val="NoSpacing"/>
        <w:jc w:val="center"/>
        <w:rPr>
          <w:rFonts w:ascii="Times New Roman" w:eastAsiaTheme="minorHAnsi" w:hAnsi="Times New Roman"/>
        </w:rPr>
      </w:pPr>
      <w:r w:rsidRPr="00446F8E">
        <w:rPr>
          <w:rFonts w:ascii="Times New Roman" w:eastAsiaTheme="minorHAnsi" w:hAnsi="Times New Roman"/>
          <w:b/>
        </w:rPr>
        <w:t xml:space="preserve">Title: </w:t>
      </w:r>
      <w:r w:rsidRPr="00446F8E">
        <w:rPr>
          <w:rFonts w:ascii="Times New Roman" w:eastAsiaTheme="minorHAnsi" w:hAnsi="Times New Roman"/>
        </w:rPr>
        <w:t>Last Name, Archival Reflection</w:t>
      </w:r>
    </w:p>
    <w:p w14:paraId="68AB5B19" w14:textId="02C80610" w:rsidR="00AA1D6F" w:rsidRPr="00446F8E" w:rsidRDefault="00AA1D6F" w:rsidP="00365BDF">
      <w:pPr>
        <w:pStyle w:val="NoSpacing"/>
        <w:jc w:val="center"/>
        <w:rPr>
          <w:rFonts w:ascii="Times New Roman" w:eastAsiaTheme="minorHAnsi" w:hAnsi="Times New Roman"/>
        </w:rPr>
      </w:pPr>
      <w:r w:rsidRPr="00446F8E">
        <w:rPr>
          <w:rFonts w:ascii="Times New Roman" w:eastAsiaTheme="minorHAnsi" w:hAnsi="Times New Roman"/>
          <w:b/>
        </w:rPr>
        <w:t xml:space="preserve">Categories: </w:t>
      </w:r>
      <w:r w:rsidRPr="00446F8E">
        <w:rPr>
          <w:rFonts w:ascii="Times New Roman" w:eastAsiaTheme="minorHAnsi" w:hAnsi="Times New Roman"/>
        </w:rPr>
        <w:t>In Class Work AND Reflection</w:t>
      </w:r>
    </w:p>
    <w:p w14:paraId="4E9D4304" w14:textId="799D29F9" w:rsidR="00AA1D6F" w:rsidRPr="00446F8E" w:rsidRDefault="00AA1D6F" w:rsidP="00365BDF">
      <w:pPr>
        <w:pStyle w:val="NoSpacing"/>
        <w:jc w:val="center"/>
        <w:rPr>
          <w:rFonts w:ascii="Times New Roman" w:eastAsiaTheme="minorHAnsi" w:hAnsi="Times New Roman"/>
          <w:b/>
        </w:rPr>
      </w:pPr>
      <w:r w:rsidRPr="00446F8E">
        <w:rPr>
          <w:rFonts w:ascii="Times New Roman" w:eastAsiaTheme="minorHAnsi" w:hAnsi="Times New Roman"/>
          <w:b/>
        </w:rPr>
        <w:t>3 tags</w:t>
      </w:r>
    </w:p>
    <w:p w14:paraId="1D602B79" w14:textId="29010A8E" w:rsidR="00AA1D6F" w:rsidRPr="00446F8E" w:rsidRDefault="00AA1D6F" w:rsidP="00365BDF">
      <w:pPr>
        <w:pStyle w:val="NoSpacing"/>
        <w:jc w:val="center"/>
        <w:rPr>
          <w:rFonts w:ascii="Times New Roman" w:eastAsiaTheme="minorHAnsi" w:hAnsi="Times New Roman"/>
          <w:b/>
        </w:rPr>
      </w:pPr>
    </w:p>
    <w:p w14:paraId="00FF02D4" w14:textId="0BE14B39" w:rsidR="00AA1D6F" w:rsidRPr="00446F8E" w:rsidRDefault="00AA1D6F" w:rsidP="00365BDF">
      <w:pPr>
        <w:pStyle w:val="NoSpacing"/>
        <w:jc w:val="center"/>
        <w:rPr>
          <w:rFonts w:ascii="Times New Roman" w:eastAsiaTheme="minorHAnsi" w:hAnsi="Times New Roman"/>
        </w:rPr>
      </w:pPr>
      <w:r w:rsidRPr="00446F8E">
        <w:rPr>
          <w:rFonts w:ascii="Times New Roman" w:eastAsiaTheme="minorHAnsi" w:hAnsi="Times New Roman"/>
        </w:rPr>
        <w:t xml:space="preserve">Answer each of the following questions with 2-3 bullet points PER QUESTION and 1-3 complete sentences PER BULLET POINT. </w:t>
      </w:r>
    </w:p>
    <w:p w14:paraId="5A44DCF6" w14:textId="1C2477B0" w:rsidR="00AA1D6F" w:rsidRPr="00446F8E" w:rsidRDefault="00AA1D6F" w:rsidP="00365BDF">
      <w:pPr>
        <w:pStyle w:val="NoSpacing"/>
        <w:jc w:val="center"/>
        <w:rPr>
          <w:rFonts w:ascii="Times New Roman" w:eastAsiaTheme="minorHAnsi" w:hAnsi="Times New Roman"/>
        </w:rPr>
      </w:pPr>
    </w:p>
    <w:p w14:paraId="0175E6F1" w14:textId="7D5B1D0F" w:rsidR="00AA1D6F" w:rsidRPr="00446F8E" w:rsidRDefault="00AA1D6F" w:rsidP="00AA1D6F">
      <w:pPr>
        <w:pStyle w:val="NoSpacing"/>
        <w:numPr>
          <w:ilvl w:val="0"/>
          <w:numId w:val="42"/>
        </w:numPr>
        <w:rPr>
          <w:rFonts w:ascii="Times New Roman" w:eastAsiaTheme="minorHAnsi" w:hAnsi="Times New Roman"/>
        </w:rPr>
      </w:pPr>
      <w:r w:rsidRPr="00446F8E">
        <w:rPr>
          <w:rFonts w:ascii="Times New Roman" w:eastAsiaTheme="minorHAnsi" w:hAnsi="Times New Roman"/>
        </w:rPr>
        <w:t xml:space="preserve">What were the </w:t>
      </w:r>
      <w:r w:rsidRPr="00446F8E">
        <w:rPr>
          <w:rFonts w:ascii="Times New Roman" w:eastAsiaTheme="minorHAnsi" w:hAnsi="Times New Roman"/>
          <w:b/>
          <w:bCs/>
        </w:rPr>
        <w:t xml:space="preserve">main intellectual goals </w:t>
      </w:r>
      <w:r w:rsidRPr="00446F8E">
        <w:rPr>
          <w:rFonts w:ascii="Times New Roman" w:eastAsiaTheme="minorHAnsi" w:hAnsi="Times New Roman"/>
        </w:rPr>
        <w:t>of the archival project assignment? Please situate these goals in terms of the course theme and in terms of the communication skills you were to learn or practice.</w:t>
      </w:r>
    </w:p>
    <w:p w14:paraId="23295151" w14:textId="57E1EA6B" w:rsidR="00AA1D6F" w:rsidRPr="00446F8E" w:rsidRDefault="00AA1D6F" w:rsidP="00AA1D6F">
      <w:pPr>
        <w:pStyle w:val="NoSpacing"/>
        <w:numPr>
          <w:ilvl w:val="0"/>
          <w:numId w:val="42"/>
        </w:numPr>
        <w:rPr>
          <w:rFonts w:ascii="Times New Roman" w:eastAsiaTheme="minorHAnsi" w:hAnsi="Times New Roman"/>
        </w:rPr>
      </w:pPr>
      <w:r w:rsidRPr="00446F8E">
        <w:rPr>
          <w:rFonts w:ascii="Times New Roman" w:eastAsiaTheme="minorHAnsi" w:hAnsi="Times New Roman"/>
        </w:rPr>
        <w:t xml:space="preserve">What is your </w:t>
      </w:r>
      <w:r w:rsidRPr="00446F8E">
        <w:rPr>
          <w:rFonts w:ascii="Times New Roman" w:eastAsiaTheme="minorHAnsi" w:hAnsi="Times New Roman"/>
          <w:b/>
          <w:bCs/>
        </w:rPr>
        <w:t xml:space="preserve">argument or purpose </w:t>
      </w:r>
      <w:r w:rsidRPr="00446F8E">
        <w:rPr>
          <w:rFonts w:ascii="Times New Roman" w:eastAsiaTheme="minorHAnsi" w:hAnsi="Times New Roman"/>
        </w:rPr>
        <w:t>in the archival project paper? How did you make the argument or purpose visible and persuasive in your artifact?</w:t>
      </w:r>
    </w:p>
    <w:p w14:paraId="032158E3" w14:textId="77777777" w:rsidR="00AA1D6F" w:rsidRPr="00446F8E" w:rsidRDefault="00AA1D6F" w:rsidP="00AA1D6F">
      <w:pPr>
        <w:pStyle w:val="NoSpacing"/>
        <w:numPr>
          <w:ilvl w:val="0"/>
          <w:numId w:val="42"/>
        </w:numPr>
        <w:rPr>
          <w:rFonts w:ascii="Times New Roman" w:eastAsiaTheme="minorHAnsi" w:hAnsi="Times New Roman"/>
        </w:rPr>
      </w:pPr>
      <w:r w:rsidRPr="00446F8E">
        <w:rPr>
          <w:rFonts w:ascii="Times New Roman" w:eastAsiaTheme="minorHAnsi" w:hAnsi="Times New Roman"/>
        </w:rPr>
        <w:t xml:space="preserve">Who is the intended </w:t>
      </w:r>
      <w:r w:rsidRPr="00446F8E">
        <w:rPr>
          <w:rFonts w:ascii="Times New Roman" w:eastAsiaTheme="minorHAnsi" w:hAnsi="Times New Roman"/>
          <w:b/>
          <w:bCs/>
        </w:rPr>
        <w:t>audience</w:t>
      </w:r>
      <w:r w:rsidRPr="00446F8E">
        <w:rPr>
          <w:rFonts w:ascii="Times New Roman" w:eastAsiaTheme="minorHAnsi" w:hAnsi="Times New Roman"/>
        </w:rPr>
        <w:t xml:space="preserve"> for your artifact; why is this an appropriate audience? How is your choice of audience reflected in your artifact?</w:t>
      </w:r>
    </w:p>
    <w:p w14:paraId="315BADE2" w14:textId="2F80849F" w:rsidR="00AA1D6F" w:rsidRPr="00446F8E" w:rsidRDefault="00AA1D6F" w:rsidP="00AA1D6F">
      <w:pPr>
        <w:pStyle w:val="NoSpacing"/>
        <w:numPr>
          <w:ilvl w:val="0"/>
          <w:numId w:val="42"/>
        </w:numPr>
        <w:rPr>
          <w:rFonts w:ascii="Times New Roman" w:eastAsiaTheme="minorHAnsi" w:hAnsi="Times New Roman"/>
        </w:rPr>
      </w:pPr>
      <w:r w:rsidRPr="00446F8E">
        <w:rPr>
          <w:rFonts w:ascii="Times New Roman" w:eastAsiaTheme="minorHAnsi" w:hAnsi="Times New Roman"/>
        </w:rPr>
        <w:t xml:space="preserve">What are the defining </w:t>
      </w:r>
      <w:r w:rsidRPr="00446F8E">
        <w:rPr>
          <w:rFonts w:ascii="Times New Roman" w:eastAsiaTheme="minorHAnsi" w:hAnsi="Times New Roman"/>
          <w:b/>
          <w:bCs/>
        </w:rPr>
        <w:t xml:space="preserve">features of the genre or media </w:t>
      </w:r>
      <w:r w:rsidRPr="00446F8E">
        <w:rPr>
          <w:rFonts w:ascii="Times New Roman" w:eastAsiaTheme="minorHAnsi" w:hAnsi="Times New Roman"/>
        </w:rPr>
        <w:t>that you are using in this project (i.e. rhetorical essay AND the Omeka digital archive)? How do you make use of these features?</w:t>
      </w:r>
    </w:p>
    <w:p w14:paraId="252A75C9" w14:textId="77777777" w:rsidR="00AA1D6F" w:rsidRPr="00446F8E" w:rsidRDefault="00AA1D6F" w:rsidP="00AA1D6F">
      <w:pPr>
        <w:pStyle w:val="NoSpacing"/>
        <w:numPr>
          <w:ilvl w:val="0"/>
          <w:numId w:val="42"/>
        </w:numPr>
        <w:rPr>
          <w:rFonts w:ascii="Times New Roman" w:eastAsiaTheme="minorHAnsi" w:hAnsi="Times New Roman"/>
        </w:rPr>
      </w:pPr>
      <w:r w:rsidRPr="00446F8E">
        <w:rPr>
          <w:rFonts w:ascii="Times New Roman" w:eastAsiaTheme="minorHAnsi" w:hAnsi="Times New Roman"/>
          <w:b/>
          <w:bCs/>
        </w:rPr>
        <w:t>If you had more time for revision</w:t>
      </w:r>
      <w:r w:rsidRPr="00446F8E">
        <w:rPr>
          <w:rFonts w:ascii="Times New Roman" w:eastAsiaTheme="minorHAnsi" w:hAnsi="Times New Roman"/>
        </w:rPr>
        <w:t>, what would you change and why?</w:t>
      </w:r>
    </w:p>
    <w:p w14:paraId="11F67DEB" w14:textId="77777777" w:rsidR="00446F8E" w:rsidRDefault="00446F8E" w:rsidP="00446F8E">
      <w:pPr>
        <w:pStyle w:val="NoSpacing"/>
        <w:rPr>
          <w:rFonts w:ascii="Times New Roman" w:eastAsiaTheme="minorHAnsi" w:hAnsi="Times New Roman"/>
        </w:rPr>
      </w:pPr>
    </w:p>
    <w:p w14:paraId="5CC2ED7D" w14:textId="7F7A4D5A" w:rsidR="00365BDF" w:rsidRPr="00446F8E" w:rsidRDefault="00365BDF" w:rsidP="00446F8E">
      <w:pPr>
        <w:pStyle w:val="NoSpacing"/>
        <w:jc w:val="center"/>
        <w:rPr>
          <w:rFonts w:ascii="Times New Roman" w:hAnsi="Times New Roman"/>
          <w:b/>
          <w:color w:val="C00000"/>
          <w:sz w:val="24"/>
          <w:u w:val="single"/>
        </w:rPr>
      </w:pPr>
      <w:r w:rsidRPr="00446F8E">
        <w:rPr>
          <w:rFonts w:ascii="Times New Roman" w:hAnsi="Times New Roman"/>
          <w:b/>
          <w:color w:val="C00000"/>
          <w:sz w:val="24"/>
          <w:u w:val="single"/>
        </w:rPr>
        <w:t>Lateness Policy</w:t>
      </w:r>
    </w:p>
    <w:p w14:paraId="30BE9398" w14:textId="06263764" w:rsidR="00ED0434" w:rsidRPr="00446F8E" w:rsidRDefault="00ED0434" w:rsidP="00ED0434">
      <w:pPr>
        <w:pStyle w:val="Default"/>
        <w:jc w:val="center"/>
        <w:rPr>
          <w:iCs/>
          <w:color w:val="auto"/>
          <w:sz w:val="22"/>
          <w:szCs w:val="22"/>
        </w:rPr>
      </w:pPr>
      <w:r w:rsidRPr="00446F8E">
        <w:rPr>
          <w:b/>
          <w:bCs/>
          <w:sz w:val="22"/>
          <w:szCs w:val="22"/>
        </w:rPr>
        <w:t>I will not accept the draft late</w:t>
      </w:r>
      <w:r w:rsidRPr="00446F8E">
        <w:rPr>
          <w:bCs/>
          <w:sz w:val="22"/>
          <w:szCs w:val="22"/>
        </w:rPr>
        <w:t xml:space="preserve"> – if you do not submit the draft by Friday, 2/12 </w:t>
      </w:r>
      <w:r w:rsidRPr="00446F8E">
        <w:rPr>
          <w:iCs/>
          <w:color w:val="auto"/>
          <w:sz w:val="22"/>
          <w:szCs w:val="22"/>
        </w:rPr>
        <w:t>at the start of class time, you will not receive credit for the draft element of this assignment.</w:t>
      </w:r>
    </w:p>
    <w:p w14:paraId="1A310823" w14:textId="77777777" w:rsidR="00ED0434" w:rsidRPr="00446F8E" w:rsidRDefault="00ED0434" w:rsidP="00ED0434">
      <w:pPr>
        <w:pStyle w:val="Default"/>
        <w:jc w:val="center"/>
        <w:rPr>
          <w:iCs/>
          <w:color w:val="auto"/>
          <w:sz w:val="22"/>
          <w:szCs w:val="22"/>
        </w:rPr>
      </w:pPr>
    </w:p>
    <w:p w14:paraId="6611D8FD" w14:textId="7A2E3FB3" w:rsidR="00ED0434" w:rsidRPr="00446F8E" w:rsidRDefault="00ED0434" w:rsidP="00ED0434">
      <w:pPr>
        <w:pStyle w:val="Default"/>
        <w:jc w:val="center"/>
        <w:rPr>
          <w:iCs/>
          <w:color w:val="auto"/>
          <w:sz w:val="22"/>
          <w:szCs w:val="22"/>
        </w:rPr>
      </w:pPr>
      <w:r w:rsidRPr="00446F8E">
        <w:rPr>
          <w:iCs/>
          <w:color w:val="auto"/>
          <w:sz w:val="22"/>
          <w:szCs w:val="22"/>
        </w:rPr>
        <w:t>The reason for this is that we will spend 2/12 on peer review activities, so coming to class empty-handed will mean that you would not be able to participate in that day’s class. If for some reason you have to miss class that day, you will still be able to submit the draft via T-Square.</w:t>
      </w:r>
    </w:p>
    <w:p w14:paraId="55BE5D8A" w14:textId="77777777" w:rsidR="00ED0434" w:rsidRPr="00446F8E" w:rsidRDefault="00ED0434" w:rsidP="00ED0434">
      <w:pPr>
        <w:pStyle w:val="Default"/>
        <w:jc w:val="center"/>
        <w:rPr>
          <w:iCs/>
          <w:color w:val="auto"/>
          <w:sz w:val="22"/>
          <w:szCs w:val="22"/>
        </w:rPr>
      </w:pPr>
    </w:p>
    <w:p w14:paraId="03176C1A" w14:textId="1E323C7F" w:rsidR="00ED0434" w:rsidRPr="00446F8E" w:rsidRDefault="00ED0434" w:rsidP="00ED0434">
      <w:pPr>
        <w:pStyle w:val="Default"/>
        <w:jc w:val="center"/>
        <w:rPr>
          <w:iCs/>
          <w:color w:val="auto"/>
          <w:sz w:val="22"/>
          <w:szCs w:val="22"/>
        </w:rPr>
      </w:pPr>
      <w:r w:rsidRPr="00446F8E">
        <w:rPr>
          <w:iCs/>
          <w:color w:val="auto"/>
          <w:sz w:val="22"/>
          <w:szCs w:val="22"/>
        </w:rPr>
        <w:t xml:space="preserve">I will reduce the grade for your final version of archival project by </w:t>
      </w:r>
      <w:r w:rsidRPr="00446F8E">
        <w:rPr>
          <w:b/>
          <w:iCs/>
          <w:color w:val="auto"/>
          <w:sz w:val="22"/>
          <w:szCs w:val="22"/>
        </w:rPr>
        <w:t>10% for each day that it is late</w:t>
      </w:r>
      <w:r w:rsidRPr="00446F8E">
        <w:rPr>
          <w:iCs/>
          <w:color w:val="auto"/>
          <w:sz w:val="22"/>
          <w:szCs w:val="22"/>
        </w:rPr>
        <w:t xml:space="preserve"> (including weekends). </w:t>
      </w:r>
    </w:p>
    <w:p w14:paraId="3B3485C0" w14:textId="77777777" w:rsidR="00446F8E" w:rsidRDefault="00446F8E" w:rsidP="00446F8E">
      <w:pPr>
        <w:rPr>
          <w:bCs/>
          <w:sz w:val="22"/>
          <w:szCs w:val="22"/>
        </w:rPr>
      </w:pPr>
    </w:p>
    <w:p w14:paraId="4D499A3B" w14:textId="5984155D" w:rsidR="00365BDF" w:rsidRPr="00446F8E" w:rsidRDefault="00365BDF" w:rsidP="00446F8E">
      <w:pPr>
        <w:jc w:val="center"/>
        <w:rPr>
          <w:b/>
          <w:color w:val="C00000"/>
          <w:szCs w:val="22"/>
          <w:u w:val="single"/>
        </w:rPr>
      </w:pPr>
      <w:r w:rsidRPr="00446F8E">
        <w:rPr>
          <w:b/>
          <w:color w:val="C00000"/>
          <w:szCs w:val="22"/>
          <w:u w:val="single"/>
        </w:rPr>
        <w:t>Revision</w:t>
      </w:r>
      <w:r w:rsidR="00446F8E">
        <w:rPr>
          <w:b/>
          <w:color w:val="C00000"/>
          <w:szCs w:val="22"/>
          <w:u w:val="single"/>
        </w:rPr>
        <w:t xml:space="preserve"> and Extension</w:t>
      </w:r>
      <w:r w:rsidRPr="00446F8E">
        <w:rPr>
          <w:b/>
          <w:color w:val="C00000"/>
          <w:szCs w:val="22"/>
          <w:u w:val="single"/>
        </w:rPr>
        <w:t xml:space="preserve"> Policy</w:t>
      </w:r>
    </w:p>
    <w:p w14:paraId="1BAEAEE4" w14:textId="2F6FBB46" w:rsidR="00365BDF" w:rsidRPr="00446F8E" w:rsidRDefault="00365BDF" w:rsidP="00365BDF">
      <w:pPr>
        <w:autoSpaceDE w:val="0"/>
        <w:autoSpaceDN w:val="0"/>
        <w:adjustRightInd w:val="0"/>
        <w:jc w:val="center"/>
        <w:rPr>
          <w:bCs/>
          <w:sz w:val="22"/>
          <w:szCs w:val="22"/>
        </w:rPr>
      </w:pPr>
      <w:r w:rsidRPr="00446F8E">
        <w:rPr>
          <w:bCs/>
          <w:sz w:val="22"/>
          <w:szCs w:val="22"/>
        </w:rPr>
        <w:t xml:space="preserve">In this class, you may choose to revise </w:t>
      </w:r>
      <w:r w:rsidRPr="00446F8E">
        <w:rPr>
          <w:b/>
          <w:bCs/>
          <w:sz w:val="22"/>
          <w:szCs w:val="22"/>
        </w:rPr>
        <w:t>1 bl</w:t>
      </w:r>
      <w:r w:rsidR="000B6061" w:rsidRPr="00446F8E">
        <w:rPr>
          <w:b/>
          <w:bCs/>
          <w:sz w:val="22"/>
          <w:szCs w:val="22"/>
        </w:rPr>
        <w:t xml:space="preserve">og post or the archival project. </w:t>
      </w:r>
    </w:p>
    <w:p w14:paraId="1778120F" w14:textId="488DD38A" w:rsidR="00365BDF" w:rsidRDefault="00446F8E" w:rsidP="00365BDF">
      <w:pPr>
        <w:autoSpaceDE w:val="0"/>
        <w:autoSpaceDN w:val="0"/>
        <w:adjustRightInd w:val="0"/>
        <w:jc w:val="center"/>
        <w:rPr>
          <w:bCs/>
          <w:sz w:val="22"/>
          <w:szCs w:val="22"/>
        </w:rPr>
      </w:pPr>
      <w:r>
        <w:rPr>
          <w:bCs/>
          <w:sz w:val="22"/>
          <w:szCs w:val="22"/>
        </w:rPr>
        <w:t xml:space="preserve">See the syllabus for my revision policy. </w:t>
      </w:r>
    </w:p>
    <w:p w14:paraId="52702F6E" w14:textId="77777777" w:rsidR="00365BDF" w:rsidRPr="00446F8E" w:rsidRDefault="00365BDF" w:rsidP="00365BDF">
      <w:pPr>
        <w:pStyle w:val="Default"/>
        <w:jc w:val="center"/>
        <w:rPr>
          <w:b/>
          <w:iCs/>
          <w:color w:val="auto"/>
          <w:sz w:val="22"/>
          <w:szCs w:val="22"/>
          <w:u w:val="single"/>
        </w:rPr>
      </w:pPr>
    </w:p>
    <w:p w14:paraId="7052AE73" w14:textId="77777777" w:rsidR="00365BDF" w:rsidRPr="00446F8E" w:rsidRDefault="00365BDF" w:rsidP="00365BDF">
      <w:pPr>
        <w:autoSpaceDE w:val="0"/>
        <w:autoSpaceDN w:val="0"/>
        <w:adjustRightInd w:val="0"/>
        <w:ind w:left="360"/>
        <w:jc w:val="center"/>
        <w:rPr>
          <w:bCs/>
          <w:sz w:val="22"/>
          <w:szCs w:val="22"/>
        </w:rPr>
      </w:pPr>
      <w:r w:rsidRPr="00446F8E">
        <w:rPr>
          <w:bCs/>
          <w:sz w:val="22"/>
          <w:szCs w:val="22"/>
        </w:rPr>
        <w:t xml:space="preserve">If you want to use your </w:t>
      </w:r>
      <w:r w:rsidRPr="00446F8E">
        <w:rPr>
          <w:b/>
          <w:bCs/>
          <w:sz w:val="22"/>
          <w:szCs w:val="22"/>
        </w:rPr>
        <w:t xml:space="preserve">1 assignment extension </w:t>
      </w:r>
      <w:r w:rsidRPr="00446F8E">
        <w:rPr>
          <w:bCs/>
          <w:sz w:val="22"/>
          <w:szCs w:val="22"/>
        </w:rPr>
        <w:t>for this project, follow these steps:</w:t>
      </w:r>
    </w:p>
    <w:p w14:paraId="2EFB58A8" w14:textId="77777777" w:rsidR="00365BDF" w:rsidRPr="00446F8E" w:rsidRDefault="00365BDF" w:rsidP="00365BDF">
      <w:pPr>
        <w:pStyle w:val="ListParagraph"/>
        <w:numPr>
          <w:ilvl w:val="0"/>
          <w:numId w:val="23"/>
        </w:numPr>
        <w:autoSpaceDE w:val="0"/>
        <w:autoSpaceDN w:val="0"/>
        <w:adjustRightInd w:val="0"/>
        <w:rPr>
          <w:bCs/>
          <w:sz w:val="22"/>
          <w:szCs w:val="22"/>
        </w:rPr>
      </w:pPr>
      <w:r w:rsidRPr="00446F8E">
        <w:rPr>
          <w:bCs/>
          <w:sz w:val="22"/>
          <w:szCs w:val="22"/>
        </w:rPr>
        <w:t xml:space="preserve">Contact me </w:t>
      </w:r>
      <w:r w:rsidRPr="00446F8E">
        <w:rPr>
          <w:b/>
          <w:bCs/>
          <w:i/>
          <w:sz w:val="22"/>
          <w:szCs w:val="22"/>
        </w:rPr>
        <w:t xml:space="preserve">at least </w:t>
      </w:r>
      <w:r w:rsidRPr="00446F8E">
        <w:rPr>
          <w:b/>
          <w:bCs/>
          <w:sz w:val="22"/>
          <w:szCs w:val="22"/>
        </w:rPr>
        <w:t xml:space="preserve">24 hours before </w:t>
      </w:r>
      <w:r w:rsidRPr="00446F8E">
        <w:rPr>
          <w:bCs/>
          <w:sz w:val="22"/>
          <w:szCs w:val="22"/>
        </w:rPr>
        <w:t xml:space="preserve">the assignment is due through an email in which you explain the reason for the delay (OR have a documented excuse from the institute). </w:t>
      </w:r>
    </w:p>
    <w:p w14:paraId="32A6A7EA" w14:textId="1C23CF4B" w:rsidR="00365BDF" w:rsidRPr="00446F8E" w:rsidRDefault="00365BDF" w:rsidP="00446F8E">
      <w:pPr>
        <w:pStyle w:val="ListParagraph"/>
        <w:numPr>
          <w:ilvl w:val="0"/>
          <w:numId w:val="23"/>
        </w:numPr>
        <w:autoSpaceDE w:val="0"/>
        <w:autoSpaceDN w:val="0"/>
        <w:adjustRightInd w:val="0"/>
        <w:rPr>
          <w:bCs/>
          <w:sz w:val="22"/>
          <w:szCs w:val="22"/>
        </w:rPr>
      </w:pPr>
      <w:r w:rsidRPr="00446F8E">
        <w:rPr>
          <w:bCs/>
          <w:sz w:val="22"/>
          <w:szCs w:val="22"/>
        </w:rPr>
        <w:t>Propose in this email a reasonable extension (72 hours at most past the due date), which you MUST then keep. Past this new date, your assignment will receive the normal lateness penalty</w:t>
      </w:r>
      <w:bookmarkStart w:id="0" w:name="_GoBack"/>
      <w:bookmarkEnd w:id="0"/>
      <w:r w:rsidRPr="00446F8E">
        <w:rPr>
          <w:bCs/>
          <w:sz w:val="22"/>
          <w:szCs w:val="22"/>
        </w:rPr>
        <w:t xml:space="preserve">. </w:t>
      </w:r>
    </w:p>
    <w:sectPr w:rsidR="00365BDF" w:rsidRPr="00446F8E" w:rsidSect="00675B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7641" w14:textId="77777777" w:rsidR="00CC7677" w:rsidRDefault="00CC7677" w:rsidP="00E75F9B">
      <w:r>
        <w:separator/>
      </w:r>
    </w:p>
  </w:endnote>
  <w:endnote w:type="continuationSeparator" w:id="0">
    <w:p w14:paraId="6F6CBE02" w14:textId="77777777" w:rsidR="00CC7677" w:rsidRDefault="00CC7677" w:rsidP="00E7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6D56" w14:textId="77777777" w:rsidR="00CC7677" w:rsidRDefault="00CC7677" w:rsidP="00E75F9B">
      <w:r>
        <w:separator/>
      </w:r>
    </w:p>
  </w:footnote>
  <w:footnote w:type="continuationSeparator" w:id="0">
    <w:p w14:paraId="1F7C9E06" w14:textId="77777777" w:rsidR="00CC7677" w:rsidRDefault="00CC7677" w:rsidP="00E7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1936C" w14:textId="3ED4B1D1" w:rsidR="00CC7677" w:rsidRDefault="00CC7677" w:rsidP="008B2881">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6198A">
      <w:rPr>
        <w:rStyle w:val="PageNumber"/>
        <w:noProof/>
      </w:rPr>
      <w:t>7</w:t>
    </w:r>
    <w:r>
      <w:rPr>
        <w:rStyle w:val="PageNumber"/>
      </w:rPr>
      <w:fldChar w:fldCharType="end"/>
    </w:r>
    <w:r>
      <w:rPr>
        <w:rStyle w:val="PageNumber"/>
      </w:rPr>
      <w:t xml:space="preserve"> of </w:t>
    </w:r>
    <w:r w:rsidR="00446F8E">
      <w:rPr>
        <w:rStyle w:val="PageNumber"/>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8CE"/>
    <w:multiLevelType w:val="hybridMultilevel"/>
    <w:tmpl w:val="8BA0DA52"/>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hint="default"/>
      </w:rPr>
    </w:lvl>
    <w:lvl w:ilvl="2" w:tplc="04090005">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F5851E3"/>
    <w:multiLevelType w:val="hybridMultilevel"/>
    <w:tmpl w:val="753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4ACB"/>
    <w:multiLevelType w:val="hybridMultilevel"/>
    <w:tmpl w:val="9844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D1DE6"/>
    <w:multiLevelType w:val="hybridMultilevel"/>
    <w:tmpl w:val="954CF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47F1"/>
    <w:multiLevelType w:val="hybridMultilevel"/>
    <w:tmpl w:val="662C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25B92"/>
    <w:multiLevelType w:val="hybridMultilevel"/>
    <w:tmpl w:val="76E2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083C"/>
    <w:multiLevelType w:val="hybridMultilevel"/>
    <w:tmpl w:val="0EB4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54FA5"/>
    <w:multiLevelType w:val="hybridMultilevel"/>
    <w:tmpl w:val="482E8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6B67DB"/>
    <w:multiLevelType w:val="hybridMultilevel"/>
    <w:tmpl w:val="170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50DB7"/>
    <w:multiLevelType w:val="hybridMultilevel"/>
    <w:tmpl w:val="D21E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08A9"/>
    <w:multiLevelType w:val="hybridMultilevel"/>
    <w:tmpl w:val="D578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05FD"/>
    <w:multiLevelType w:val="hybridMultilevel"/>
    <w:tmpl w:val="F67A398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16859"/>
    <w:multiLevelType w:val="hybridMultilevel"/>
    <w:tmpl w:val="ED0A546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5DB7A4E"/>
    <w:multiLevelType w:val="hybridMultilevel"/>
    <w:tmpl w:val="C5D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A69DC"/>
    <w:multiLevelType w:val="hybridMultilevel"/>
    <w:tmpl w:val="BD7A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C30E6"/>
    <w:multiLevelType w:val="multilevel"/>
    <w:tmpl w:val="610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6C1633"/>
    <w:multiLevelType w:val="multilevel"/>
    <w:tmpl w:val="C6C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279FB"/>
    <w:multiLevelType w:val="multilevel"/>
    <w:tmpl w:val="C79A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B4D48"/>
    <w:multiLevelType w:val="hybridMultilevel"/>
    <w:tmpl w:val="8932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7160B"/>
    <w:multiLevelType w:val="hybridMultilevel"/>
    <w:tmpl w:val="C40A32D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E9972F1"/>
    <w:multiLevelType w:val="hybridMultilevel"/>
    <w:tmpl w:val="CC30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A08C9"/>
    <w:multiLevelType w:val="hybridMultilevel"/>
    <w:tmpl w:val="2786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507D1"/>
    <w:multiLevelType w:val="multilevel"/>
    <w:tmpl w:val="F73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0F6360"/>
    <w:multiLevelType w:val="hybridMultilevel"/>
    <w:tmpl w:val="2FD2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54EB"/>
    <w:multiLevelType w:val="hybridMultilevel"/>
    <w:tmpl w:val="A63CF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B52D2"/>
    <w:multiLevelType w:val="hybridMultilevel"/>
    <w:tmpl w:val="09EA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961A8"/>
    <w:multiLevelType w:val="hybridMultilevel"/>
    <w:tmpl w:val="C15C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E7C4A"/>
    <w:multiLevelType w:val="hybridMultilevel"/>
    <w:tmpl w:val="F78C4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2A1A12"/>
    <w:multiLevelType w:val="hybridMultilevel"/>
    <w:tmpl w:val="C734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717A2"/>
    <w:multiLevelType w:val="hybridMultilevel"/>
    <w:tmpl w:val="A3AA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C2457"/>
    <w:multiLevelType w:val="hybridMultilevel"/>
    <w:tmpl w:val="C7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202F9"/>
    <w:multiLevelType w:val="hybridMultilevel"/>
    <w:tmpl w:val="6E9C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07D72"/>
    <w:multiLevelType w:val="hybridMultilevel"/>
    <w:tmpl w:val="E2CE8688"/>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272F2B"/>
    <w:multiLevelType w:val="hybridMultilevel"/>
    <w:tmpl w:val="65363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74A5"/>
    <w:multiLevelType w:val="hybridMultilevel"/>
    <w:tmpl w:val="79505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91E88"/>
    <w:multiLevelType w:val="hybridMultilevel"/>
    <w:tmpl w:val="1042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A54C7"/>
    <w:multiLevelType w:val="hybridMultilevel"/>
    <w:tmpl w:val="44D4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93EB1"/>
    <w:multiLevelType w:val="hybridMultilevel"/>
    <w:tmpl w:val="CB4A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D1151"/>
    <w:multiLevelType w:val="hybridMultilevel"/>
    <w:tmpl w:val="0D04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64B28"/>
    <w:multiLevelType w:val="hybridMultilevel"/>
    <w:tmpl w:val="DC6A8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E0BE3"/>
    <w:multiLevelType w:val="hybridMultilevel"/>
    <w:tmpl w:val="8B80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35F87"/>
    <w:multiLevelType w:val="hybridMultilevel"/>
    <w:tmpl w:val="2F48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911C3"/>
    <w:multiLevelType w:val="hybridMultilevel"/>
    <w:tmpl w:val="24E6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F0E9B"/>
    <w:multiLevelType w:val="hybridMultilevel"/>
    <w:tmpl w:val="E898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C7341"/>
    <w:multiLevelType w:val="hybridMultilevel"/>
    <w:tmpl w:val="A3CA29EC"/>
    <w:lvl w:ilvl="0" w:tplc="BA3C1C38">
      <w:start w:val="1"/>
      <w:numFmt w:val="decimal"/>
      <w:lvlText w:val="%1."/>
      <w:lvlJc w:val="left"/>
      <w:pPr>
        <w:tabs>
          <w:tab w:val="num" w:pos="720"/>
        </w:tabs>
        <w:ind w:left="720" w:hanging="360"/>
      </w:pPr>
    </w:lvl>
    <w:lvl w:ilvl="1" w:tplc="1256AD92" w:tentative="1">
      <w:start w:val="1"/>
      <w:numFmt w:val="decimal"/>
      <w:lvlText w:val="%2."/>
      <w:lvlJc w:val="left"/>
      <w:pPr>
        <w:tabs>
          <w:tab w:val="num" w:pos="1440"/>
        </w:tabs>
        <w:ind w:left="1440" w:hanging="360"/>
      </w:pPr>
    </w:lvl>
    <w:lvl w:ilvl="2" w:tplc="5E8CBAC8" w:tentative="1">
      <w:start w:val="1"/>
      <w:numFmt w:val="decimal"/>
      <w:lvlText w:val="%3."/>
      <w:lvlJc w:val="left"/>
      <w:pPr>
        <w:tabs>
          <w:tab w:val="num" w:pos="2160"/>
        </w:tabs>
        <w:ind w:left="2160" w:hanging="360"/>
      </w:pPr>
    </w:lvl>
    <w:lvl w:ilvl="3" w:tplc="45345286" w:tentative="1">
      <w:start w:val="1"/>
      <w:numFmt w:val="decimal"/>
      <w:lvlText w:val="%4."/>
      <w:lvlJc w:val="left"/>
      <w:pPr>
        <w:tabs>
          <w:tab w:val="num" w:pos="2880"/>
        </w:tabs>
        <w:ind w:left="2880" w:hanging="360"/>
      </w:pPr>
    </w:lvl>
    <w:lvl w:ilvl="4" w:tplc="73B8C9EC" w:tentative="1">
      <w:start w:val="1"/>
      <w:numFmt w:val="decimal"/>
      <w:lvlText w:val="%5."/>
      <w:lvlJc w:val="left"/>
      <w:pPr>
        <w:tabs>
          <w:tab w:val="num" w:pos="3600"/>
        </w:tabs>
        <w:ind w:left="3600" w:hanging="360"/>
      </w:pPr>
    </w:lvl>
    <w:lvl w:ilvl="5" w:tplc="1688DC62" w:tentative="1">
      <w:start w:val="1"/>
      <w:numFmt w:val="decimal"/>
      <w:lvlText w:val="%6."/>
      <w:lvlJc w:val="left"/>
      <w:pPr>
        <w:tabs>
          <w:tab w:val="num" w:pos="4320"/>
        </w:tabs>
        <w:ind w:left="4320" w:hanging="360"/>
      </w:pPr>
    </w:lvl>
    <w:lvl w:ilvl="6" w:tplc="5FFEFDBA" w:tentative="1">
      <w:start w:val="1"/>
      <w:numFmt w:val="decimal"/>
      <w:lvlText w:val="%7."/>
      <w:lvlJc w:val="left"/>
      <w:pPr>
        <w:tabs>
          <w:tab w:val="num" w:pos="5040"/>
        </w:tabs>
        <w:ind w:left="5040" w:hanging="360"/>
      </w:pPr>
    </w:lvl>
    <w:lvl w:ilvl="7" w:tplc="4C001D2E" w:tentative="1">
      <w:start w:val="1"/>
      <w:numFmt w:val="decimal"/>
      <w:lvlText w:val="%8."/>
      <w:lvlJc w:val="left"/>
      <w:pPr>
        <w:tabs>
          <w:tab w:val="num" w:pos="5760"/>
        </w:tabs>
        <w:ind w:left="5760" w:hanging="360"/>
      </w:pPr>
    </w:lvl>
    <w:lvl w:ilvl="8" w:tplc="D5826CD8" w:tentative="1">
      <w:start w:val="1"/>
      <w:numFmt w:val="decimal"/>
      <w:lvlText w:val="%9."/>
      <w:lvlJc w:val="left"/>
      <w:pPr>
        <w:tabs>
          <w:tab w:val="num" w:pos="6480"/>
        </w:tabs>
        <w:ind w:left="6480" w:hanging="360"/>
      </w:pPr>
    </w:lvl>
  </w:abstractNum>
  <w:abstractNum w:abstractNumId="45" w15:restartNumberingAfterBreak="0">
    <w:nsid w:val="7E8A45AF"/>
    <w:multiLevelType w:val="hybridMultilevel"/>
    <w:tmpl w:val="2100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23B4B"/>
    <w:multiLevelType w:val="hybridMultilevel"/>
    <w:tmpl w:val="FB9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5"/>
  </w:num>
  <w:num w:numId="4">
    <w:abstractNumId w:val="21"/>
  </w:num>
  <w:num w:numId="5">
    <w:abstractNumId w:val="6"/>
  </w:num>
  <w:num w:numId="6">
    <w:abstractNumId w:val="26"/>
  </w:num>
  <w:num w:numId="7">
    <w:abstractNumId w:val="23"/>
  </w:num>
  <w:num w:numId="8">
    <w:abstractNumId w:val="34"/>
  </w:num>
  <w:num w:numId="9">
    <w:abstractNumId w:val="11"/>
  </w:num>
  <w:num w:numId="10">
    <w:abstractNumId w:val="32"/>
  </w:num>
  <w:num w:numId="11">
    <w:abstractNumId w:val="27"/>
  </w:num>
  <w:num w:numId="12">
    <w:abstractNumId w:val="38"/>
  </w:num>
  <w:num w:numId="13">
    <w:abstractNumId w:val="3"/>
  </w:num>
  <w:num w:numId="14">
    <w:abstractNumId w:val="31"/>
  </w:num>
  <w:num w:numId="15">
    <w:abstractNumId w:val="42"/>
  </w:num>
  <w:num w:numId="16">
    <w:abstractNumId w:val="33"/>
  </w:num>
  <w:num w:numId="17">
    <w:abstractNumId w:val="15"/>
  </w:num>
  <w:num w:numId="18">
    <w:abstractNumId w:val="9"/>
  </w:num>
  <w:num w:numId="19">
    <w:abstractNumId w:val="2"/>
  </w:num>
  <w:num w:numId="20">
    <w:abstractNumId w:val="13"/>
  </w:num>
  <w:num w:numId="21">
    <w:abstractNumId w:val="0"/>
  </w:num>
  <w:num w:numId="22">
    <w:abstractNumId w:val="4"/>
  </w:num>
  <w:num w:numId="23">
    <w:abstractNumId w:val="39"/>
  </w:num>
  <w:num w:numId="24">
    <w:abstractNumId w:val="37"/>
  </w:num>
  <w:num w:numId="25">
    <w:abstractNumId w:val="40"/>
  </w:num>
  <w:num w:numId="26">
    <w:abstractNumId w:val="36"/>
  </w:num>
  <w:num w:numId="27">
    <w:abstractNumId w:val="35"/>
  </w:num>
  <w:num w:numId="28">
    <w:abstractNumId w:val="41"/>
  </w:num>
  <w:num w:numId="29">
    <w:abstractNumId w:val="19"/>
  </w:num>
  <w:num w:numId="30">
    <w:abstractNumId w:val="29"/>
  </w:num>
  <w:num w:numId="31">
    <w:abstractNumId w:val="12"/>
  </w:num>
  <w:num w:numId="32">
    <w:abstractNumId w:val="18"/>
  </w:num>
  <w:num w:numId="33">
    <w:abstractNumId w:val="14"/>
  </w:num>
  <w:num w:numId="34">
    <w:abstractNumId w:val="8"/>
  </w:num>
  <w:num w:numId="35">
    <w:abstractNumId w:val="46"/>
  </w:num>
  <w:num w:numId="36">
    <w:abstractNumId w:val="7"/>
  </w:num>
  <w:num w:numId="37">
    <w:abstractNumId w:val="20"/>
  </w:num>
  <w:num w:numId="38">
    <w:abstractNumId w:val="30"/>
  </w:num>
  <w:num w:numId="39">
    <w:abstractNumId w:val="1"/>
  </w:num>
  <w:num w:numId="40">
    <w:abstractNumId w:val="10"/>
  </w:num>
  <w:num w:numId="41">
    <w:abstractNumId w:val="28"/>
  </w:num>
  <w:num w:numId="42">
    <w:abstractNumId w:val="44"/>
  </w:num>
  <w:num w:numId="43">
    <w:abstractNumId w:val="21"/>
  </w:num>
  <w:num w:numId="44">
    <w:abstractNumId w:val="24"/>
  </w:num>
  <w:num w:numId="45">
    <w:abstractNumId w:val="45"/>
  </w:num>
  <w:num w:numId="46">
    <w:abstractNumId w:val="5"/>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3E"/>
    <w:rsid w:val="00000BAD"/>
    <w:rsid w:val="00003B2F"/>
    <w:rsid w:val="00004560"/>
    <w:rsid w:val="00004B18"/>
    <w:rsid w:val="000059C1"/>
    <w:rsid w:val="00006188"/>
    <w:rsid w:val="00006437"/>
    <w:rsid w:val="0000726D"/>
    <w:rsid w:val="00007638"/>
    <w:rsid w:val="00007C82"/>
    <w:rsid w:val="000107A7"/>
    <w:rsid w:val="0001097D"/>
    <w:rsid w:val="00010984"/>
    <w:rsid w:val="00012F74"/>
    <w:rsid w:val="0001324E"/>
    <w:rsid w:val="0001396E"/>
    <w:rsid w:val="00013E89"/>
    <w:rsid w:val="00014BAC"/>
    <w:rsid w:val="0001574B"/>
    <w:rsid w:val="000157B2"/>
    <w:rsid w:val="0001602F"/>
    <w:rsid w:val="000174C0"/>
    <w:rsid w:val="0001755A"/>
    <w:rsid w:val="000211DD"/>
    <w:rsid w:val="00021971"/>
    <w:rsid w:val="0002261B"/>
    <w:rsid w:val="000235AE"/>
    <w:rsid w:val="00023B8B"/>
    <w:rsid w:val="00023BFC"/>
    <w:rsid w:val="00024444"/>
    <w:rsid w:val="00024BB0"/>
    <w:rsid w:val="0002511E"/>
    <w:rsid w:val="000253D7"/>
    <w:rsid w:val="000254D5"/>
    <w:rsid w:val="00026E33"/>
    <w:rsid w:val="000273FE"/>
    <w:rsid w:val="00027402"/>
    <w:rsid w:val="000276F5"/>
    <w:rsid w:val="00030AC5"/>
    <w:rsid w:val="000317F7"/>
    <w:rsid w:val="0003181B"/>
    <w:rsid w:val="0003307C"/>
    <w:rsid w:val="0003396E"/>
    <w:rsid w:val="000349E9"/>
    <w:rsid w:val="00034C49"/>
    <w:rsid w:val="0003606D"/>
    <w:rsid w:val="000361F3"/>
    <w:rsid w:val="00036597"/>
    <w:rsid w:val="00036973"/>
    <w:rsid w:val="0003707E"/>
    <w:rsid w:val="00037CB9"/>
    <w:rsid w:val="0004007E"/>
    <w:rsid w:val="000402FB"/>
    <w:rsid w:val="00040AE5"/>
    <w:rsid w:val="0004161F"/>
    <w:rsid w:val="00041E5F"/>
    <w:rsid w:val="00042518"/>
    <w:rsid w:val="00043786"/>
    <w:rsid w:val="00043AA4"/>
    <w:rsid w:val="000442F1"/>
    <w:rsid w:val="000448EF"/>
    <w:rsid w:val="0004589D"/>
    <w:rsid w:val="00047449"/>
    <w:rsid w:val="0004755F"/>
    <w:rsid w:val="00047D1D"/>
    <w:rsid w:val="000504A4"/>
    <w:rsid w:val="00050C74"/>
    <w:rsid w:val="00050EE9"/>
    <w:rsid w:val="000518B0"/>
    <w:rsid w:val="0005271C"/>
    <w:rsid w:val="00052DA3"/>
    <w:rsid w:val="00053712"/>
    <w:rsid w:val="00053B3D"/>
    <w:rsid w:val="000548F9"/>
    <w:rsid w:val="0005532B"/>
    <w:rsid w:val="000555F2"/>
    <w:rsid w:val="0005585C"/>
    <w:rsid w:val="00056CF9"/>
    <w:rsid w:val="00056D59"/>
    <w:rsid w:val="00057998"/>
    <w:rsid w:val="00057E39"/>
    <w:rsid w:val="0006024C"/>
    <w:rsid w:val="00060290"/>
    <w:rsid w:val="0006068D"/>
    <w:rsid w:val="00060990"/>
    <w:rsid w:val="0006113F"/>
    <w:rsid w:val="0006185E"/>
    <w:rsid w:val="0006316C"/>
    <w:rsid w:val="0006331E"/>
    <w:rsid w:val="00063DE6"/>
    <w:rsid w:val="000642E9"/>
    <w:rsid w:val="0006452B"/>
    <w:rsid w:val="000659C8"/>
    <w:rsid w:val="00065D82"/>
    <w:rsid w:val="00065F2C"/>
    <w:rsid w:val="00066793"/>
    <w:rsid w:val="00067592"/>
    <w:rsid w:val="00067C30"/>
    <w:rsid w:val="00071FEF"/>
    <w:rsid w:val="000728FA"/>
    <w:rsid w:val="00072B50"/>
    <w:rsid w:val="00073627"/>
    <w:rsid w:val="00073641"/>
    <w:rsid w:val="00073915"/>
    <w:rsid w:val="00075249"/>
    <w:rsid w:val="000759B6"/>
    <w:rsid w:val="000761F5"/>
    <w:rsid w:val="00076AA6"/>
    <w:rsid w:val="0007720E"/>
    <w:rsid w:val="000773A6"/>
    <w:rsid w:val="00077EFF"/>
    <w:rsid w:val="00077F6D"/>
    <w:rsid w:val="00080CC6"/>
    <w:rsid w:val="00082190"/>
    <w:rsid w:val="00082649"/>
    <w:rsid w:val="000827F8"/>
    <w:rsid w:val="000854B9"/>
    <w:rsid w:val="000861FD"/>
    <w:rsid w:val="000868AF"/>
    <w:rsid w:val="00087337"/>
    <w:rsid w:val="000904FD"/>
    <w:rsid w:val="0009078E"/>
    <w:rsid w:val="0009179E"/>
    <w:rsid w:val="00092A93"/>
    <w:rsid w:val="000931C1"/>
    <w:rsid w:val="0009338A"/>
    <w:rsid w:val="00093DB7"/>
    <w:rsid w:val="000941EA"/>
    <w:rsid w:val="00094F7E"/>
    <w:rsid w:val="000959DA"/>
    <w:rsid w:val="00095F54"/>
    <w:rsid w:val="00096642"/>
    <w:rsid w:val="00097759"/>
    <w:rsid w:val="00097A06"/>
    <w:rsid w:val="00097A7D"/>
    <w:rsid w:val="00097F54"/>
    <w:rsid w:val="000A02C6"/>
    <w:rsid w:val="000A0BA7"/>
    <w:rsid w:val="000A0BB3"/>
    <w:rsid w:val="000A1D33"/>
    <w:rsid w:val="000A229E"/>
    <w:rsid w:val="000A40C1"/>
    <w:rsid w:val="000A41ED"/>
    <w:rsid w:val="000A4656"/>
    <w:rsid w:val="000A4FCD"/>
    <w:rsid w:val="000A556C"/>
    <w:rsid w:val="000A5AAD"/>
    <w:rsid w:val="000A5FBD"/>
    <w:rsid w:val="000A63BC"/>
    <w:rsid w:val="000A659A"/>
    <w:rsid w:val="000A671E"/>
    <w:rsid w:val="000A6E6D"/>
    <w:rsid w:val="000A6E81"/>
    <w:rsid w:val="000B0106"/>
    <w:rsid w:val="000B1471"/>
    <w:rsid w:val="000B1538"/>
    <w:rsid w:val="000B1AF0"/>
    <w:rsid w:val="000B2101"/>
    <w:rsid w:val="000B423E"/>
    <w:rsid w:val="000B4EB0"/>
    <w:rsid w:val="000B538A"/>
    <w:rsid w:val="000B591F"/>
    <w:rsid w:val="000B5F9F"/>
    <w:rsid w:val="000B6061"/>
    <w:rsid w:val="000B61A7"/>
    <w:rsid w:val="000B6DBD"/>
    <w:rsid w:val="000B7A06"/>
    <w:rsid w:val="000C0F12"/>
    <w:rsid w:val="000C11B0"/>
    <w:rsid w:val="000C19CE"/>
    <w:rsid w:val="000C304C"/>
    <w:rsid w:val="000C4252"/>
    <w:rsid w:val="000C4BA4"/>
    <w:rsid w:val="000C541F"/>
    <w:rsid w:val="000C721A"/>
    <w:rsid w:val="000C7B57"/>
    <w:rsid w:val="000D07A7"/>
    <w:rsid w:val="000D14BC"/>
    <w:rsid w:val="000D22AA"/>
    <w:rsid w:val="000D2660"/>
    <w:rsid w:val="000D3678"/>
    <w:rsid w:val="000D401B"/>
    <w:rsid w:val="000D4357"/>
    <w:rsid w:val="000D4480"/>
    <w:rsid w:val="000D469D"/>
    <w:rsid w:val="000D4F77"/>
    <w:rsid w:val="000D6CBA"/>
    <w:rsid w:val="000D6F76"/>
    <w:rsid w:val="000D6F82"/>
    <w:rsid w:val="000D73D3"/>
    <w:rsid w:val="000D7F3F"/>
    <w:rsid w:val="000E0402"/>
    <w:rsid w:val="000E0DEB"/>
    <w:rsid w:val="000E112C"/>
    <w:rsid w:val="000E16D4"/>
    <w:rsid w:val="000E18E4"/>
    <w:rsid w:val="000E19F9"/>
    <w:rsid w:val="000E3FB5"/>
    <w:rsid w:val="000E4762"/>
    <w:rsid w:val="000E4BB2"/>
    <w:rsid w:val="000E5CFF"/>
    <w:rsid w:val="000E5DDD"/>
    <w:rsid w:val="000E6476"/>
    <w:rsid w:val="000E72C4"/>
    <w:rsid w:val="000F00D5"/>
    <w:rsid w:val="000F0E0B"/>
    <w:rsid w:val="000F2A2C"/>
    <w:rsid w:val="000F3A63"/>
    <w:rsid w:val="000F3ACC"/>
    <w:rsid w:val="000F5123"/>
    <w:rsid w:val="000F562C"/>
    <w:rsid w:val="000F59EF"/>
    <w:rsid w:val="000F6B82"/>
    <w:rsid w:val="00100635"/>
    <w:rsid w:val="00100DB9"/>
    <w:rsid w:val="001012EA"/>
    <w:rsid w:val="0010197D"/>
    <w:rsid w:val="00101E73"/>
    <w:rsid w:val="00101F30"/>
    <w:rsid w:val="00102059"/>
    <w:rsid w:val="00103AE9"/>
    <w:rsid w:val="00103B2E"/>
    <w:rsid w:val="00104658"/>
    <w:rsid w:val="00104D5A"/>
    <w:rsid w:val="0010695A"/>
    <w:rsid w:val="00106BF8"/>
    <w:rsid w:val="00107496"/>
    <w:rsid w:val="00110019"/>
    <w:rsid w:val="0011036E"/>
    <w:rsid w:val="00110749"/>
    <w:rsid w:val="00112013"/>
    <w:rsid w:val="00112ED5"/>
    <w:rsid w:val="00113227"/>
    <w:rsid w:val="00113534"/>
    <w:rsid w:val="00113D9C"/>
    <w:rsid w:val="001140A7"/>
    <w:rsid w:val="00116067"/>
    <w:rsid w:val="001171EB"/>
    <w:rsid w:val="00117A3D"/>
    <w:rsid w:val="001202E1"/>
    <w:rsid w:val="001206DD"/>
    <w:rsid w:val="00120CDF"/>
    <w:rsid w:val="00121918"/>
    <w:rsid w:val="00122821"/>
    <w:rsid w:val="00122E16"/>
    <w:rsid w:val="00122EB0"/>
    <w:rsid w:val="0012325C"/>
    <w:rsid w:val="0012378E"/>
    <w:rsid w:val="00123F64"/>
    <w:rsid w:val="00124245"/>
    <w:rsid w:val="00124A54"/>
    <w:rsid w:val="001250AC"/>
    <w:rsid w:val="00125E46"/>
    <w:rsid w:val="001269C3"/>
    <w:rsid w:val="00126D56"/>
    <w:rsid w:val="001270B6"/>
    <w:rsid w:val="001279E0"/>
    <w:rsid w:val="001320E6"/>
    <w:rsid w:val="00132B5F"/>
    <w:rsid w:val="001353E6"/>
    <w:rsid w:val="001364EC"/>
    <w:rsid w:val="00136DB8"/>
    <w:rsid w:val="00137FC4"/>
    <w:rsid w:val="0014028E"/>
    <w:rsid w:val="00141F89"/>
    <w:rsid w:val="00142444"/>
    <w:rsid w:val="0014276A"/>
    <w:rsid w:val="00142AF3"/>
    <w:rsid w:val="00142D81"/>
    <w:rsid w:val="00143B7E"/>
    <w:rsid w:val="00143CFB"/>
    <w:rsid w:val="00143DE3"/>
    <w:rsid w:val="001444A2"/>
    <w:rsid w:val="00145807"/>
    <w:rsid w:val="00145ECB"/>
    <w:rsid w:val="00146587"/>
    <w:rsid w:val="001465AF"/>
    <w:rsid w:val="00147221"/>
    <w:rsid w:val="0014764E"/>
    <w:rsid w:val="00150568"/>
    <w:rsid w:val="001509F0"/>
    <w:rsid w:val="00151BE3"/>
    <w:rsid w:val="001524EC"/>
    <w:rsid w:val="001525F1"/>
    <w:rsid w:val="00152B4B"/>
    <w:rsid w:val="00152B4F"/>
    <w:rsid w:val="0015377F"/>
    <w:rsid w:val="00153E34"/>
    <w:rsid w:val="00154B71"/>
    <w:rsid w:val="0015544B"/>
    <w:rsid w:val="0015592D"/>
    <w:rsid w:val="001559C7"/>
    <w:rsid w:val="00155B36"/>
    <w:rsid w:val="001567FF"/>
    <w:rsid w:val="0015681F"/>
    <w:rsid w:val="001568B3"/>
    <w:rsid w:val="00156A47"/>
    <w:rsid w:val="00156DFF"/>
    <w:rsid w:val="0015748B"/>
    <w:rsid w:val="00157E8F"/>
    <w:rsid w:val="001606AA"/>
    <w:rsid w:val="0016076B"/>
    <w:rsid w:val="00160A91"/>
    <w:rsid w:val="00161170"/>
    <w:rsid w:val="00162564"/>
    <w:rsid w:val="00162DBD"/>
    <w:rsid w:val="0016338C"/>
    <w:rsid w:val="00163948"/>
    <w:rsid w:val="00163FD4"/>
    <w:rsid w:val="001642BA"/>
    <w:rsid w:val="00164E28"/>
    <w:rsid w:val="001651BE"/>
    <w:rsid w:val="00165483"/>
    <w:rsid w:val="00165EA7"/>
    <w:rsid w:val="00167E51"/>
    <w:rsid w:val="00167E97"/>
    <w:rsid w:val="0017009E"/>
    <w:rsid w:val="0017037E"/>
    <w:rsid w:val="00170DB3"/>
    <w:rsid w:val="00172279"/>
    <w:rsid w:val="0017235B"/>
    <w:rsid w:val="0017274A"/>
    <w:rsid w:val="001734BB"/>
    <w:rsid w:val="00173B0D"/>
    <w:rsid w:val="00174080"/>
    <w:rsid w:val="00175DCF"/>
    <w:rsid w:val="00175FEF"/>
    <w:rsid w:val="00180005"/>
    <w:rsid w:val="00181680"/>
    <w:rsid w:val="00181A5B"/>
    <w:rsid w:val="001823FF"/>
    <w:rsid w:val="00182815"/>
    <w:rsid w:val="0018315A"/>
    <w:rsid w:val="001835CD"/>
    <w:rsid w:val="00183721"/>
    <w:rsid w:val="00183A5F"/>
    <w:rsid w:val="0018791E"/>
    <w:rsid w:val="00190011"/>
    <w:rsid w:val="00190188"/>
    <w:rsid w:val="0019030D"/>
    <w:rsid w:val="00191504"/>
    <w:rsid w:val="00191810"/>
    <w:rsid w:val="00191B5C"/>
    <w:rsid w:val="00192134"/>
    <w:rsid w:val="001923C7"/>
    <w:rsid w:val="0019263D"/>
    <w:rsid w:val="0019278B"/>
    <w:rsid w:val="00192EC7"/>
    <w:rsid w:val="00193C32"/>
    <w:rsid w:val="00195589"/>
    <w:rsid w:val="00196F30"/>
    <w:rsid w:val="00197ECF"/>
    <w:rsid w:val="001A0282"/>
    <w:rsid w:val="001A1EF5"/>
    <w:rsid w:val="001A217D"/>
    <w:rsid w:val="001A2508"/>
    <w:rsid w:val="001A282A"/>
    <w:rsid w:val="001A3301"/>
    <w:rsid w:val="001A3A5D"/>
    <w:rsid w:val="001A4BF7"/>
    <w:rsid w:val="001A59C3"/>
    <w:rsid w:val="001A5B62"/>
    <w:rsid w:val="001A715A"/>
    <w:rsid w:val="001A71F1"/>
    <w:rsid w:val="001A7A66"/>
    <w:rsid w:val="001B0608"/>
    <w:rsid w:val="001B108E"/>
    <w:rsid w:val="001B14CE"/>
    <w:rsid w:val="001B1AAB"/>
    <w:rsid w:val="001B21CA"/>
    <w:rsid w:val="001B2FE7"/>
    <w:rsid w:val="001B31E7"/>
    <w:rsid w:val="001B465B"/>
    <w:rsid w:val="001B4C62"/>
    <w:rsid w:val="001B5F7A"/>
    <w:rsid w:val="001B67B5"/>
    <w:rsid w:val="001B7F65"/>
    <w:rsid w:val="001C06F5"/>
    <w:rsid w:val="001C0D0A"/>
    <w:rsid w:val="001C1595"/>
    <w:rsid w:val="001C18AF"/>
    <w:rsid w:val="001C1E41"/>
    <w:rsid w:val="001C2167"/>
    <w:rsid w:val="001C36E3"/>
    <w:rsid w:val="001C3818"/>
    <w:rsid w:val="001C39CB"/>
    <w:rsid w:val="001C3C68"/>
    <w:rsid w:val="001C5263"/>
    <w:rsid w:val="001C5298"/>
    <w:rsid w:val="001C5A36"/>
    <w:rsid w:val="001C68E2"/>
    <w:rsid w:val="001C75A3"/>
    <w:rsid w:val="001C79CE"/>
    <w:rsid w:val="001D3EEA"/>
    <w:rsid w:val="001D555E"/>
    <w:rsid w:val="001D5A3A"/>
    <w:rsid w:val="001E09EF"/>
    <w:rsid w:val="001E1497"/>
    <w:rsid w:val="001E1C55"/>
    <w:rsid w:val="001E1FCE"/>
    <w:rsid w:val="001E2090"/>
    <w:rsid w:val="001E2215"/>
    <w:rsid w:val="001E236B"/>
    <w:rsid w:val="001E2A9F"/>
    <w:rsid w:val="001E2BA4"/>
    <w:rsid w:val="001E4AAF"/>
    <w:rsid w:val="001E4F68"/>
    <w:rsid w:val="001E508C"/>
    <w:rsid w:val="001E50F8"/>
    <w:rsid w:val="001E561D"/>
    <w:rsid w:val="001E6F17"/>
    <w:rsid w:val="001E7461"/>
    <w:rsid w:val="001E7D37"/>
    <w:rsid w:val="001F022C"/>
    <w:rsid w:val="001F174C"/>
    <w:rsid w:val="001F1B28"/>
    <w:rsid w:val="001F4A87"/>
    <w:rsid w:val="001F4D9C"/>
    <w:rsid w:val="001F5354"/>
    <w:rsid w:val="001F538B"/>
    <w:rsid w:val="001F5699"/>
    <w:rsid w:val="001F5C1C"/>
    <w:rsid w:val="001F63C6"/>
    <w:rsid w:val="001F6BB3"/>
    <w:rsid w:val="001F6DCC"/>
    <w:rsid w:val="002005F1"/>
    <w:rsid w:val="00200DFC"/>
    <w:rsid w:val="002038D4"/>
    <w:rsid w:val="00203D35"/>
    <w:rsid w:val="00204690"/>
    <w:rsid w:val="00207204"/>
    <w:rsid w:val="002103BA"/>
    <w:rsid w:val="00211037"/>
    <w:rsid w:val="00211319"/>
    <w:rsid w:val="00212E55"/>
    <w:rsid w:val="00213564"/>
    <w:rsid w:val="00213E52"/>
    <w:rsid w:val="00214C8B"/>
    <w:rsid w:val="00215FE4"/>
    <w:rsid w:val="00216164"/>
    <w:rsid w:val="00216420"/>
    <w:rsid w:val="00216E9C"/>
    <w:rsid w:val="002172F7"/>
    <w:rsid w:val="00217743"/>
    <w:rsid w:val="002211AD"/>
    <w:rsid w:val="00221A2A"/>
    <w:rsid w:val="00223079"/>
    <w:rsid w:val="00223822"/>
    <w:rsid w:val="00223A64"/>
    <w:rsid w:val="00223EAA"/>
    <w:rsid w:val="002250CE"/>
    <w:rsid w:val="00225B35"/>
    <w:rsid w:val="002266F0"/>
    <w:rsid w:val="0022729E"/>
    <w:rsid w:val="0022730F"/>
    <w:rsid w:val="00227537"/>
    <w:rsid w:val="00230504"/>
    <w:rsid w:val="00231C57"/>
    <w:rsid w:val="0023291A"/>
    <w:rsid w:val="00232F88"/>
    <w:rsid w:val="00235C51"/>
    <w:rsid w:val="00236C5F"/>
    <w:rsid w:val="00236E68"/>
    <w:rsid w:val="0023756F"/>
    <w:rsid w:val="00240B50"/>
    <w:rsid w:val="002411F9"/>
    <w:rsid w:val="002412BA"/>
    <w:rsid w:val="00241354"/>
    <w:rsid w:val="002413EE"/>
    <w:rsid w:val="00242F6A"/>
    <w:rsid w:val="00243AB0"/>
    <w:rsid w:val="00244080"/>
    <w:rsid w:val="00244F48"/>
    <w:rsid w:val="00244F8C"/>
    <w:rsid w:val="0024586D"/>
    <w:rsid w:val="00245900"/>
    <w:rsid w:val="00245B1D"/>
    <w:rsid w:val="00245B7C"/>
    <w:rsid w:val="00245FF1"/>
    <w:rsid w:val="00246A4E"/>
    <w:rsid w:val="002471F3"/>
    <w:rsid w:val="002472FC"/>
    <w:rsid w:val="00250EB0"/>
    <w:rsid w:val="00253435"/>
    <w:rsid w:val="0025351C"/>
    <w:rsid w:val="00253BBF"/>
    <w:rsid w:val="00253F98"/>
    <w:rsid w:val="0025517B"/>
    <w:rsid w:val="00255AD2"/>
    <w:rsid w:val="00255B64"/>
    <w:rsid w:val="00256F52"/>
    <w:rsid w:val="002570B5"/>
    <w:rsid w:val="00257481"/>
    <w:rsid w:val="00257553"/>
    <w:rsid w:val="0025760D"/>
    <w:rsid w:val="00257CD2"/>
    <w:rsid w:val="00257D18"/>
    <w:rsid w:val="002628B4"/>
    <w:rsid w:val="00262D00"/>
    <w:rsid w:val="002632C7"/>
    <w:rsid w:val="00264A72"/>
    <w:rsid w:val="00265730"/>
    <w:rsid w:val="002657E4"/>
    <w:rsid w:val="0026661E"/>
    <w:rsid w:val="0026667A"/>
    <w:rsid w:val="00267570"/>
    <w:rsid w:val="0027045B"/>
    <w:rsid w:val="00270B41"/>
    <w:rsid w:val="0027134C"/>
    <w:rsid w:val="0027167F"/>
    <w:rsid w:val="00271CA0"/>
    <w:rsid w:val="00271DBE"/>
    <w:rsid w:val="00271DE8"/>
    <w:rsid w:val="00272017"/>
    <w:rsid w:val="0027263E"/>
    <w:rsid w:val="0027382B"/>
    <w:rsid w:val="00273D9D"/>
    <w:rsid w:val="0027640B"/>
    <w:rsid w:val="00276827"/>
    <w:rsid w:val="00276897"/>
    <w:rsid w:val="00276BDA"/>
    <w:rsid w:val="002775CE"/>
    <w:rsid w:val="00277AC7"/>
    <w:rsid w:val="002802BE"/>
    <w:rsid w:val="002812FC"/>
    <w:rsid w:val="00281EEF"/>
    <w:rsid w:val="002830A6"/>
    <w:rsid w:val="00283825"/>
    <w:rsid w:val="0028390C"/>
    <w:rsid w:val="00283A03"/>
    <w:rsid w:val="00283D11"/>
    <w:rsid w:val="00284DD4"/>
    <w:rsid w:val="00285E6C"/>
    <w:rsid w:val="00286630"/>
    <w:rsid w:val="0028694D"/>
    <w:rsid w:val="00287EE9"/>
    <w:rsid w:val="002901EF"/>
    <w:rsid w:val="00290737"/>
    <w:rsid w:val="00290CA3"/>
    <w:rsid w:val="0029119C"/>
    <w:rsid w:val="00291B30"/>
    <w:rsid w:val="00292393"/>
    <w:rsid w:val="00293604"/>
    <w:rsid w:val="00293AEE"/>
    <w:rsid w:val="00294E60"/>
    <w:rsid w:val="00294E68"/>
    <w:rsid w:val="00294EE1"/>
    <w:rsid w:val="0029685D"/>
    <w:rsid w:val="00296BFF"/>
    <w:rsid w:val="00297B0F"/>
    <w:rsid w:val="002A06C8"/>
    <w:rsid w:val="002A0DE1"/>
    <w:rsid w:val="002A0EB0"/>
    <w:rsid w:val="002A2DDD"/>
    <w:rsid w:val="002A3413"/>
    <w:rsid w:val="002A3D8B"/>
    <w:rsid w:val="002A4AB1"/>
    <w:rsid w:val="002A6679"/>
    <w:rsid w:val="002A7795"/>
    <w:rsid w:val="002A7C24"/>
    <w:rsid w:val="002A7EB2"/>
    <w:rsid w:val="002B0CE6"/>
    <w:rsid w:val="002B1195"/>
    <w:rsid w:val="002B1976"/>
    <w:rsid w:val="002B2F5E"/>
    <w:rsid w:val="002B31B9"/>
    <w:rsid w:val="002B3E86"/>
    <w:rsid w:val="002B45AA"/>
    <w:rsid w:val="002B483B"/>
    <w:rsid w:val="002B5A97"/>
    <w:rsid w:val="002B5D2B"/>
    <w:rsid w:val="002B626C"/>
    <w:rsid w:val="002B680F"/>
    <w:rsid w:val="002B7973"/>
    <w:rsid w:val="002C00C4"/>
    <w:rsid w:val="002C1F3D"/>
    <w:rsid w:val="002C2185"/>
    <w:rsid w:val="002C344A"/>
    <w:rsid w:val="002C354E"/>
    <w:rsid w:val="002C357E"/>
    <w:rsid w:val="002C374A"/>
    <w:rsid w:val="002C5996"/>
    <w:rsid w:val="002C643D"/>
    <w:rsid w:val="002C69D4"/>
    <w:rsid w:val="002C6A15"/>
    <w:rsid w:val="002C70A3"/>
    <w:rsid w:val="002C7628"/>
    <w:rsid w:val="002D23CF"/>
    <w:rsid w:val="002D2B70"/>
    <w:rsid w:val="002D4817"/>
    <w:rsid w:val="002D5037"/>
    <w:rsid w:val="002D57D0"/>
    <w:rsid w:val="002D5E0C"/>
    <w:rsid w:val="002E08C8"/>
    <w:rsid w:val="002E12A7"/>
    <w:rsid w:val="002E2420"/>
    <w:rsid w:val="002E27D5"/>
    <w:rsid w:val="002E3207"/>
    <w:rsid w:val="002E45E8"/>
    <w:rsid w:val="002E4DC5"/>
    <w:rsid w:val="002E5A4D"/>
    <w:rsid w:val="002E5F78"/>
    <w:rsid w:val="002E6B13"/>
    <w:rsid w:val="002E6DF2"/>
    <w:rsid w:val="002E74F6"/>
    <w:rsid w:val="002F013C"/>
    <w:rsid w:val="002F0A50"/>
    <w:rsid w:val="002F1377"/>
    <w:rsid w:val="002F1409"/>
    <w:rsid w:val="002F16F8"/>
    <w:rsid w:val="002F3309"/>
    <w:rsid w:val="002F3459"/>
    <w:rsid w:val="002F36F3"/>
    <w:rsid w:val="002F3830"/>
    <w:rsid w:val="002F41F1"/>
    <w:rsid w:val="002F4E50"/>
    <w:rsid w:val="002F5D83"/>
    <w:rsid w:val="002F5F36"/>
    <w:rsid w:val="002F6ED7"/>
    <w:rsid w:val="002F7496"/>
    <w:rsid w:val="002F7D2E"/>
    <w:rsid w:val="00300067"/>
    <w:rsid w:val="00300DB2"/>
    <w:rsid w:val="00301126"/>
    <w:rsid w:val="003032CF"/>
    <w:rsid w:val="00303FC0"/>
    <w:rsid w:val="00304B56"/>
    <w:rsid w:val="003051E5"/>
    <w:rsid w:val="00305637"/>
    <w:rsid w:val="00306EBC"/>
    <w:rsid w:val="00307328"/>
    <w:rsid w:val="00310084"/>
    <w:rsid w:val="00310597"/>
    <w:rsid w:val="00310C66"/>
    <w:rsid w:val="00311879"/>
    <w:rsid w:val="00312093"/>
    <w:rsid w:val="00312299"/>
    <w:rsid w:val="00312CF0"/>
    <w:rsid w:val="003137C9"/>
    <w:rsid w:val="00314BC4"/>
    <w:rsid w:val="003158E3"/>
    <w:rsid w:val="00316116"/>
    <w:rsid w:val="0031623B"/>
    <w:rsid w:val="00316A41"/>
    <w:rsid w:val="00316E01"/>
    <w:rsid w:val="00317C41"/>
    <w:rsid w:val="00317DC0"/>
    <w:rsid w:val="003215D5"/>
    <w:rsid w:val="00322660"/>
    <w:rsid w:val="0032285E"/>
    <w:rsid w:val="003230AA"/>
    <w:rsid w:val="003232A0"/>
    <w:rsid w:val="0032369E"/>
    <w:rsid w:val="0032395E"/>
    <w:rsid w:val="00324175"/>
    <w:rsid w:val="00325969"/>
    <w:rsid w:val="003267BF"/>
    <w:rsid w:val="0032681E"/>
    <w:rsid w:val="00326D32"/>
    <w:rsid w:val="00330CB6"/>
    <w:rsid w:val="003314A5"/>
    <w:rsid w:val="00331B93"/>
    <w:rsid w:val="00332336"/>
    <w:rsid w:val="003324CF"/>
    <w:rsid w:val="0033275F"/>
    <w:rsid w:val="0033330D"/>
    <w:rsid w:val="003337A8"/>
    <w:rsid w:val="00334120"/>
    <w:rsid w:val="003351BD"/>
    <w:rsid w:val="00335ED2"/>
    <w:rsid w:val="00336413"/>
    <w:rsid w:val="0033653E"/>
    <w:rsid w:val="00336A78"/>
    <w:rsid w:val="00336C49"/>
    <w:rsid w:val="003402B0"/>
    <w:rsid w:val="0034077A"/>
    <w:rsid w:val="00341637"/>
    <w:rsid w:val="00341882"/>
    <w:rsid w:val="00341916"/>
    <w:rsid w:val="00341D15"/>
    <w:rsid w:val="003427F2"/>
    <w:rsid w:val="00343AE0"/>
    <w:rsid w:val="00343C7A"/>
    <w:rsid w:val="00346531"/>
    <w:rsid w:val="003470AF"/>
    <w:rsid w:val="00350556"/>
    <w:rsid w:val="003508A1"/>
    <w:rsid w:val="003512C0"/>
    <w:rsid w:val="0035283A"/>
    <w:rsid w:val="00352C40"/>
    <w:rsid w:val="00352C83"/>
    <w:rsid w:val="00352FB4"/>
    <w:rsid w:val="0035366C"/>
    <w:rsid w:val="00353884"/>
    <w:rsid w:val="00353D26"/>
    <w:rsid w:val="00354726"/>
    <w:rsid w:val="003552B8"/>
    <w:rsid w:val="0035665A"/>
    <w:rsid w:val="00356D64"/>
    <w:rsid w:val="003608A5"/>
    <w:rsid w:val="00360D28"/>
    <w:rsid w:val="00360FAE"/>
    <w:rsid w:val="003611F0"/>
    <w:rsid w:val="00361632"/>
    <w:rsid w:val="00361C46"/>
    <w:rsid w:val="00361CD5"/>
    <w:rsid w:val="003627F4"/>
    <w:rsid w:val="00363020"/>
    <w:rsid w:val="00363140"/>
    <w:rsid w:val="0036348B"/>
    <w:rsid w:val="003653B9"/>
    <w:rsid w:val="00365BDF"/>
    <w:rsid w:val="00366208"/>
    <w:rsid w:val="00366B16"/>
    <w:rsid w:val="00367537"/>
    <w:rsid w:val="00371296"/>
    <w:rsid w:val="00371730"/>
    <w:rsid w:val="00372002"/>
    <w:rsid w:val="0037303E"/>
    <w:rsid w:val="003731C9"/>
    <w:rsid w:val="003733C9"/>
    <w:rsid w:val="00373B32"/>
    <w:rsid w:val="00374327"/>
    <w:rsid w:val="003745A9"/>
    <w:rsid w:val="00375056"/>
    <w:rsid w:val="00375422"/>
    <w:rsid w:val="00375DFF"/>
    <w:rsid w:val="00376075"/>
    <w:rsid w:val="00376098"/>
    <w:rsid w:val="003763B2"/>
    <w:rsid w:val="0037672B"/>
    <w:rsid w:val="00376926"/>
    <w:rsid w:val="00377AE6"/>
    <w:rsid w:val="00380A8E"/>
    <w:rsid w:val="00380F28"/>
    <w:rsid w:val="00382189"/>
    <w:rsid w:val="003823B1"/>
    <w:rsid w:val="003836D1"/>
    <w:rsid w:val="003844F7"/>
    <w:rsid w:val="00384A27"/>
    <w:rsid w:val="00384EB1"/>
    <w:rsid w:val="0038529C"/>
    <w:rsid w:val="00385F54"/>
    <w:rsid w:val="003863E4"/>
    <w:rsid w:val="00386742"/>
    <w:rsid w:val="0039044A"/>
    <w:rsid w:val="003927BC"/>
    <w:rsid w:val="00392A7B"/>
    <w:rsid w:val="00393B7E"/>
    <w:rsid w:val="00394147"/>
    <w:rsid w:val="003942C2"/>
    <w:rsid w:val="003946E5"/>
    <w:rsid w:val="00394B73"/>
    <w:rsid w:val="0039579B"/>
    <w:rsid w:val="003967D8"/>
    <w:rsid w:val="00396A9C"/>
    <w:rsid w:val="003970F3"/>
    <w:rsid w:val="00397D30"/>
    <w:rsid w:val="003A0050"/>
    <w:rsid w:val="003A0AD9"/>
    <w:rsid w:val="003A258E"/>
    <w:rsid w:val="003A337C"/>
    <w:rsid w:val="003A3C7B"/>
    <w:rsid w:val="003A40CA"/>
    <w:rsid w:val="003A4ABE"/>
    <w:rsid w:val="003A5236"/>
    <w:rsid w:val="003A58C7"/>
    <w:rsid w:val="003A5900"/>
    <w:rsid w:val="003A5F0B"/>
    <w:rsid w:val="003A69A0"/>
    <w:rsid w:val="003A7215"/>
    <w:rsid w:val="003A7533"/>
    <w:rsid w:val="003B00B4"/>
    <w:rsid w:val="003B0548"/>
    <w:rsid w:val="003B073B"/>
    <w:rsid w:val="003B157B"/>
    <w:rsid w:val="003B1E0C"/>
    <w:rsid w:val="003B292E"/>
    <w:rsid w:val="003B310F"/>
    <w:rsid w:val="003B4029"/>
    <w:rsid w:val="003B5A33"/>
    <w:rsid w:val="003B72E5"/>
    <w:rsid w:val="003C0278"/>
    <w:rsid w:val="003C052F"/>
    <w:rsid w:val="003C0B8A"/>
    <w:rsid w:val="003C1926"/>
    <w:rsid w:val="003C3553"/>
    <w:rsid w:val="003C4CE2"/>
    <w:rsid w:val="003C4D55"/>
    <w:rsid w:val="003C4E4A"/>
    <w:rsid w:val="003C5418"/>
    <w:rsid w:val="003C5608"/>
    <w:rsid w:val="003C71F2"/>
    <w:rsid w:val="003C73BD"/>
    <w:rsid w:val="003C7A5E"/>
    <w:rsid w:val="003D0898"/>
    <w:rsid w:val="003D08B0"/>
    <w:rsid w:val="003D1560"/>
    <w:rsid w:val="003D36A9"/>
    <w:rsid w:val="003D39B7"/>
    <w:rsid w:val="003D3D55"/>
    <w:rsid w:val="003D3F25"/>
    <w:rsid w:val="003D437B"/>
    <w:rsid w:val="003D4575"/>
    <w:rsid w:val="003D5091"/>
    <w:rsid w:val="003D50C1"/>
    <w:rsid w:val="003D5F24"/>
    <w:rsid w:val="003D6020"/>
    <w:rsid w:val="003D60EE"/>
    <w:rsid w:val="003D659A"/>
    <w:rsid w:val="003D764C"/>
    <w:rsid w:val="003E04B1"/>
    <w:rsid w:val="003E06DE"/>
    <w:rsid w:val="003E0B02"/>
    <w:rsid w:val="003E0B9F"/>
    <w:rsid w:val="003E0D7F"/>
    <w:rsid w:val="003E1AFA"/>
    <w:rsid w:val="003E205C"/>
    <w:rsid w:val="003E21C7"/>
    <w:rsid w:val="003E39B6"/>
    <w:rsid w:val="003E3EBE"/>
    <w:rsid w:val="003E427A"/>
    <w:rsid w:val="003E4453"/>
    <w:rsid w:val="003E45DD"/>
    <w:rsid w:val="003E4895"/>
    <w:rsid w:val="003E4CBF"/>
    <w:rsid w:val="003E4F02"/>
    <w:rsid w:val="003E5043"/>
    <w:rsid w:val="003E5ACB"/>
    <w:rsid w:val="003E6CF0"/>
    <w:rsid w:val="003E7A4C"/>
    <w:rsid w:val="003F041C"/>
    <w:rsid w:val="003F09DE"/>
    <w:rsid w:val="003F0AE1"/>
    <w:rsid w:val="003F11AA"/>
    <w:rsid w:val="003F2B4F"/>
    <w:rsid w:val="003F2E9C"/>
    <w:rsid w:val="003F32A8"/>
    <w:rsid w:val="003F48D4"/>
    <w:rsid w:val="003F4E77"/>
    <w:rsid w:val="003F5D67"/>
    <w:rsid w:val="003F6B60"/>
    <w:rsid w:val="003F6F7B"/>
    <w:rsid w:val="003F7039"/>
    <w:rsid w:val="003F7838"/>
    <w:rsid w:val="003F7FA6"/>
    <w:rsid w:val="00401C4F"/>
    <w:rsid w:val="004023A8"/>
    <w:rsid w:val="00403691"/>
    <w:rsid w:val="0040439B"/>
    <w:rsid w:val="0040470B"/>
    <w:rsid w:val="00404936"/>
    <w:rsid w:val="004055BF"/>
    <w:rsid w:val="00405A19"/>
    <w:rsid w:val="00405BD7"/>
    <w:rsid w:val="00405E55"/>
    <w:rsid w:val="0040613A"/>
    <w:rsid w:val="0040662C"/>
    <w:rsid w:val="00406900"/>
    <w:rsid w:val="00406DB6"/>
    <w:rsid w:val="00407136"/>
    <w:rsid w:val="00407800"/>
    <w:rsid w:val="00407CAC"/>
    <w:rsid w:val="00410ACA"/>
    <w:rsid w:val="004135F3"/>
    <w:rsid w:val="0041409E"/>
    <w:rsid w:val="00414CD7"/>
    <w:rsid w:val="0041514B"/>
    <w:rsid w:val="004152EA"/>
    <w:rsid w:val="00415BD0"/>
    <w:rsid w:val="004164CF"/>
    <w:rsid w:val="00416798"/>
    <w:rsid w:val="00416D84"/>
    <w:rsid w:val="00417D20"/>
    <w:rsid w:val="00420EA6"/>
    <w:rsid w:val="00421C0D"/>
    <w:rsid w:val="00422E7B"/>
    <w:rsid w:val="00423E85"/>
    <w:rsid w:val="00426002"/>
    <w:rsid w:val="004272B4"/>
    <w:rsid w:val="00427E45"/>
    <w:rsid w:val="00427EF4"/>
    <w:rsid w:val="0043015A"/>
    <w:rsid w:val="0043026A"/>
    <w:rsid w:val="00430495"/>
    <w:rsid w:val="00430711"/>
    <w:rsid w:val="0043084F"/>
    <w:rsid w:val="00431005"/>
    <w:rsid w:val="00431665"/>
    <w:rsid w:val="004318E8"/>
    <w:rsid w:val="00431C13"/>
    <w:rsid w:val="00431EC0"/>
    <w:rsid w:val="00432204"/>
    <w:rsid w:val="00432228"/>
    <w:rsid w:val="00432368"/>
    <w:rsid w:val="004327D1"/>
    <w:rsid w:val="00432C6E"/>
    <w:rsid w:val="00433E19"/>
    <w:rsid w:val="00433EAA"/>
    <w:rsid w:val="0043430E"/>
    <w:rsid w:val="004349EE"/>
    <w:rsid w:val="00434A50"/>
    <w:rsid w:val="00435698"/>
    <w:rsid w:val="004359CA"/>
    <w:rsid w:val="00435DA0"/>
    <w:rsid w:val="00436003"/>
    <w:rsid w:val="004369EF"/>
    <w:rsid w:val="004373A0"/>
    <w:rsid w:val="00437540"/>
    <w:rsid w:val="00437748"/>
    <w:rsid w:val="00437D4D"/>
    <w:rsid w:val="00440407"/>
    <w:rsid w:val="0044175D"/>
    <w:rsid w:val="00441E2B"/>
    <w:rsid w:val="0044245C"/>
    <w:rsid w:val="00442964"/>
    <w:rsid w:val="00443408"/>
    <w:rsid w:val="00443EA6"/>
    <w:rsid w:val="00444975"/>
    <w:rsid w:val="004456C6"/>
    <w:rsid w:val="00445936"/>
    <w:rsid w:val="00446F8E"/>
    <w:rsid w:val="0045034C"/>
    <w:rsid w:val="00450AB5"/>
    <w:rsid w:val="00450AE1"/>
    <w:rsid w:val="00450CBF"/>
    <w:rsid w:val="0045152B"/>
    <w:rsid w:val="0045200F"/>
    <w:rsid w:val="00452525"/>
    <w:rsid w:val="00453227"/>
    <w:rsid w:val="0045322F"/>
    <w:rsid w:val="00453409"/>
    <w:rsid w:val="00453BFE"/>
    <w:rsid w:val="00453DBA"/>
    <w:rsid w:val="0045429A"/>
    <w:rsid w:val="004544C3"/>
    <w:rsid w:val="00454B7A"/>
    <w:rsid w:val="00454D71"/>
    <w:rsid w:val="0045600C"/>
    <w:rsid w:val="0045604D"/>
    <w:rsid w:val="004571F4"/>
    <w:rsid w:val="0045796F"/>
    <w:rsid w:val="0046050F"/>
    <w:rsid w:val="00460609"/>
    <w:rsid w:val="00460AD8"/>
    <w:rsid w:val="00461D7B"/>
    <w:rsid w:val="00462367"/>
    <w:rsid w:val="00462DDD"/>
    <w:rsid w:val="004630BF"/>
    <w:rsid w:val="00463A06"/>
    <w:rsid w:val="00463C3C"/>
    <w:rsid w:val="00465495"/>
    <w:rsid w:val="0046594E"/>
    <w:rsid w:val="00465A15"/>
    <w:rsid w:val="004669E5"/>
    <w:rsid w:val="00467DBD"/>
    <w:rsid w:val="00470F91"/>
    <w:rsid w:val="00471CAB"/>
    <w:rsid w:val="00472525"/>
    <w:rsid w:val="0047354C"/>
    <w:rsid w:val="0047381C"/>
    <w:rsid w:val="00475577"/>
    <w:rsid w:val="00476239"/>
    <w:rsid w:val="00477FE8"/>
    <w:rsid w:val="00480BDD"/>
    <w:rsid w:val="00480F12"/>
    <w:rsid w:val="00481B25"/>
    <w:rsid w:val="004825D2"/>
    <w:rsid w:val="004834BE"/>
    <w:rsid w:val="004846AC"/>
    <w:rsid w:val="0048483B"/>
    <w:rsid w:val="004850B0"/>
    <w:rsid w:val="0048526F"/>
    <w:rsid w:val="00485315"/>
    <w:rsid w:val="00485A06"/>
    <w:rsid w:val="0048710C"/>
    <w:rsid w:val="00491B28"/>
    <w:rsid w:val="00491CDC"/>
    <w:rsid w:val="004924D0"/>
    <w:rsid w:val="00492706"/>
    <w:rsid w:val="004927D6"/>
    <w:rsid w:val="00492E50"/>
    <w:rsid w:val="004939E6"/>
    <w:rsid w:val="00493BDA"/>
    <w:rsid w:val="00493D77"/>
    <w:rsid w:val="00493FBC"/>
    <w:rsid w:val="00493FF3"/>
    <w:rsid w:val="004940AF"/>
    <w:rsid w:val="004944CC"/>
    <w:rsid w:val="004947ED"/>
    <w:rsid w:val="00494CA5"/>
    <w:rsid w:val="00494F0A"/>
    <w:rsid w:val="00496042"/>
    <w:rsid w:val="00496E8F"/>
    <w:rsid w:val="004977D1"/>
    <w:rsid w:val="004A0709"/>
    <w:rsid w:val="004A10E1"/>
    <w:rsid w:val="004A1167"/>
    <w:rsid w:val="004A1467"/>
    <w:rsid w:val="004A18AF"/>
    <w:rsid w:val="004A1CA0"/>
    <w:rsid w:val="004A332F"/>
    <w:rsid w:val="004A3845"/>
    <w:rsid w:val="004A3944"/>
    <w:rsid w:val="004A3986"/>
    <w:rsid w:val="004A58A6"/>
    <w:rsid w:val="004A6B9F"/>
    <w:rsid w:val="004A6F69"/>
    <w:rsid w:val="004A7731"/>
    <w:rsid w:val="004A7B7B"/>
    <w:rsid w:val="004B0E05"/>
    <w:rsid w:val="004B1023"/>
    <w:rsid w:val="004B189D"/>
    <w:rsid w:val="004B2111"/>
    <w:rsid w:val="004B325B"/>
    <w:rsid w:val="004B3785"/>
    <w:rsid w:val="004B3F28"/>
    <w:rsid w:val="004B53D6"/>
    <w:rsid w:val="004B5530"/>
    <w:rsid w:val="004B5EDE"/>
    <w:rsid w:val="004B6268"/>
    <w:rsid w:val="004B7470"/>
    <w:rsid w:val="004B77FA"/>
    <w:rsid w:val="004B7B2F"/>
    <w:rsid w:val="004C0125"/>
    <w:rsid w:val="004C0A97"/>
    <w:rsid w:val="004C10C8"/>
    <w:rsid w:val="004C1258"/>
    <w:rsid w:val="004C2035"/>
    <w:rsid w:val="004C21BF"/>
    <w:rsid w:val="004C2388"/>
    <w:rsid w:val="004C2C64"/>
    <w:rsid w:val="004C324A"/>
    <w:rsid w:val="004C4894"/>
    <w:rsid w:val="004C689A"/>
    <w:rsid w:val="004C6B5D"/>
    <w:rsid w:val="004C7376"/>
    <w:rsid w:val="004D039A"/>
    <w:rsid w:val="004D1554"/>
    <w:rsid w:val="004D174F"/>
    <w:rsid w:val="004D1E59"/>
    <w:rsid w:val="004D2935"/>
    <w:rsid w:val="004D2BBA"/>
    <w:rsid w:val="004D2EC4"/>
    <w:rsid w:val="004D3278"/>
    <w:rsid w:val="004D3DF4"/>
    <w:rsid w:val="004D40B3"/>
    <w:rsid w:val="004D5142"/>
    <w:rsid w:val="004D53E7"/>
    <w:rsid w:val="004D5594"/>
    <w:rsid w:val="004D6C78"/>
    <w:rsid w:val="004D71D3"/>
    <w:rsid w:val="004D7F0E"/>
    <w:rsid w:val="004E0949"/>
    <w:rsid w:val="004E0BB2"/>
    <w:rsid w:val="004E0D16"/>
    <w:rsid w:val="004E16CE"/>
    <w:rsid w:val="004E1802"/>
    <w:rsid w:val="004E29F0"/>
    <w:rsid w:val="004E5068"/>
    <w:rsid w:val="004E5563"/>
    <w:rsid w:val="004E7371"/>
    <w:rsid w:val="004E77E2"/>
    <w:rsid w:val="004F0D23"/>
    <w:rsid w:val="004F2F9E"/>
    <w:rsid w:val="004F4403"/>
    <w:rsid w:val="004F4804"/>
    <w:rsid w:val="004F48D9"/>
    <w:rsid w:val="004F5A14"/>
    <w:rsid w:val="004F605C"/>
    <w:rsid w:val="004F6445"/>
    <w:rsid w:val="004F6AD5"/>
    <w:rsid w:val="004F7BB8"/>
    <w:rsid w:val="00502157"/>
    <w:rsid w:val="00502CF3"/>
    <w:rsid w:val="00503BE0"/>
    <w:rsid w:val="00503BED"/>
    <w:rsid w:val="0050421C"/>
    <w:rsid w:val="005043D6"/>
    <w:rsid w:val="005051F0"/>
    <w:rsid w:val="00505D15"/>
    <w:rsid w:val="0050618C"/>
    <w:rsid w:val="0050639E"/>
    <w:rsid w:val="0050685D"/>
    <w:rsid w:val="005076D1"/>
    <w:rsid w:val="0050794B"/>
    <w:rsid w:val="00507B45"/>
    <w:rsid w:val="00507CF0"/>
    <w:rsid w:val="00510854"/>
    <w:rsid w:val="00510893"/>
    <w:rsid w:val="00510CB1"/>
    <w:rsid w:val="005114A9"/>
    <w:rsid w:val="0051206D"/>
    <w:rsid w:val="00512182"/>
    <w:rsid w:val="00512747"/>
    <w:rsid w:val="005129EB"/>
    <w:rsid w:val="00512CAC"/>
    <w:rsid w:val="00513857"/>
    <w:rsid w:val="00513908"/>
    <w:rsid w:val="00513A88"/>
    <w:rsid w:val="00513C75"/>
    <w:rsid w:val="00513F58"/>
    <w:rsid w:val="0051408C"/>
    <w:rsid w:val="00514EC9"/>
    <w:rsid w:val="005151F3"/>
    <w:rsid w:val="00516CA6"/>
    <w:rsid w:val="00517539"/>
    <w:rsid w:val="005176E0"/>
    <w:rsid w:val="00517E10"/>
    <w:rsid w:val="00520068"/>
    <w:rsid w:val="005201E0"/>
    <w:rsid w:val="005204BB"/>
    <w:rsid w:val="00521310"/>
    <w:rsid w:val="0052177E"/>
    <w:rsid w:val="00521F38"/>
    <w:rsid w:val="005226E8"/>
    <w:rsid w:val="00522AFE"/>
    <w:rsid w:val="00522C34"/>
    <w:rsid w:val="00523333"/>
    <w:rsid w:val="00523499"/>
    <w:rsid w:val="00523B7C"/>
    <w:rsid w:val="005245BF"/>
    <w:rsid w:val="00524953"/>
    <w:rsid w:val="00524FBE"/>
    <w:rsid w:val="00525084"/>
    <w:rsid w:val="00525BB7"/>
    <w:rsid w:val="0052669F"/>
    <w:rsid w:val="005266F4"/>
    <w:rsid w:val="005269FA"/>
    <w:rsid w:val="00527845"/>
    <w:rsid w:val="00527C5C"/>
    <w:rsid w:val="00530CC2"/>
    <w:rsid w:val="005313E9"/>
    <w:rsid w:val="0053165A"/>
    <w:rsid w:val="005317BF"/>
    <w:rsid w:val="00531F87"/>
    <w:rsid w:val="0053213F"/>
    <w:rsid w:val="005325AD"/>
    <w:rsid w:val="00532729"/>
    <w:rsid w:val="0053377D"/>
    <w:rsid w:val="00533BC7"/>
    <w:rsid w:val="005355C0"/>
    <w:rsid w:val="0053784E"/>
    <w:rsid w:val="00540C28"/>
    <w:rsid w:val="00541AFB"/>
    <w:rsid w:val="0054243F"/>
    <w:rsid w:val="005432F3"/>
    <w:rsid w:val="00544C1A"/>
    <w:rsid w:val="00544EFA"/>
    <w:rsid w:val="00545AA3"/>
    <w:rsid w:val="00545B63"/>
    <w:rsid w:val="0054739E"/>
    <w:rsid w:val="0055088E"/>
    <w:rsid w:val="005515E7"/>
    <w:rsid w:val="00551643"/>
    <w:rsid w:val="00551E6C"/>
    <w:rsid w:val="00552783"/>
    <w:rsid w:val="005529BD"/>
    <w:rsid w:val="00552AF9"/>
    <w:rsid w:val="00554039"/>
    <w:rsid w:val="005553EB"/>
    <w:rsid w:val="00555509"/>
    <w:rsid w:val="00555CCF"/>
    <w:rsid w:val="00555E8A"/>
    <w:rsid w:val="00555FE9"/>
    <w:rsid w:val="005566F4"/>
    <w:rsid w:val="00560433"/>
    <w:rsid w:val="005606CB"/>
    <w:rsid w:val="00560B60"/>
    <w:rsid w:val="00560FB5"/>
    <w:rsid w:val="005612AD"/>
    <w:rsid w:val="005614FB"/>
    <w:rsid w:val="0056231E"/>
    <w:rsid w:val="00562E69"/>
    <w:rsid w:val="005633C2"/>
    <w:rsid w:val="0056388F"/>
    <w:rsid w:val="00564165"/>
    <w:rsid w:val="0056424D"/>
    <w:rsid w:val="00565F9C"/>
    <w:rsid w:val="00566B50"/>
    <w:rsid w:val="00567152"/>
    <w:rsid w:val="005675CC"/>
    <w:rsid w:val="005701E7"/>
    <w:rsid w:val="005705AB"/>
    <w:rsid w:val="0057085D"/>
    <w:rsid w:val="005716F1"/>
    <w:rsid w:val="00571F1A"/>
    <w:rsid w:val="00572964"/>
    <w:rsid w:val="00572E9E"/>
    <w:rsid w:val="0057417F"/>
    <w:rsid w:val="0057457F"/>
    <w:rsid w:val="00574E89"/>
    <w:rsid w:val="0057578F"/>
    <w:rsid w:val="00576076"/>
    <w:rsid w:val="00577801"/>
    <w:rsid w:val="00581155"/>
    <w:rsid w:val="005823E5"/>
    <w:rsid w:val="00582629"/>
    <w:rsid w:val="00582C00"/>
    <w:rsid w:val="00583096"/>
    <w:rsid w:val="00583451"/>
    <w:rsid w:val="005836B3"/>
    <w:rsid w:val="005863C1"/>
    <w:rsid w:val="00586961"/>
    <w:rsid w:val="00586A6D"/>
    <w:rsid w:val="00586C0A"/>
    <w:rsid w:val="00587251"/>
    <w:rsid w:val="00587F47"/>
    <w:rsid w:val="0059087E"/>
    <w:rsid w:val="00590E31"/>
    <w:rsid w:val="00590FB7"/>
    <w:rsid w:val="00591614"/>
    <w:rsid w:val="00591FDE"/>
    <w:rsid w:val="00592E26"/>
    <w:rsid w:val="00593D70"/>
    <w:rsid w:val="0059477C"/>
    <w:rsid w:val="005963AB"/>
    <w:rsid w:val="005964D0"/>
    <w:rsid w:val="005973FE"/>
    <w:rsid w:val="00597823"/>
    <w:rsid w:val="005A0463"/>
    <w:rsid w:val="005A166A"/>
    <w:rsid w:val="005A1AB7"/>
    <w:rsid w:val="005A223D"/>
    <w:rsid w:val="005A2E99"/>
    <w:rsid w:val="005A400E"/>
    <w:rsid w:val="005A5590"/>
    <w:rsid w:val="005A5608"/>
    <w:rsid w:val="005A675C"/>
    <w:rsid w:val="005A7EDF"/>
    <w:rsid w:val="005B063C"/>
    <w:rsid w:val="005B086A"/>
    <w:rsid w:val="005B10A9"/>
    <w:rsid w:val="005B2F25"/>
    <w:rsid w:val="005B4714"/>
    <w:rsid w:val="005B4BF4"/>
    <w:rsid w:val="005B5022"/>
    <w:rsid w:val="005C050F"/>
    <w:rsid w:val="005C0512"/>
    <w:rsid w:val="005C16E4"/>
    <w:rsid w:val="005C25D6"/>
    <w:rsid w:val="005C30EC"/>
    <w:rsid w:val="005C4A39"/>
    <w:rsid w:val="005C549F"/>
    <w:rsid w:val="005C5691"/>
    <w:rsid w:val="005C58AA"/>
    <w:rsid w:val="005C69DD"/>
    <w:rsid w:val="005D021F"/>
    <w:rsid w:val="005D144C"/>
    <w:rsid w:val="005D1A2F"/>
    <w:rsid w:val="005D381D"/>
    <w:rsid w:val="005D5C54"/>
    <w:rsid w:val="005D7B8C"/>
    <w:rsid w:val="005E0484"/>
    <w:rsid w:val="005E0E4E"/>
    <w:rsid w:val="005E19EF"/>
    <w:rsid w:val="005E1A0A"/>
    <w:rsid w:val="005E1F7D"/>
    <w:rsid w:val="005E2794"/>
    <w:rsid w:val="005E294C"/>
    <w:rsid w:val="005E2C02"/>
    <w:rsid w:val="005E2EA1"/>
    <w:rsid w:val="005E4BD2"/>
    <w:rsid w:val="005E6954"/>
    <w:rsid w:val="005E6B88"/>
    <w:rsid w:val="005E7CD0"/>
    <w:rsid w:val="005F038F"/>
    <w:rsid w:val="005F040C"/>
    <w:rsid w:val="005F046A"/>
    <w:rsid w:val="005F133A"/>
    <w:rsid w:val="005F2271"/>
    <w:rsid w:val="005F2309"/>
    <w:rsid w:val="005F2C62"/>
    <w:rsid w:val="005F2EAD"/>
    <w:rsid w:val="005F2EE3"/>
    <w:rsid w:val="005F37FC"/>
    <w:rsid w:val="005F422D"/>
    <w:rsid w:val="005F521F"/>
    <w:rsid w:val="005F56A8"/>
    <w:rsid w:val="005F5803"/>
    <w:rsid w:val="005F63D1"/>
    <w:rsid w:val="005F717A"/>
    <w:rsid w:val="006008F1"/>
    <w:rsid w:val="0060209D"/>
    <w:rsid w:val="00602C38"/>
    <w:rsid w:val="00602F59"/>
    <w:rsid w:val="00603D58"/>
    <w:rsid w:val="006047BE"/>
    <w:rsid w:val="00604BE7"/>
    <w:rsid w:val="00605E4C"/>
    <w:rsid w:val="00605EE0"/>
    <w:rsid w:val="00606E7B"/>
    <w:rsid w:val="00607842"/>
    <w:rsid w:val="00607CB2"/>
    <w:rsid w:val="00607FDC"/>
    <w:rsid w:val="00610512"/>
    <w:rsid w:val="00610D23"/>
    <w:rsid w:val="00610DAF"/>
    <w:rsid w:val="0061112B"/>
    <w:rsid w:val="006112F9"/>
    <w:rsid w:val="00612A99"/>
    <w:rsid w:val="00613CBF"/>
    <w:rsid w:val="00613FD4"/>
    <w:rsid w:val="00614F69"/>
    <w:rsid w:val="00615083"/>
    <w:rsid w:val="006152C1"/>
    <w:rsid w:val="00616A69"/>
    <w:rsid w:val="006170F2"/>
    <w:rsid w:val="006175C8"/>
    <w:rsid w:val="006177DE"/>
    <w:rsid w:val="006179AB"/>
    <w:rsid w:val="00617BC1"/>
    <w:rsid w:val="00621544"/>
    <w:rsid w:val="00622015"/>
    <w:rsid w:val="00622285"/>
    <w:rsid w:val="006226D3"/>
    <w:rsid w:val="00622D16"/>
    <w:rsid w:val="00622E32"/>
    <w:rsid w:val="00623707"/>
    <w:rsid w:val="006242D8"/>
    <w:rsid w:val="0062442C"/>
    <w:rsid w:val="00624754"/>
    <w:rsid w:val="006247FD"/>
    <w:rsid w:val="00625E7F"/>
    <w:rsid w:val="006260F2"/>
    <w:rsid w:val="00627ED1"/>
    <w:rsid w:val="00630BCB"/>
    <w:rsid w:val="00630DFF"/>
    <w:rsid w:val="00631024"/>
    <w:rsid w:val="00631531"/>
    <w:rsid w:val="006322BA"/>
    <w:rsid w:val="00633476"/>
    <w:rsid w:val="00634083"/>
    <w:rsid w:val="006346B3"/>
    <w:rsid w:val="006347F5"/>
    <w:rsid w:val="00634D04"/>
    <w:rsid w:val="0063589E"/>
    <w:rsid w:val="00635947"/>
    <w:rsid w:val="00635C0F"/>
    <w:rsid w:val="00636362"/>
    <w:rsid w:val="00636AA0"/>
    <w:rsid w:val="0063713D"/>
    <w:rsid w:val="00640FD0"/>
    <w:rsid w:val="00641191"/>
    <w:rsid w:val="00642899"/>
    <w:rsid w:val="00643504"/>
    <w:rsid w:val="0064389C"/>
    <w:rsid w:val="00644FA2"/>
    <w:rsid w:val="00645125"/>
    <w:rsid w:val="0064578E"/>
    <w:rsid w:val="0064580A"/>
    <w:rsid w:val="0064580F"/>
    <w:rsid w:val="00645907"/>
    <w:rsid w:val="0064628D"/>
    <w:rsid w:val="006463FA"/>
    <w:rsid w:val="0065121F"/>
    <w:rsid w:val="006514E1"/>
    <w:rsid w:val="00651DF5"/>
    <w:rsid w:val="00652A2F"/>
    <w:rsid w:val="0065378F"/>
    <w:rsid w:val="00654493"/>
    <w:rsid w:val="006545D3"/>
    <w:rsid w:val="00654BFD"/>
    <w:rsid w:val="00655607"/>
    <w:rsid w:val="0065585A"/>
    <w:rsid w:val="0065593C"/>
    <w:rsid w:val="00655958"/>
    <w:rsid w:val="00655EF3"/>
    <w:rsid w:val="0065624E"/>
    <w:rsid w:val="006564BE"/>
    <w:rsid w:val="00657A32"/>
    <w:rsid w:val="00657A39"/>
    <w:rsid w:val="00660672"/>
    <w:rsid w:val="0066099D"/>
    <w:rsid w:val="00661405"/>
    <w:rsid w:val="006626DA"/>
    <w:rsid w:val="0066275F"/>
    <w:rsid w:val="00662CB9"/>
    <w:rsid w:val="00662D7A"/>
    <w:rsid w:val="006633CD"/>
    <w:rsid w:val="00664470"/>
    <w:rsid w:val="00664F31"/>
    <w:rsid w:val="006654FF"/>
    <w:rsid w:val="00665C6F"/>
    <w:rsid w:val="006668ED"/>
    <w:rsid w:val="00666DA7"/>
    <w:rsid w:val="00667A37"/>
    <w:rsid w:val="00667DCB"/>
    <w:rsid w:val="00670940"/>
    <w:rsid w:val="00670A12"/>
    <w:rsid w:val="0067388D"/>
    <w:rsid w:val="006741B8"/>
    <w:rsid w:val="00674476"/>
    <w:rsid w:val="0067455C"/>
    <w:rsid w:val="00674683"/>
    <w:rsid w:val="006746AD"/>
    <w:rsid w:val="00675B79"/>
    <w:rsid w:val="006766A3"/>
    <w:rsid w:val="00676A12"/>
    <w:rsid w:val="00676E0A"/>
    <w:rsid w:val="006800B1"/>
    <w:rsid w:val="00680171"/>
    <w:rsid w:val="006807F6"/>
    <w:rsid w:val="00680948"/>
    <w:rsid w:val="00680A8C"/>
    <w:rsid w:val="00680B40"/>
    <w:rsid w:val="00680EA9"/>
    <w:rsid w:val="006810A2"/>
    <w:rsid w:val="006814B1"/>
    <w:rsid w:val="00681CDA"/>
    <w:rsid w:val="00681D87"/>
    <w:rsid w:val="006824E5"/>
    <w:rsid w:val="00683276"/>
    <w:rsid w:val="00683F80"/>
    <w:rsid w:val="00684915"/>
    <w:rsid w:val="006855E5"/>
    <w:rsid w:val="00686746"/>
    <w:rsid w:val="00686C4B"/>
    <w:rsid w:val="00686D66"/>
    <w:rsid w:val="006873A1"/>
    <w:rsid w:val="00687D40"/>
    <w:rsid w:val="006902EB"/>
    <w:rsid w:val="0069049D"/>
    <w:rsid w:val="0069098F"/>
    <w:rsid w:val="00690B75"/>
    <w:rsid w:val="0069137E"/>
    <w:rsid w:val="00691DE5"/>
    <w:rsid w:val="00691E9B"/>
    <w:rsid w:val="00692870"/>
    <w:rsid w:val="006937F0"/>
    <w:rsid w:val="00693B4A"/>
    <w:rsid w:val="00693F7F"/>
    <w:rsid w:val="00695806"/>
    <w:rsid w:val="00695B9A"/>
    <w:rsid w:val="00695DA5"/>
    <w:rsid w:val="0069748A"/>
    <w:rsid w:val="00697F2E"/>
    <w:rsid w:val="006A019C"/>
    <w:rsid w:val="006A05E8"/>
    <w:rsid w:val="006A08D0"/>
    <w:rsid w:val="006A0D6E"/>
    <w:rsid w:val="006A164A"/>
    <w:rsid w:val="006A1A06"/>
    <w:rsid w:val="006A20A4"/>
    <w:rsid w:val="006A3174"/>
    <w:rsid w:val="006A400D"/>
    <w:rsid w:val="006A4FAC"/>
    <w:rsid w:val="006A5319"/>
    <w:rsid w:val="006A5345"/>
    <w:rsid w:val="006A597D"/>
    <w:rsid w:val="006A5B03"/>
    <w:rsid w:val="006A61F2"/>
    <w:rsid w:val="006A6D81"/>
    <w:rsid w:val="006A72F9"/>
    <w:rsid w:val="006A7547"/>
    <w:rsid w:val="006B0781"/>
    <w:rsid w:val="006B0E6D"/>
    <w:rsid w:val="006B18BD"/>
    <w:rsid w:val="006B209B"/>
    <w:rsid w:val="006B246C"/>
    <w:rsid w:val="006B2688"/>
    <w:rsid w:val="006B3F99"/>
    <w:rsid w:val="006B4927"/>
    <w:rsid w:val="006B58DF"/>
    <w:rsid w:val="006B646A"/>
    <w:rsid w:val="006B71AC"/>
    <w:rsid w:val="006B76C8"/>
    <w:rsid w:val="006B7864"/>
    <w:rsid w:val="006B78B4"/>
    <w:rsid w:val="006C054F"/>
    <w:rsid w:val="006C1569"/>
    <w:rsid w:val="006C1A4C"/>
    <w:rsid w:val="006C28FD"/>
    <w:rsid w:val="006C2C04"/>
    <w:rsid w:val="006C33D0"/>
    <w:rsid w:val="006C36D3"/>
    <w:rsid w:val="006C3B1B"/>
    <w:rsid w:val="006C3F30"/>
    <w:rsid w:val="006C46E2"/>
    <w:rsid w:val="006C56BE"/>
    <w:rsid w:val="006C5FD5"/>
    <w:rsid w:val="006C754B"/>
    <w:rsid w:val="006C764F"/>
    <w:rsid w:val="006C79A2"/>
    <w:rsid w:val="006D01E6"/>
    <w:rsid w:val="006D0654"/>
    <w:rsid w:val="006D073A"/>
    <w:rsid w:val="006D13BC"/>
    <w:rsid w:val="006D14C0"/>
    <w:rsid w:val="006D2863"/>
    <w:rsid w:val="006D2C22"/>
    <w:rsid w:val="006D31EB"/>
    <w:rsid w:val="006D37D5"/>
    <w:rsid w:val="006D3D4F"/>
    <w:rsid w:val="006D3F3F"/>
    <w:rsid w:val="006D3FF3"/>
    <w:rsid w:val="006D4011"/>
    <w:rsid w:val="006D4228"/>
    <w:rsid w:val="006D51B5"/>
    <w:rsid w:val="006D540E"/>
    <w:rsid w:val="006D570D"/>
    <w:rsid w:val="006D5F8B"/>
    <w:rsid w:val="006D64CA"/>
    <w:rsid w:val="006D6811"/>
    <w:rsid w:val="006D7E9A"/>
    <w:rsid w:val="006E067F"/>
    <w:rsid w:val="006E1475"/>
    <w:rsid w:val="006E19B0"/>
    <w:rsid w:val="006E238B"/>
    <w:rsid w:val="006E3179"/>
    <w:rsid w:val="006E3DB3"/>
    <w:rsid w:val="006E4928"/>
    <w:rsid w:val="006E5122"/>
    <w:rsid w:val="006E621B"/>
    <w:rsid w:val="006E7FA4"/>
    <w:rsid w:val="006F0338"/>
    <w:rsid w:val="006F0926"/>
    <w:rsid w:val="006F1D63"/>
    <w:rsid w:val="006F3D8B"/>
    <w:rsid w:val="006F6313"/>
    <w:rsid w:val="006F6455"/>
    <w:rsid w:val="006F7D86"/>
    <w:rsid w:val="00700768"/>
    <w:rsid w:val="00700D65"/>
    <w:rsid w:val="007015F4"/>
    <w:rsid w:val="00701641"/>
    <w:rsid w:val="00701D1C"/>
    <w:rsid w:val="0070224A"/>
    <w:rsid w:val="007028CE"/>
    <w:rsid w:val="0070353B"/>
    <w:rsid w:val="007035F7"/>
    <w:rsid w:val="00703EE8"/>
    <w:rsid w:val="007040BF"/>
    <w:rsid w:val="00704961"/>
    <w:rsid w:val="007057E0"/>
    <w:rsid w:val="0070597A"/>
    <w:rsid w:val="007061CE"/>
    <w:rsid w:val="00706405"/>
    <w:rsid w:val="007078D7"/>
    <w:rsid w:val="00707DA4"/>
    <w:rsid w:val="0071003C"/>
    <w:rsid w:val="0071050E"/>
    <w:rsid w:val="00710DC7"/>
    <w:rsid w:val="00710DE0"/>
    <w:rsid w:val="00712A7B"/>
    <w:rsid w:val="00712DDC"/>
    <w:rsid w:val="0071337B"/>
    <w:rsid w:val="00713C10"/>
    <w:rsid w:val="00715266"/>
    <w:rsid w:val="00715E9B"/>
    <w:rsid w:val="00716773"/>
    <w:rsid w:val="00717DF5"/>
    <w:rsid w:val="00717EE4"/>
    <w:rsid w:val="00720A99"/>
    <w:rsid w:val="00721116"/>
    <w:rsid w:val="00721145"/>
    <w:rsid w:val="00721C3E"/>
    <w:rsid w:val="00722AE6"/>
    <w:rsid w:val="0072353B"/>
    <w:rsid w:val="00723D7E"/>
    <w:rsid w:val="007245EB"/>
    <w:rsid w:val="00724727"/>
    <w:rsid w:val="00724C7F"/>
    <w:rsid w:val="007257AB"/>
    <w:rsid w:val="00725D47"/>
    <w:rsid w:val="00725E7A"/>
    <w:rsid w:val="00727639"/>
    <w:rsid w:val="00727745"/>
    <w:rsid w:val="00730421"/>
    <w:rsid w:val="00731539"/>
    <w:rsid w:val="007316CB"/>
    <w:rsid w:val="00731822"/>
    <w:rsid w:val="00731A6A"/>
    <w:rsid w:val="00731B39"/>
    <w:rsid w:val="00732143"/>
    <w:rsid w:val="007323C3"/>
    <w:rsid w:val="00732A16"/>
    <w:rsid w:val="00733949"/>
    <w:rsid w:val="00733BB8"/>
    <w:rsid w:val="007340B4"/>
    <w:rsid w:val="007341E3"/>
    <w:rsid w:val="00734704"/>
    <w:rsid w:val="007366CD"/>
    <w:rsid w:val="0073686D"/>
    <w:rsid w:val="007403D3"/>
    <w:rsid w:val="007404E9"/>
    <w:rsid w:val="00740C36"/>
    <w:rsid w:val="007449A5"/>
    <w:rsid w:val="00744BA0"/>
    <w:rsid w:val="00745781"/>
    <w:rsid w:val="00745A01"/>
    <w:rsid w:val="00745A09"/>
    <w:rsid w:val="0074722E"/>
    <w:rsid w:val="00747B37"/>
    <w:rsid w:val="007502A5"/>
    <w:rsid w:val="00751763"/>
    <w:rsid w:val="007527B3"/>
    <w:rsid w:val="0075372B"/>
    <w:rsid w:val="00753861"/>
    <w:rsid w:val="00753AE1"/>
    <w:rsid w:val="00755004"/>
    <w:rsid w:val="00755140"/>
    <w:rsid w:val="00755DD2"/>
    <w:rsid w:val="00756395"/>
    <w:rsid w:val="0075713A"/>
    <w:rsid w:val="007611E6"/>
    <w:rsid w:val="00761FC2"/>
    <w:rsid w:val="00762BA0"/>
    <w:rsid w:val="00762E94"/>
    <w:rsid w:val="00763D2F"/>
    <w:rsid w:val="00763F29"/>
    <w:rsid w:val="00764F03"/>
    <w:rsid w:val="00765252"/>
    <w:rsid w:val="00765312"/>
    <w:rsid w:val="007659C8"/>
    <w:rsid w:val="00765EE4"/>
    <w:rsid w:val="007662E2"/>
    <w:rsid w:val="00766A82"/>
    <w:rsid w:val="00766AEC"/>
    <w:rsid w:val="0076708B"/>
    <w:rsid w:val="007672A2"/>
    <w:rsid w:val="00767400"/>
    <w:rsid w:val="00767EBD"/>
    <w:rsid w:val="0077029C"/>
    <w:rsid w:val="00771C59"/>
    <w:rsid w:val="00771DA3"/>
    <w:rsid w:val="00772C11"/>
    <w:rsid w:val="00772E40"/>
    <w:rsid w:val="00772FA9"/>
    <w:rsid w:val="0077388C"/>
    <w:rsid w:val="00773DD4"/>
    <w:rsid w:val="00774653"/>
    <w:rsid w:val="0077526F"/>
    <w:rsid w:val="0077537B"/>
    <w:rsid w:val="0077587D"/>
    <w:rsid w:val="00776F3D"/>
    <w:rsid w:val="00776FFF"/>
    <w:rsid w:val="007774C5"/>
    <w:rsid w:val="00777713"/>
    <w:rsid w:val="007803EA"/>
    <w:rsid w:val="0078043C"/>
    <w:rsid w:val="00780A32"/>
    <w:rsid w:val="00781EE6"/>
    <w:rsid w:val="00782750"/>
    <w:rsid w:val="00783141"/>
    <w:rsid w:val="00784EF5"/>
    <w:rsid w:val="00785C37"/>
    <w:rsid w:val="00785C8F"/>
    <w:rsid w:val="007865F7"/>
    <w:rsid w:val="00787071"/>
    <w:rsid w:val="007875CC"/>
    <w:rsid w:val="00787FBB"/>
    <w:rsid w:val="00790798"/>
    <w:rsid w:val="007908CC"/>
    <w:rsid w:val="00790A69"/>
    <w:rsid w:val="00790E5C"/>
    <w:rsid w:val="007912CE"/>
    <w:rsid w:val="00791A0C"/>
    <w:rsid w:val="00791BD3"/>
    <w:rsid w:val="00791E5A"/>
    <w:rsid w:val="00791EE2"/>
    <w:rsid w:val="0079226B"/>
    <w:rsid w:val="0079269F"/>
    <w:rsid w:val="00792C95"/>
    <w:rsid w:val="007931F5"/>
    <w:rsid w:val="0079365C"/>
    <w:rsid w:val="00793E15"/>
    <w:rsid w:val="00793EBC"/>
    <w:rsid w:val="007941CE"/>
    <w:rsid w:val="00795A95"/>
    <w:rsid w:val="0079609C"/>
    <w:rsid w:val="00796213"/>
    <w:rsid w:val="007968DD"/>
    <w:rsid w:val="00797DAE"/>
    <w:rsid w:val="007A0522"/>
    <w:rsid w:val="007A0B9A"/>
    <w:rsid w:val="007A35A2"/>
    <w:rsid w:val="007A389B"/>
    <w:rsid w:val="007A3AA7"/>
    <w:rsid w:val="007A3E3D"/>
    <w:rsid w:val="007A4F97"/>
    <w:rsid w:val="007A6DA0"/>
    <w:rsid w:val="007A76FC"/>
    <w:rsid w:val="007A7880"/>
    <w:rsid w:val="007B0070"/>
    <w:rsid w:val="007B0BC6"/>
    <w:rsid w:val="007B0FAA"/>
    <w:rsid w:val="007B0FC1"/>
    <w:rsid w:val="007B13CC"/>
    <w:rsid w:val="007B14BC"/>
    <w:rsid w:val="007B165E"/>
    <w:rsid w:val="007B1CEC"/>
    <w:rsid w:val="007B410A"/>
    <w:rsid w:val="007B4A32"/>
    <w:rsid w:val="007B51E3"/>
    <w:rsid w:val="007B53A3"/>
    <w:rsid w:val="007B5415"/>
    <w:rsid w:val="007B6D7C"/>
    <w:rsid w:val="007B7200"/>
    <w:rsid w:val="007B73AA"/>
    <w:rsid w:val="007B7B3C"/>
    <w:rsid w:val="007B7D01"/>
    <w:rsid w:val="007C0AAE"/>
    <w:rsid w:val="007C2A41"/>
    <w:rsid w:val="007C453E"/>
    <w:rsid w:val="007C4790"/>
    <w:rsid w:val="007C5B2A"/>
    <w:rsid w:val="007C7F6D"/>
    <w:rsid w:val="007D0C31"/>
    <w:rsid w:val="007D219A"/>
    <w:rsid w:val="007D24A9"/>
    <w:rsid w:val="007D2DF7"/>
    <w:rsid w:val="007D307C"/>
    <w:rsid w:val="007D312C"/>
    <w:rsid w:val="007D3158"/>
    <w:rsid w:val="007D3369"/>
    <w:rsid w:val="007D3BBD"/>
    <w:rsid w:val="007D3C00"/>
    <w:rsid w:val="007D4375"/>
    <w:rsid w:val="007D4CC5"/>
    <w:rsid w:val="007D577F"/>
    <w:rsid w:val="007D57C4"/>
    <w:rsid w:val="007D5ACD"/>
    <w:rsid w:val="007D6987"/>
    <w:rsid w:val="007D74B8"/>
    <w:rsid w:val="007D7DDD"/>
    <w:rsid w:val="007D7F1D"/>
    <w:rsid w:val="007E037B"/>
    <w:rsid w:val="007E03C8"/>
    <w:rsid w:val="007E05A1"/>
    <w:rsid w:val="007E0F27"/>
    <w:rsid w:val="007E1679"/>
    <w:rsid w:val="007E18AD"/>
    <w:rsid w:val="007E290D"/>
    <w:rsid w:val="007E3586"/>
    <w:rsid w:val="007E36F0"/>
    <w:rsid w:val="007E3DD3"/>
    <w:rsid w:val="007E49BF"/>
    <w:rsid w:val="007E5772"/>
    <w:rsid w:val="007E5E35"/>
    <w:rsid w:val="007E69B2"/>
    <w:rsid w:val="007E6A6E"/>
    <w:rsid w:val="007E74D7"/>
    <w:rsid w:val="007F0B2A"/>
    <w:rsid w:val="007F1453"/>
    <w:rsid w:val="007F1DE7"/>
    <w:rsid w:val="007F2410"/>
    <w:rsid w:val="007F24B3"/>
    <w:rsid w:val="007F289B"/>
    <w:rsid w:val="007F2AAE"/>
    <w:rsid w:val="007F3EBA"/>
    <w:rsid w:val="007F41C4"/>
    <w:rsid w:val="007F4DAD"/>
    <w:rsid w:val="007F4E71"/>
    <w:rsid w:val="007F5A6B"/>
    <w:rsid w:val="007F68BF"/>
    <w:rsid w:val="007F7233"/>
    <w:rsid w:val="0080050D"/>
    <w:rsid w:val="0080224F"/>
    <w:rsid w:val="00802623"/>
    <w:rsid w:val="00802950"/>
    <w:rsid w:val="00802A25"/>
    <w:rsid w:val="008055DE"/>
    <w:rsid w:val="0080607A"/>
    <w:rsid w:val="0080691C"/>
    <w:rsid w:val="00807121"/>
    <w:rsid w:val="00807BF6"/>
    <w:rsid w:val="00807D99"/>
    <w:rsid w:val="00807EAE"/>
    <w:rsid w:val="00810273"/>
    <w:rsid w:val="008109C3"/>
    <w:rsid w:val="00811824"/>
    <w:rsid w:val="0081347F"/>
    <w:rsid w:val="008143ED"/>
    <w:rsid w:val="00814434"/>
    <w:rsid w:val="00814680"/>
    <w:rsid w:val="0081653A"/>
    <w:rsid w:val="008166CD"/>
    <w:rsid w:val="00816F9A"/>
    <w:rsid w:val="0081734D"/>
    <w:rsid w:val="00817820"/>
    <w:rsid w:val="00817E3B"/>
    <w:rsid w:val="0082115E"/>
    <w:rsid w:val="00821FF8"/>
    <w:rsid w:val="00822B86"/>
    <w:rsid w:val="0082337D"/>
    <w:rsid w:val="0082348C"/>
    <w:rsid w:val="00823579"/>
    <w:rsid w:val="0082413C"/>
    <w:rsid w:val="00825298"/>
    <w:rsid w:val="00826A9C"/>
    <w:rsid w:val="00826FAD"/>
    <w:rsid w:val="008271DB"/>
    <w:rsid w:val="00827957"/>
    <w:rsid w:val="00827D8B"/>
    <w:rsid w:val="00830843"/>
    <w:rsid w:val="00831011"/>
    <w:rsid w:val="008318BA"/>
    <w:rsid w:val="00831E1F"/>
    <w:rsid w:val="00831E7E"/>
    <w:rsid w:val="00833F9C"/>
    <w:rsid w:val="00833F9F"/>
    <w:rsid w:val="0083414D"/>
    <w:rsid w:val="0083453B"/>
    <w:rsid w:val="0083463C"/>
    <w:rsid w:val="00835391"/>
    <w:rsid w:val="00835B6D"/>
    <w:rsid w:val="008372F0"/>
    <w:rsid w:val="008400BB"/>
    <w:rsid w:val="00840316"/>
    <w:rsid w:val="0084189C"/>
    <w:rsid w:val="00841CE3"/>
    <w:rsid w:val="00842625"/>
    <w:rsid w:val="00842DCA"/>
    <w:rsid w:val="00843334"/>
    <w:rsid w:val="008435C6"/>
    <w:rsid w:val="00844093"/>
    <w:rsid w:val="00844765"/>
    <w:rsid w:val="008448B1"/>
    <w:rsid w:val="00844BE1"/>
    <w:rsid w:val="00845712"/>
    <w:rsid w:val="00845EBA"/>
    <w:rsid w:val="00845EC0"/>
    <w:rsid w:val="0084610E"/>
    <w:rsid w:val="008461F9"/>
    <w:rsid w:val="008467F4"/>
    <w:rsid w:val="00846ED1"/>
    <w:rsid w:val="00846EE8"/>
    <w:rsid w:val="00847ABA"/>
    <w:rsid w:val="00850DEC"/>
    <w:rsid w:val="00851A1B"/>
    <w:rsid w:val="00852630"/>
    <w:rsid w:val="00853ECE"/>
    <w:rsid w:val="0085602A"/>
    <w:rsid w:val="00856417"/>
    <w:rsid w:val="00856E2A"/>
    <w:rsid w:val="00857825"/>
    <w:rsid w:val="008601B9"/>
    <w:rsid w:val="00860F58"/>
    <w:rsid w:val="00862034"/>
    <w:rsid w:val="008626EB"/>
    <w:rsid w:val="008645DD"/>
    <w:rsid w:val="00864A67"/>
    <w:rsid w:val="00864DE2"/>
    <w:rsid w:val="00864EA8"/>
    <w:rsid w:val="00865565"/>
    <w:rsid w:val="00865575"/>
    <w:rsid w:val="00865663"/>
    <w:rsid w:val="00866086"/>
    <w:rsid w:val="008664D5"/>
    <w:rsid w:val="00867AB7"/>
    <w:rsid w:val="00867D63"/>
    <w:rsid w:val="0087109D"/>
    <w:rsid w:val="0087231A"/>
    <w:rsid w:val="008748D8"/>
    <w:rsid w:val="00874B24"/>
    <w:rsid w:val="008759D0"/>
    <w:rsid w:val="00876117"/>
    <w:rsid w:val="008762EB"/>
    <w:rsid w:val="008766B0"/>
    <w:rsid w:val="00876970"/>
    <w:rsid w:val="008773BA"/>
    <w:rsid w:val="0088089F"/>
    <w:rsid w:val="0088137F"/>
    <w:rsid w:val="0088155E"/>
    <w:rsid w:val="00881EC0"/>
    <w:rsid w:val="0088368D"/>
    <w:rsid w:val="0088447C"/>
    <w:rsid w:val="008846B9"/>
    <w:rsid w:val="00884B84"/>
    <w:rsid w:val="008853E0"/>
    <w:rsid w:val="00885B1F"/>
    <w:rsid w:val="00886A16"/>
    <w:rsid w:val="00890059"/>
    <w:rsid w:val="008915FE"/>
    <w:rsid w:val="00891B67"/>
    <w:rsid w:val="00891F3C"/>
    <w:rsid w:val="00891FED"/>
    <w:rsid w:val="00892D8F"/>
    <w:rsid w:val="00893113"/>
    <w:rsid w:val="00893A8D"/>
    <w:rsid w:val="00894F11"/>
    <w:rsid w:val="0089516B"/>
    <w:rsid w:val="00895278"/>
    <w:rsid w:val="008960C9"/>
    <w:rsid w:val="00896B2A"/>
    <w:rsid w:val="0089754B"/>
    <w:rsid w:val="00897702"/>
    <w:rsid w:val="008979AE"/>
    <w:rsid w:val="00897A63"/>
    <w:rsid w:val="00897C3E"/>
    <w:rsid w:val="008A0986"/>
    <w:rsid w:val="008A0CBC"/>
    <w:rsid w:val="008A0E5D"/>
    <w:rsid w:val="008A1413"/>
    <w:rsid w:val="008A1A54"/>
    <w:rsid w:val="008A1F01"/>
    <w:rsid w:val="008A274F"/>
    <w:rsid w:val="008A27A6"/>
    <w:rsid w:val="008A3BCC"/>
    <w:rsid w:val="008A44AC"/>
    <w:rsid w:val="008A5967"/>
    <w:rsid w:val="008A7496"/>
    <w:rsid w:val="008A7C3D"/>
    <w:rsid w:val="008A7CBC"/>
    <w:rsid w:val="008B07E7"/>
    <w:rsid w:val="008B2881"/>
    <w:rsid w:val="008B2D39"/>
    <w:rsid w:val="008B2E4F"/>
    <w:rsid w:val="008B4030"/>
    <w:rsid w:val="008B416D"/>
    <w:rsid w:val="008B44CD"/>
    <w:rsid w:val="008B4516"/>
    <w:rsid w:val="008B46A7"/>
    <w:rsid w:val="008B4B8E"/>
    <w:rsid w:val="008B5161"/>
    <w:rsid w:val="008B5D20"/>
    <w:rsid w:val="008B61D1"/>
    <w:rsid w:val="008B750E"/>
    <w:rsid w:val="008B79A7"/>
    <w:rsid w:val="008B79BB"/>
    <w:rsid w:val="008C001D"/>
    <w:rsid w:val="008C0E6F"/>
    <w:rsid w:val="008C1DFF"/>
    <w:rsid w:val="008C1ECF"/>
    <w:rsid w:val="008C3AAC"/>
    <w:rsid w:val="008C4FD1"/>
    <w:rsid w:val="008C5AD1"/>
    <w:rsid w:val="008C75A6"/>
    <w:rsid w:val="008D0CBD"/>
    <w:rsid w:val="008D0D72"/>
    <w:rsid w:val="008D15E0"/>
    <w:rsid w:val="008D178C"/>
    <w:rsid w:val="008D1E8A"/>
    <w:rsid w:val="008D2D83"/>
    <w:rsid w:val="008D3A88"/>
    <w:rsid w:val="008D4827"/>
    <w:rsid w:val="008D48CE"/>
    <w:rsid w:val="008D4A61"/>
    <w:rsid w:val="008D5A0E"/>
    <w:rsid w:val="008D6AB0"/>
    <w:rsid w:val="008D77D9"/>
    <w:rsid w:val="008D78E0"/>
    <w:rsid w:val="008E0580"/>
    <w:rsid w:val="008E1C07"/>
    <w:rsid w:val="008E4A04"/>
    <w:rsid w:val="008E4D21"/>
    <w:rsid w:val="008E4E4B"/>
    <w:rsid w:val="008E50A2"/>
    <w:rsid w:val="008E5906"/>
    <w:rsid w:val="008E6E10"/>
    <w:rsid w:val="008E7DDC"/>
    <w:rsid w:val="008E7E27"/>
    <w:rsid w:val="008F0341"/>
    <w:rsid w:val="008F2553"/>
    <w:rsid w:val="008F2772"/>
    <w:rsid w:val="008F5396"/>
    <w:rsid w:val="008F5619"/>
    <w:rsid w:val="008F5BFA"/>
    <w:rsid w:val="008F756C"/>
    <w:rsid w:val="0090071F"/>
    <w:rsid w:val="009009DC"/>
    <w:rsid w:val="00900F43"/>
    <w:rsid w:val="009026C9"/>
    <w:rsid w:val="0090465C"/>
    <w:rsid w:val="00904A7F"/>
    <w:rsid w:val="00905C68"/>
    <w:rsid w:val="00906DC7"/>
    <w:rsid w:val="00910416"/>
    <w:rsid w:val="009127C7"/>
    <w:rsid w:val="00912EE9"/>
    <w:rsid w:val="00913007"/>
    <w:rsid w:val="00913A45"/>
    <w:rsid w:val="00913B0A"/>
    <w:rsid w:val="009144D5"/>
    <w:rsid w:val="00914B7C"/>
    <w:rsid w:val="00915D9F"/>
    <w:rsid w:val="00916222"/>
    <w:rsid w:val="00916319"/>
    <w:rsid w:val="0091720E"/>
    <w:rsid w:val="009205EA"/>
    <w:rsid w:val="0092144B"/>
    <w:rsid w:val="00921945"/>
    <w:rsid w:val="00921A77"/>
    <w:rsid w:val="00921DB7"/>
    <w:rsid w:val="009221B2"/>
    <w:rsid w:val="00923BD3"/>
    <w:rsid w:val="00924464"/>
    <w:rsid w:val="00924E95"/>
    <w:rsid w:val="00925097"/>
    <w:rsid w:val="009252D7"/>
    <w:rsid w:val="00926185"/>
    <w:rsid w:val="00926D18"/>
    <w:rsid w:val="009273C2"/>
    <w:rsid w:val="00927737"/>
    <w:rsid w:val="00927C37"/>
    <w:rsid w:val="009308BD"/>
    <w:rsid w:val="00930F87"/>
    <w:rsid w:val="009323DE"/>
    <w:rsid w:val="00932B64"/>
    <w:rsid w:val="00932F6C"/>
    <w:rsid w:val="009331D6"/>
    <w:rsid w:val="009336E4"/>
    <w:rsid w:val="00933963"/>
    <w:rsid w:val="009339F6"/>
    <w:rsid w:val="00933CB9"/>
    <w:rsid w:val="00935DDF"/>
    <w:rsid w:val="00936B95"/>
    <w:rsid w:val="00936C5A"/>
    <w:rsid w:val="009372B9"/>
    <w:rsid w:val="009403B0"/>
    <w:rsid w:val="00940A69"/>
    <w:rsid w:val="009410DB"/>
    <w:rsid w:val="0094185B"/>
    <w:rsid w:val="00942602"/>
    <w:rsid w:val="0094264E"/>
    <w:rsid w:val="00943699"/>
    <w:rsid w:val="00943F77"/>
    <w:rsid w:val="00944036"/>
    <w:rsid w:val="0094475F"/>
    <w:rsid w:val="00945C23"/>
    <w:rsid w:val="00946EB3"/>
    <w:rsid w:val="00947B43"/>
    <w:rsid w:val="00951C85"/>
    <w:rsid w:val="0095226D"/>
    <w:rsid w:val="00952746"/>
    <w:rsid w:val="00952E83"/>
    <w:rsid w:val="0095328D"/>
    <w:rsid w:val="00953A6E"/>
    <w:rsid w:val="00953F27"/>
    <w:rsid w:val="0095450C"/>
    <w:rsid w:val="00954B45"/>
    <w:rsid w:val="0095560D"/>
    <w:rsid w:val="00955B30"/>
    <w:rsid w:val="00955C74"/>
    <w:rsid w:val="009562B7"/>
    <w:rsid w:val="009562E9"/>
    <w:rsid w:val="00956547"/>
    <w:rsid w:val="009565B0"/>
    <w:rsid w:val="00957882"/>
    <w:rsid w:val="0096045C"/>
    <w:rsid w:val="00960720"/>
    <w:rsid w:val="009609E0"/>
    <w:rsid w:val="00961E42"/>
    <w:rsid w:val="00963E31"/>
    <w:rsid w:val="00963FF4"/>
    <w:rsid w:val="0096469C"/>
    <w:rsid w:val="009670DB"/>
    <w:rsid w:val="009670E8"/>
    <w:rsid w:val="00967671"/>
    <w:rsid w:val="00970DC1"/>
    <w:rsid w:val="0097175F"/>
    <w:rsid w:val="00971772"/>
    <w:rsid w:val="00972827"/>
    <w:rsid w:val="00972B0D"/>
    <w:rsid w:val="00972D9D"/>
    <w:rsid w:val="0097309A"/>
    <w:rsid w:val="009732C6"/>
    <w:rsid w:val="00973A9C"/>
    <w:rsid w:val="00973FD7"/>
    <w:rsid w:val="00974225"/>
    <w:rsid w:val="00974883"/>
    <w:rsid w:val="00974984"/>
    <w:rsid w:val="00974A65"/>
    <w:rsid w:val="009762E5"/>
    <w:rsid w:val="009775A2"/>
    <w:rsid w:val="009801D5"/>
    <w:rsid w:val="0098089E"/>
    <w:rsid w:val="00980902"/>
    <w:rsid w:val="0098170D"/>
    <w:rsid w:val="00981819"/>
    <w:rsid w:val="00982C8C"/>
    <w:rsid w:val="00982DD2"/>
    <w:rsid w:val="00983735"/>
    <w:rsid w:val="00983881"/>
    <w:rsid w:val="00983C5D"/>
    <w:rsid w:val="0098418F"/>
    <w:rsid w:val="00984F38"/>
    <w:rsid w:val="009850CC"/>
    <w:rsid w:val="00985A45"/>
    <w:rsid w:val="0098600B"/>
    <w:rsid w:val="0098746F"/>
    <w:rsid w:val="00987528"/>
    <w:rsid w:val="0099132E"/>
    <w:rsid w:val="009916BE"/>
    <w:rsid w:val="00992079"/>
    <w:rsid w:val="00992F80"/>
    <w:rsid w:val="009934D9"/>
    <w:rsid w:val="0099357D"/>
    <w:rsid w:val="0099445F"/>
    <w:rsid w:val="009947AE"/>
    <w:rsid w:val="00994F5A"/>
    <w:rsid w:val="009954CB"/>
    <w:rsid w:val="00995E93"/>
    <w:rsid w:val="0099646B"/>
    <w:rsid w:val="009968E4"/>
    <w:rsid w:val="009979CF"/>
    <w:rsid w:val="009A11DA"/>
    <w:rsid w:val="009A1519"/>
    <w:rsid w:val="009A1C4D"/>
    <w:rsid w:val="009A2522"/>
    <w:rsid w:val="009A2554"/>
    <w:rsid w:val="009A36BF"/>
    <w:rsid w:val="009A3952"/>
    <w:rsid w:val="009A3995"/>
    <w:rsid w:val="009A4074"/>
    <w:rsid w:val="009A5BE8"/>
    <w:rsid w:val="009A651E"/>
    <w:rsid w:val="009B0909"/>
    <w:rsid w:val="009B0D32"/>
    <w:rsid w:val="009B1F40"/>
    <w:rsid w:val="009B2E99"/>
    <w:rsid w:val="009B441C"/>
    <w:rsid w:val="009B575E"/>
    <w:rsid w:val="009B67BD"/>
    <w:rsid w:val="009B7764"/>
    <w:rsid w:val="009B783B"/>
    <w:rsid w:val="009C01F0"/>
    <w:rsid w:val="009C10A4"/>
    <w:rsid w:val="009C1C40"/>
    <w:rsid w:val="009C1F74"/>
    <w:rsid w:val="009C36CB"/>
    <w:rsid w:val="009C468A"/>
    <w:rsid w:val="009C47E5"/>
    <w:rsid w:val="009C56A0"/>
    <w:rsid w:val="009C575E"/>
    <w:rsid w:val="009C5C42"/>
    <w:rsid w:val="009C749B"/>
    <w:rsid w:val="009C7D8E"/>
    <w:rsid w:val="009D088E"/>
    <w:rsid w:val="009D1133"/>
    <w:rsid w:val="009D129F"/>
    <w:rsid w:val="009D12C1"/>
    <w:rsid w:val="009D1F7E"/>
    <w:rsid w:val="009D200C"/>
    <w:rsid w:val="009D2B51"/>
    <w:rsid w:val="009D2CA4"/>
    <w:rsid w:val="009D2DD4"/>
    <w:rsid w:val="009D2F7C"/>
    <w:rsid w:val="009D3286"/>
    <w:rsid w:val="009D4450"/>
    <w:rsid w:val="009D4587"/>
    <w:rsid w:val="009D475D"/>
    <w:rsid w:val="009D7733"/>
    <w:rsid w:val="009D774C"/>
    <w:rsid w:val="009E03A0"/>
    <w:rsid w:val="009E0745"/>
    <w:rsid w:val="009E0792"/>
    <w:rsid w:val="009E0ACD"/>
    <w:rsid w:val="009E0B87"/>
    <w:rsid w:val="009E2B4A"/>
    <w:rsid w:val="009E3130"/>
    <w:rsid w:val="009E37D7"/>
    <w:rsid w:val="009E3CF6"/>
    <w:rsid w:val="009E3D32"/>
    <w:rsid w:val="009E43B5"/>
    <w:rsid w:val="009E45C7"/>
    <w:rsid w:val="009E4747"/>
    <w:rsid w:val="009E482C"/>
    <w:rsid w:val="009E49AD"/>
    <w:rsid w:val="009E5ED7"/>
    <w:rsid w:val="009E60B7"/>
    <w:rsid w:val="009F054F"/>
    <w:rsid w:val="009F0D40"/>
    <w:rsid w:val="009F0D56"/>
    <w:rsid w:val="009F1697"/>
    <w:rsid w:val="009F18A4"/>
    <w:rsid w:val="009F1E2D"/>
    <w:rsid w:val="009F2590"/>
    <w:rsid w:val="009F2702"/>
    <w:rsid w:val="009F2FB4"/>
    <w:rsid w:val="009F312D"/>
    <w:rsid w:val="009F36D1"/>
    <w:rsid w:val="009F448C"/>
    <w:rsid w:val="009F4740"/>
    <w:rsid w:val="009F51B1"/>
    <w:rsid w:val="009F524C"/>
    <w:rsid w:val="009F6562"/>
    <w:rsid w:val="009F6772"/>
    <w:rsid w:val="009F741B"/>
    <w:rsid w:val="00A00440"/>
    <w:rsid w:val="00A010D8"/>
    <w:rsid w:val="00A0120D"/>
    <w:rsid w:val="00A014DB"/>
    <w:rsid w:val="00A014FC"/>
    <w:rsid w:val="00A01B09"/>
    <w:rsid w:val="00A0304C"/>
    <w:rsid w:val="00A051A6"/>
    <w:rsid w:val="00A05880"/>
    <w:rsid w:val="00A06194"/>
    <w:rsid w:val="00A064B6"/>
    <w:rsid w:val="00A068A8"/>
    <w:rsid w:val="00A07A71"/>
    <w:rsid w:val="00A10C7C"/>
    <w:rsid w:val="00A1101F"/>
    <w:rsid w:val="00A11432"/>
    <w:rsid w:val="00A11C27"/>
    <w:rsid w:val="00A121ED"/>
    <w:rsid w:val="00A12C21"/>
    <w:rsid w:val="00A12FB0"/>
    <w:rsid w:val="00A1324C"/>
    <w:rsid w:val="00A14089"/>
    <w:rsid w:val="00A147F6"/>
    <w:rsid w:val="00A149E9"/>
    <w:rsid w:val="00A14CE5"/>
    <w:rsid w:val="00A15166"/>
    <w:rsid w:val="00A158CC"/>
    <w:rsid w:val="00A15D16"/>
    <w:rsid w:val="00A16E1B"/>
    <w:rsid w:val="00A16FCD"/>
    <w:rsid w:val="00A16FEA"/>
    <w:rsid w:val="00A1796E"/>
    <w:rsid w:val="00A17D98"/>
    <w:rsid w:val="00A20017"/>
    <w:rsid w:val="00A2138E"/>
    <w:rsid w:val="00A218E7"/>
    <w:rsid w:val="00A219CD"/>
    <w:rsid w:val="00A21FA6"/>
    <w:rsid w:val="00A221A3"/>
    <w:rsid w:val="00A221F1"/>
    <w:rsid w:val="00A23434"/>
    <w:rsid w:val="00A2365A"/>
    <w:rsid w:val="00A236C7"/>
    <w:rsid w:val="00A23850"/>
    <w:rsid w:val="00A239BE"/>
    <w:rsid w:val="00A24C84"/>
    <w:rsid w:val="00A2554A"/>
    <w:rsid w:val="00A256DF"/>
    <w:rsid w:val="00A26B7B"/>
    <w:rsid w:val="00A27110"/>
    <w:rsid w:val="00A27864"/>
    <w:rsid w:val="00A27B44"/>
    <w:rsid w:val="00A301BC"/>
    <w:rsid w:val="00A3109E"/>
    <w:rsid w:val="00A31D3B"/>
    <w:rsid w:val="00A3248D"/>
    <w:rsid w:val="00A327D7"/>
    <w:rsid w:val="00A3345E"/>
    <w:rsid w:val="00A36446"/>
    <w:rsid w:val="00A36B31"/>
    <w:rsid w:val="00A42FF8"/>
    <w:rsid w:val="00A43765"/>
    <w:rsid w:val="00A43781"/>
    <w:rsid w:val="00A43902"/>
    <w:rsid w:val="00A4396D"/>
    <w:rsid w:val="00A448E3"/>
    <w:rsid w:val="00A464CB"/>
    <w:rsid w:val="00A4658E"/>
    <w:rsid w:val="00A47561"/>
    <w:rsid w:val="00A47DFA"/>
    <w:rsid w:val="00A50C26"/>
    <w:rsid w:val="00A519A4"/>
    <w:rsid w:val="00A51E55"/>
    <w:rsid w:val="00A52553"/>
    <w:rsid w:val="00A5255F"/>
    <w:rsid w:val="00A53A04"/>
    <w:rsid w:val="00A5416A"/>
    <w:rsid w:val="00A54B78"/>
    <w:rsid w:val="00A55126"/>
    <w:rsid w:val="00A553A0"/>
    <w:rsid w:val="00A56388"/>
    <w:rsid w:val="00A5685A"/>
    <w:rsid w:val="00A57182"/>
    <w:rsid w:val="00A5764A"/>
    <w:rsid w:val="00A57AA3"/>
    <w:rsid w:val="00A57B1A"/>
    <w:rsid w:val="00A60C6F"/>
    <w:rsid w:val="00A611C1"/>
    <w:rsid w:val="00A612E5"/>
    <w:rsid w:val="00A61895"/>
    <w:rsid w:val="00A6198A"/>
    <w:rsid w:val="00A61DB9"/>
    <w:rsid w:val="00A61DCA"/>
    <w:rsid w:val="00A61EC2"/>
    <w:rsid w:val="00A620EB"/>
    <w:rsid w:val="00A638A2"/>
    <w:rsid w:val="00A63F41"/>
    <w:rsid w:val="00A6400E"/>
    <w:rsid w:val="00A64128"/>
    <w:rsid w:val="00A649B0"/>
    <w:rsid w:val="00A65132"/>
    <w:rsid w:val="00A659D4"/>
    <w:rsid w:val="00A65C4E"/>
    <w:rsid w:val="00A67139"/>
    <w:rsid w:val="00A709F5"/>
    <w:rsid w:val="00A715BD"/>
    <w:rsid w:val="00A71E89"/>
    <w:rsid w:val="00A7273F"/>
    <w:rsid w:val="00A72B40"/>
    <w:rsid w:val="00A737E1"/>
    <w:rsid w:val="00A7401A"/>
    <w:rsid w:val="00A75095"/>
    <w:rsid w:val="00A751DD"/>
    <w:rsid w:val="00A7540B"/>
    <w:rsid w:val="00A80FC1"/>
    <w:rsid w:val="00A8104A"/>
    <w:rsid w:val="00A819AB"/>
    <w:rsid w:val="00A81BAA"/>
    <w:rsid w:val="00A81E57"/>
    <w:rsid w:val="00A82561"/>
    <w:rsid w:val="00A826BE"/>
    <w:rsid w:val="00A82B0B"/>
    <w:rsid w:val="00A8335F"/>
    <w:rsid w:val="00A83397"/>
    <w:rsid w:val="00A8347E"/>
    <w:rsid w:val="00A83675"/>
    <w:rsid w:val="00A8548B"/>
    <w:rsid w:val="00A86674"/>
    <w:rsid w:val="00A9027E"/>
    <w:rsid w:val="00A903CB"/>
    <w:rsid w:val="00A90411"/>
    <w:rsid w:val="00A9118D"/>
    <w:rsid w:val="00A915D4"/>
    <w:rsid w:val="00A923A3"/>
    <w:rsid w:val="00A923AE"/>
    <w:rsid w:val="00A92857"/>
    <w:rsid w:val="00A93360"/>
    <w:rsid w:val="00A9355C"/>
    <w:rsid w:val="00A938F3"/>
    <w:rsid w:val="00A941CB"/>
    <w:rsid w:val="00A943A4"/>
    <w:rsid w:val="00A9457F"/>
    <w:rsid w:val="00A94F1E"/>
    <w:rsid w:val="00A95055"/>
    <w:rsid w:val="00A95149"/>
    <w:rsid w:val="00A96553"/>
    <w:rsid w:val="00A9727F"/>
    <w:rsid w:val="00AA05D9"/>
    <w:rsid w:val="00AA0C7F"/>
    <w:rsid w:val="00AA1D11"/>
    <w:rsid w:val="00AA1D6F"/>
    <w:rsid w:val="00AA225A"/>
    <w:rsid w:val="00AA27A2"/>
    <w:rsid w:val="00AA2A65"/>
    <w:rsid w:val="00AA31CA"/>
    <w:rsid w:val="00AA3294"/>
    <w:rsid w:val="00AA3324"/>
    <w:rsid w:val="00AA376A"/>
    <w:rsid w:val="00AA3F00"/>
    <w:rsid w:val="00AA46F9"/>
    <w:rsid w:val="00AA4A4D"/>
    <w:rsid w:val="00AA4AD7"/>
    <w:rsid w:val="00AA5BD7"/>
    <w:rsid w:val="00AA671A"/>
    <w:rsid w:val="00AA6C4F"/>
    <w:rsid w:val="00AA722C"/>
    <w:rsid w:val="00AA74E1"/>
    <w:rsid w:val="00AA7C13"/>
    <w:rsid w:val="00AA7F38"/>
    <w:rsid w:val="00AB0CE8"/>
    <w:rsid w:val="00AB0E63"/>
    <w:rsid w:val="00AB0FDB"/>
    <w:rsid w:val="00AB1EF3"/>
    <w:rsid w:val="00AB35C5"/>
    <w:rsid w:val="00AB35D8"/>
    <w:rsid w:val="00AB4218"/>
    <w:rsid w:val="00AB45BD"/>
    <w:rsid w:val="00AB4F10"/>
    <w:rsid w:val="00AB564A"/>
    <w:rsid w:val="00AB60C4"/>
    <w:rsid w:val="00AB787B"/>
    <w:rsid w:val="00AC123B"/>
    <w:rsid w:val="00AC222D"/>
    <w:rsid w:val="00AC3591"/>
    <w:rsid w:val="00AC36BC"/>
    <w:rsid w:val="00AC3747"/>
    <w:rsid w:val="00AC4499"/>
    <w:rsid w:val="00AC4899"/>
    <w:rsid w:val="00AC4B81"/>
    <w:rsid w:val="00AC4C6F"/>
    <w:rsid w:val="00AC4F6A"/>
    <w:rsid w:val="00AC51FE"/>
    <w:rsid w:val="00AC5830"/>
    <w:rsid w:val="00AC5C14"/>
    <w:rsid w:val="00AC5F4C"/>
    <w:rsid w:val="00AC622F"/>
    <w:rsid w:val="00AC631F"/>
    <w:rsid w:val="00AC756A"/>
    <w:rsid w:val="00AC75EA"/>
    <w:rsid w:val="00AD0599"/>
    <w:rsid w:val="00AD093E"/>
    <w:rsid w:val="00AD1474"/>
    <w:rsid w:val="00AD14D4"/>
    <w:rsid w:val="00AD3CD5"/>
    <w:rsid w:val="00AD4155"/>
    <w:rsid w:val="00AD4A91"/>
    <w:rsid w:val="00AD4C5E"/>
    <w:rsid w:val="00AD5951"/>
    <w:rsid w:val="00AD5C43"/>
    <w:rsid w:val="00AD5EB6"/>
    <w:rsid w:val="00AD6748"/>
    <w:rsid w:val="00AD6EA4"/>
    <w:rsid w:val="00AD6F89"/>
    <w:rsid w:val="00AD74E2"/>
    <w:rsid w:val="00AD7BCA"/>
    <w:rsid w:val="00AE1981"/>
    <w:rsid w:val="00AE19CD"/>
    <w:rsid w:val="00AE3019"/>
    <w:rsid w:val="00AE3729"/>
    <w:rsid w:val="00AE3FD9"/>
    <w:rsid w:val="00AE5331"/>
    <w:rsid w:val="00AE6AD9"/>
    <w:rsid w:val="00AE6CAE"/>
    <w:rsid w:val="00AE6F1F"/>
    <w:rsid w:val="00AE7367"/>
    <w:rsid w:val="00AE7CD1"/>
    <w:rsid w:val="00AF0DFD"/>
    <w:rsid w:val="00AF0E69"/>
    <w:rsid w:val="00AF0E73"/>
    <w:rsid w:val="00AF13DB"/>
    <w:rsid w:val="00AF15B4"/>
    <w:rsid w:val="00AF176D"/>
    <w:rsid w:val="00AF37F9"/>
    <w:rsid w:val="00AF3926"/>
    <w:rsid w:val="00AF4056"/>
    <w:rsid w:val="00AF4A4C"/>
    <w:rsid w:val="00AF5C13"/>
    <w:rsid w:val="00AF6AE8"/>
    <w:rsid w:val="00AF6CCE"/>
    <w:rsid w:val="00AF7A1B"/>
    <w:rsid w:val="00B0098C"/>
    <w:rsid w:val="00B00A5A"/>
    <w:rsid w:val="00B00B40"/>
    <w:rsid w:val="00B01317"/>
    <w:rsid w:val="00B016C0"/>
    <w:rsid w:val="00B017C7"/>
    <w:rsid w:val="00B01E55"/>
    <w:rsid w:val="00B03896"/>
    <w:rsid w:val="00B03D4B"/>
    <w:rsid w:val="00B03EED"/>
    <w:rsid w:val="00B052C0"/>
    <w:rsid w:val="00B05AFF"/>
    <w:rsid w:val="00B078D5"/>
    <w:rsid w:val="00B10996"/>
    <w:rsid w:val="00B110E5"/>
    <w:rsid w:val="00B117D1"/>
    <w:rsid w:val="00B11AE2"/>
    <w:rsid w:val="00B11D1A"/>
    <w:rsid w:val="00B12138"/>
    <w:rsid w:val="00B12CD6"/>
    <w:rsid w:val="00B12F58"/>
    <w:rsid w:val="00B16360"/>
    <w:rsid w:val="00B1699A"/>
    <w:rsid w:val="00B16BFA"/>
    <w:rsid w:val="00B16C54"/>
    <w:rsid w:val="00B16D91"/>
    <w:rsid w:val="00B16ED3"/>
    <w:rsid w:val="00B17198"/>
    <w:rsid w:val="00B20316"/>
    <w:rsid w:val="00B20A5E"/>
    <w:rsid w:val="00B20C66"/>
    <w:rsid w:val="00B20F30"/>
    <w:rsid w:val="00B21192"/>
    <w:rsid w:val="00B21CC9"/>
    <w:rsid w:val="00B23561"/>
    <w:rsid w:val="00B2375C"/>
    <w:rsid w:val="00B239C0"/>
    <w:rsid w:val="00B24DE5"/>
    <w:rsid w:val="00B254D9"/>
    <w:rsid w:val="00B26573"/>
    <w:rsid w:val="00B27CF6"/>
    <w:rsid w:val="00B30D06"/>
    <w:rsid w:val="00B311CD"/>
    <w:rsid w:val="00B31886"/>
    <w:rsid w:val="00B31FC1"/>
    <w:rsid w:val="00B32238"/>
    <w:rsid w:val="00B323CF"/>
    <w:rsid w:val="00B32A85"/>
    <w:rsid w:val="00B3312E"/>
    <w:rsid w:val="00B34AC9"/>
    <w:rsid w:val="00B34AF9"/>
    <w:rsid w:val="00B34CEC"/>
    <w:rsid w:val="00B35F9E"/>
    <w:rsid w:val="00B366D7"/>
    <w:rsid w:val="00B36B9E"/>
    <w:rsid w:val="00B36E82"/>
    <w:rsid w:val="00B37322"/>
    <w:rsid w:val="00B3742B"/>
    <w:rsid w:val="00B41258"/>
    <w:rsid w:val="00B41931"/>
    <w:rsid w:val="00B41F29"/>
    <w:rsid w:val="00B42EFB"/>
    <w:rsid w:val="00B430A5"/>
    <w:rsid w:val="00B43A1B"/>
    <w:rsid w:val="00B43D84"/>
    <w:rsid w:val="00B44345"/>
    <w:rsid w:val="00B44763"/>
    <w:rsid w:val="00B44CA2"/>
    <w:rsid w:val="00B44F53"/>
    <w:rsid w:val="00B47B6C"/>
    <w:rsid w:val="00B47EA0"/>
    <w:rsid w:val="00B50C11"/>
    <w:rsid w:val="00B5269E"/>
    <w:rsid w:val="00B52F3C"/>
    <w:rsid w:val="00B53372"/>
    <w:rsid w:val="00B53C3F"/>
    <w:rsid w:val="00B53DEB"/>
    <w:rsid w:val="00B546C8"/>
    <w:rsid w:val="00B54F4A"/>
    <w:rsid w:val="00B55B7B"/>
    <w:rsid w:val="00B56DCA"/>
    <w:rsid w:val="00B577D0"/>
    <w:rsid w:val="00B57B40"/>
    <w:rsid w:val="00B57DB8"/>
    <w:rsid w:val="00B6088D"/>
    <w:rsid w:val="00B62D8E"/>
    <w:rsid w:val="00B64259"/>
    <w:rsid w:val="00B643EC"/>
    <w:rsid w:val="00B64702"/>
    <w:rsid w:val="00B65515"/>
    <w:rsid w:val="00B65538"/>
    <w:rsid w:val="00B65B80"/>
    <w:rsid w:val="00B6633F"/>
    <w:rsid w:val="00B66500"/>
    <w:rsid w:val="00B70E44"/>
    <w:rsid w:val="00B71A3D"/>
    <w:rsid w:val="00B71C48"/>
    <w:rsid w:val="00B74042"/>
    <w:rsid w:val="00B7654B"/>
    <w:rsid w:val="00B76629"/>
    <w:rsid w:val="00B76A3B"/>
    <w:rsid w:val="00B77ECA"/>
    <w:rsid w:val="00B802E6"/>
    <w:rsid w:val="00B805A3"/>
    <w:rsid w:val="00B8119E"/>
    <w:rsid w:val="00B81265"/>
    <w:rsid w:val="00B821B3"/>
    <w:rsid w:val="00B828AF"/>
    <w:rsid w:val="00B8407E"/>
    <w:rsid w:val="00B858E0"/>
    <w:rsid w:val="00B85A60"/>
    <w:rsid w:val="00B85F3F"/>
    <w:rsid w:val="00B86F16"/>
    <w:rsid w:val="00B871B4"/>
    <w:rsid w:val="00B87A22"/>
    <w:rsid w:val="00B87D52"/>
    <w:rsid w:val="00B87F8D"/>
    <w:rsid w:val="00B902DC"/>
    <w:rsid w:val="00B906EA"/>
    <w:rsid w:val="00B90D62"/>
    <w:rsid w:val="00B91255"/>
    <w:rsid w:val="00B914F2"/>
    <w:rsid w:val="00B91804"/>
    <w:rsid w:val="00B91AF5"/>
    <w:rsid w:val="00B9244E"/>
    <w:rsid w:val="00B92861"/>
    <w:rsid w:val="00B93C8A"/>
    <w:rsid w:val="00B94055"/>
    <w:rsid w:val="00B94089"/>
    <w:rsid w:val="00B962DE"/>
    <w:rsid w:val="00B9722C"/>
    <w:rsid w:val="00B977E7"/>
    <w:rsid w:val="00BA06F0"/>
    <w:rsid w:val="00BA1EC1"/>
    <w:rsid w:val="00BA1FC7"/>
    <w:rsid w:val="00BA2B8F"/>
    <w:rsid w:val="00BA3C0F"/>
    <w:rsid w:val="00BA3E76"/>
    <w:rsid w:val="00BA3E7D"/>
    <w:rsid w:val="00BA482B"/>
    <w:rsid w:val="00BA4D1D"/>
    <w:rsid w:val="00BA5232"/>
    <w:rsid w:val="00BA551A"/>
    <w:rsid w:val="00BA6153"/>
    <w:rsid w:val="00BA62EA"/>
    <w:rsid w:val="00BA6835"/>
    <w:rsid w:val="00BA71BE"/>
    <w:rsid w:val="00BA7866"/>
    <w:rsid w:val="00BB1E65"/>
    <w:rsid w:val="00BB215B"/>
    <w:rsid w:val="00BB2F38"/>
    <w:rsid w:val="00BB3DC5"/>
    <w:rsid w:val="00BB439D"/>
    <w:rsid w:val="00BB43E6"/>
    <w:rsid w:val="00BB4E87"/>
    <w:rsid w:val="00BB53CE"/>
    <w:rsid w:val="00BB61B5"/>
    <w:rsid w:val="00BB6DBE"/>
    <w:rsid w:val="00BB6E11"/>
    <w:rsid w:val="00BB7743"/>
    <w:rsid w:val="00BC175D"/>
    <w:rsid w:val="00BC25CF"/>
    <w:rsid w:val="00BC26F5"/>
    <w:rsid w:val="00BC33BF"/>
    <w:rsid w:val="00BC355A"/>
    <w:rsid w:val="00BC3B34"/>
    <w:rsid w:val="00BC404D"/>
    <w:rsid w:val="00BC4916"/>
    <w:rsid w:val="00BC4FA4"/>
    <w:rsid w:val="00BC5711"/>
    <w:rsid w:val="00BC5A64"/>
    <w:rsid w:val="00BC619B"/>
    <w:rsid w:val="00BC6221"/>
    <w:rsid w:val="00BD0620"/>
    <w:rsid w:val="00BD1A92"/>
    <w:rsid w:val="00BD29CA"/>
    <w:rsid w:val="00BD2BFB"/>
    <w:rsid w:val="00BD3550"/>
    <w:rsid w:val="00BD3F00"/>
    <w:rsid w:val="00BD4CC3"/>
    <w:rsid w:val="00BD513B"/>
    <w:rsid w:val="00BD6EBD"/>
    <w:rsid w:val="00BD719C"/>
    <w:rsid w:val="00BD7727"/>
    <w:rsid w:val="00BE01DD"/>
    <w:rsid w:val="00BE05FA"/>
    <w:rsid w:val="00BE0DB4"/>
    <w:rsid w:val="00BE2113"/>
    <w:rsid w:val="00BE2AD7"/>
    <w:rsid w:val="00BE2B46"/>
    <w:rsid w:val="00BE2FB1"/>
    <w:rsid w:val="00BE3CDF"/>
    <w:rsid w:val="00BE4394"/>
    <w:rsid w:val="00BE46F8"/>
    <w:rsid w:val="00BE4924"/>
    <w:rsid w:val="00BE55DA"/>
    <w:rsid w:val="00BE5F97"/>
    <w:rsid w:val="00BE6923"/>
    <w:rsid w:val="00BE7096"/>
    <w:rsid w:val="00BE7125"/>
    <w:rsid w:val="00BE7353"/>
    <w:rsid w:val="00BE7AF8"/>
    <w:rsid w:val="00BE7F79"/>
    <w:rsid w:val="00BF0480"/>
    <w:rsid w:val="00BF05C3"/>
    <w:rsid w:val="00BF16F5"/>
    <w:rsid w:val="00BF1CAE"/>
    <w:rsid w:val="00BF27B3"/>
    <w:rsid w:val="00BF3D29"/>
    <w:rsid w:val="00BF429E"/>
    <w:rsid w:val="00BF4F91"/>
    <w:rsid w:val="00BF5F69"/>
    <w:rsid w:val="00BF63AC"/>
    <w:rsid w:val="00BF64A3"/>
    <w:rsid w:val="00BF6EDE"/>
    <w:rsid w:val="00BF7261"/>
    <w:rsid w:val="00BF72F3"/>
    <w:rsid w:val="00BF792B"/>
    <w:rsid w:val="00C00CB1"/>
    <w:rsid w:val="00C01AA0"/>
    <w:rsid w:val="00C031B3"/>
    <w:rsid w:val="00C033F4"/>
    <w:rsid w:val="00C03C80"/>
    <w:rsid w:val="00C03FAF"/>
    <w:rsid w:val="00C0504F"/>
    <w:rsid w:val="00C05551"/>
    <w:rsid w:val="00C05DE7"/>
    <w:rsid w:val="00C074B8"/>
    <w:rsid w:val="00C1299D"/>
    <w:rsid w:val="00C12D3A"/>
    <w:rsid w:val="00C12E44"/>
    <w:rsid w:val="00C1359C"/>
    <w:rsid w:val="00C13F4D"/>
    <w:rsid w:val="00C14B90"/>
    <w:rsid w:val="00C14F58"/>
    <w:rsid w:val="00C160A2"/>
    <w:rsid w:val="00C167DB"/>
    <w:rsid w:val="00C16B3D"/>
    <w:rsid w:val="00C17B26"/>
    <w:rsid w:val="00C17DE5"/>
    <w:rsid w:val="00C20B2C"/>
    <w:rsid w:val="00C21CBB"/>
    <w:rsid w:val="00C23807"/>
    <w:rsid w:val="00C23EF8"/>
    <w:rsid w:val="00C25064"/>
    <w:rsid w:val="00C25AA8"/>
    <w:rsid w:val="00C25C30"/>
    <w:rsid w:val="00C279E7"/>
    <w:rsid w:val="00C303E1"/>
    <w:rsid w:val="00C3056D"/>
    <w:rsid w:val="00C310A8"/>
    <w:rsid w:val="00C311B0"/>
    <w:rsid w:val="00C31BCA"/>
    <w:rsid w:val="00C32104"/>
    <w:rsid w:val="00C32D10"/>
    <w:rsid w:val="00C33582"/>
    <w:rsid w:val="00C36233"/>
    <w:rsid w:val="00C36508"/>
    <w:rsid w:val="00C368F2"/>
    <w:rsid w:val="00C36A85"/>
    <w:rsid w:val="00C36EEF"/>
    <w:rsid w:val="00C37144"/>
    <w:rsid w:val="00C37286"/>
    <w:rsid w:val="00C37685"/>
    <w:rsid w:val="00C37FB6"/>
    <w:rsid w:val="00C406D6"/>
    <w:rsid w:val="00C40C2E"/>
    <w:rsid w:val="00C42191"/>
    <w:rsid w:val="00C433ED"/>
    <w:rsid w:val="00C44740"/>
    <w:rsid w:val="00C452D2"/>
    <w:rsid w:val="00C4556F"/>
    <w:rsid w:val="00C45A97"/>
    <w:rsid w:val="00C46208"/>
    <w:rsid w:val="00C46D54"/>
    <w:rsid w:val="00C47164"/>
    <w:rsid w:val="00C47A79"/>
    <w:rsid w:val="00C47E6D"/>
    <w:rsid w:val="00C505C9"/>
    <w:rsid w:val="00C50783"/>
    <w:rsid w:val="00C50A42"/>
    <w:rsid w:val="00C511AD"/>
    <w:rsid w:val="00C51449"/>
    <w:rsid w:val="00C51B21"/>
    <w:rsid w:val="00C523DB"/>
    <w:rsid w:val="00C534B6"/>
    <w:rsid w:val="00C534C5"/>
    <w:rsid w:val="00C538E1"/>
    <w:rsid w:val="00C53B50"/>
    <w:rsid w:val="00C5529B"/>
    <w:rsid w:val="00C55643"/>
    <w:rsid w:val="00C55CBE"/>
    <w:rsid w:val="00C56ADC"/>
    <w:rsid w:val="00C56B9D"/>
    <w:rsid w:val="00C601C0"/>
    <w:rsid w:val="00C60527"/>
    <w:rsid w:val="00C60FBE"/>
    <w:rsid w:val="00C620E9"/>
    <w:rsid w:val="00C6212E"/>
    <w:rsid w:val="00C623B2"/>
    <w:rsid w:val="00C62864"/>
    <w:rsid w:val="00C62FD0"/>
    <w:rsid w:val="00C63D88"/>
    <w:rsid w:val="00C641A8"/>
    <w:rsid w:val="00C64FC5"/>
    <w:rsid w:val="00C6533B"/>
    <w:rsid w:val="00C6558C"/>
    <w:rsid w:val="00C65FAC"/>
    <w:rsid w:val="00C66B97"/>
    <w:rsid w:val="00C66C8A"/>
    <w:rsid w:val="00C67D4C"/>
    <w:rsid w:val="00C67D67"/>
    <w:rsid w:val="00C702F3"/>
    <w:rsid w:val="00C709EB"/>
    <w:rsid w:val="00C70A8D"/>
    <w:rsid w:val="00C70F46"/>
    <w:rsid w:val="00C70F4B"/>
    <w:rsid w:val="00C7111E"/>
    <w:rsid w:val="00C71970"/>
    <w:rsid w:val="00C724B0"/>
    <w:rsid w:val="00C724DE"/>
    <w:rsid w:val="00C7258A"/>
    <w:rsid w:val="00C725AC"/>
    <w:rsid w:val="00C72755"/>
    <w:rsid w:val="00C731C8"/>
    <w:rsid w:val="00C738D7"/>
    <w:rsid w:val="00C73E25"/>
    <w:rsid w:val="00C742F2"/>
    <w:rsid w:val="00C74892"/>
    <w:rsid w:val="00C74B2B"/>
    <w:rsid w:val="00C74CF7"/>
    <w:rsid w:val="00C75BFC"/>
    <w:rsid w:val="00C75E10"/>
    <w:rsid w:val="00C7616D"/>
    <w:rsid w:val="00C766E3"/>
    <w:rsid w:val="00C76B5A"/>
    <w:rsid w:val="00C76C52"/>
    <w:rsid w:val="00C80556"/>
    <w:rsid w:val="00C80666"/>
    <w:rsid w:val="00C81082"/>
    <w:rsid w:val="00C81B74"/>
    <w:rsid w:val="00C827DC"/>
    <w:rsid w:val="00C832F8"/>
    <w:rsid w:val="00C838B2"/>
    <w:rsid w:val="00C839E4"/>
    <w:rsid w:val="00C8432A"/>
    <w:rsid w:val="00C84AEC"/>
    <w:rsid w:val="00C85334"/>
    <w:rsid w:val="00C85515"/>
    <w:rsid w:val="00C858AB"/>
    <w:rsid w:val="00C85988"/>
    <w:rsid w:val="00C86077"/>
    <w:rsid w:val="00C8666C"/>
    <w:rsid w:val="00C901B8"/>
    <w:rsid w:val="00C90334"/>
    <w:rsid w:val="00C90752"/>
    <w:rsid w:val="00C90DF8"/>
    <w:rsid w:val="00C91E62"/>
    <w:rsid w:val="00C930D8"/>
    <w:rsid w:val="00C942DB"/>
    <w:rsid w:val="00C951AC"/>
    <w:rsid w:val="00C95D88"/>
    <w:rsid w:val="00C96220"/>
    <w:rsid w:val="00C962E0"/>
    <w:rsid w:val="00C96367"/>
    <w:rsid w:val="00C963B7"/>
    <w:rsid w:val="00C97D7F"/>
    <w:rsid w:val="00CA0150"/>
    <w:rsid w:val="00CA044D"/>
    <w:rsid w:val="00CA1BFE"/>
    <w:rsid w:val="00CA2B95"/>
    <w:rsid w:val="00CA33B4"/>
    <w:rsid w:val="00CA3743"/>
    <w:rsid w:val="00CA3FCD"/>
    <w:rsid w:val="00CA5C9C"/>
    <w:rsid w:val="00CA62FD"/>
    <w:rsid w:val="00CA6580"/>
    <w:rsid w:val="00CA65DD"/>
    <w:rsid w:val="00CA692C"/>
    <w:rsid w:val="00CA6A9C"/>
    <w:rsid w:val="00CA719D"/>
    <w:rsid w:val="00CB03C2"/>
    <w:rsid w:val="00CB14C6"/>
    <w:rsid w:val="00CB177D"/>
    <w:rsid w:val="00CB178B"/>
    <w:rsid w:val="00CB1C32"/>
    <w:rsid w:val="00CB2FA5"/>
    <w:rsid w:val="00CB3969"/>
    <w:rsid w:val="00CB3A8A"/>
    <w:rsid w:val="00CB51E9"/>
    <w:rsid w:val="00CB54C9"/>
    <w:rsid w:val="00CB624C"/>
    <w:rsid w:val="00CB6392"/>
    <w:rsid w:val="00CB6F4B"/>
    <w:rsid w:val="00CC0885"/>
    <w:rsid w:val="00CC2171"/>
    <w:rsid w:val="00CC28F5"/>
    <w:rsid w:val="00CC3971"/>
    <w:rsid w:val="00CC3C24"/>
    <w:rsid w:val="00CC3E92"/>
    <w:rsid w:val="00CC4176"/>
    <w:rsid w:val="00CC4232"/>
    <w:rsid w:val="00CC51A4"/>
    <w:rsid w:val="00CC5587"/>
    <w:rsid w:val="00CC6AA3"/>
    <w:rsid w:val="00CC6BAB"/>
    <w:rsid w:val="00CC6C0D"/>
    <w:rsid w:val="00CC6DD2"/>
    <w:rsid w:val="00CC71FB"/>
    <w:rsid w:val="00CC751A"/>
    <w:rsid w:val="00CC7677"/>
    <w:rsid w:val="00CC776B"/>
    <w:rsid w:val="00CC7962"/>
    <w:rsid w:val="00CD0BC4"/>
    <w:rsid w:val="00CD15B4"/>
    <w:rsid w:val="00CD19C5"/>
    <w:rsid w:val="00CD24EE"/>
    <w:rsid w:val="00CD4ADF"/>
    <w:rsid w:val="00CD4E70"/>
    <w:rsid w:val="00CD62B0"/>
    <w:rsid w:val="00CD6B86"/>
    <w:rsid w:val="00CE0161"/>
    <w:rsid w:val="00CE0842"/>
    <w:rsid w:val="00CE0AA7"/>
    <w:rsid w:val="00CE1975"/>
    <w:rsid w:val="00CE218B"/>
    <w:rsid w:val="00CE244E"/>
    <w:rsid w:val="00CE2887"/>
    <w:rsid w:val="00CE3095"/>
    <w:rsid w:val="00CE3B33"/>
    <w:rsid w:val="00CE4737"/>
    <w:rsid w:val="00CE4A52"/>
    <w:rsid w:val="00CE4E9C"/>
    <w:rsid w:val="00CE50BD"/>
    <w:rsid w:val="00CE514D"/>
    <w:rsid w:val="00CE526F"/>
    <w:rsid w:val="00CE579D"/>
    <w:rsid w:val="00CE599C"/>
    <w:rsid w:val="00CE6464"/>
    <w:rsid w:val="00CE67B4"/>
    <w:rsid w:val="00CE6E83"/>
    <w:rsid w:val="00CE7EB1"/>
    <w:rsid w:val="00CF26C9"/>
    <w:rsid w:val="00CF2793"/>
    <w:rsid w:val="00CF418D"/>
    <w:rsid w:val="00CF430B"/>
    <w:rsid w:val="00CF4776"/>
    <w:rsid w:val="00CF4B41"/>
    <w:rsid w:val="00CF62F5"/>
    <w:rsid w:val="00D015F6"/>
    <w:rsid w:val="00D02080"/>
    <w:rsid w:val="00D029F9"/>
    <w:rsid w:val="00D039A0"/>
    <w:rsid w:val="00D042A2"/>
    <w:rsid w:val="00D04DD5"/>
    <w:rsid w:val="00D05ED2"/>
    <w:rsid w:val="00D05FBC"/>
    <w:rsid w:val="00D06067"/>
    <w:rsid w:val="00D06117"/>
    <w:rsid w:val="00D061D7"/>
    <w:rsid w:val="00D07047"/>
    <w:rsid w:val="00D071A4"/>
    <w:rsid w:val="00D07BE5"/>
    <w:rsid w:val="00D07CC2"/>
    <w:rsid w:val="00D07FBF"/>
    <w:rsid w:val="00D10895"/>
    <w:rsid w:val="00D109E0"/>
    <w:rsid w:val="00D10A15"/>
    <w:rsid w:val="00D1263E"/>
    <w:rsid w:val="00D12AB0"/>
    <w:rsid w:val="00D12C95"/>
    <w:rsid w:val="00D14335"/>
    <w:rsid w:val="00D14463"/>
    <w:rsid w:val="00D145F4"/>
    <w:rsid w:val="00D157BB"/>
    <w:rsid w:val="00D162FC"/>
    <w:rsid w:val="00D169FA"/>
    <w:rsid w:val="00D17F3B"/>
    <w:rsid w:val="00D20455"/>
    <w:rsid w:val="00D20FBD"/>
    <w:rsid w:val="00D213D1"/>
    <w:rsid w:val="00D21673"/>
    <w:rsid w:val="00D227D4"/>
    <w:rsid w:val="00D22F57"/>
    <w:rsid w:val="00D23958"/>
    <w:rsid w:val="00D2428C"/>
    <w:rsid w:val="00D25F31"/>
    <w:rsid w:val="00D2640E"/>
    <w:rsid w:val="00D26628"/>
    <w:rsid w:val="00D273D6"/>
    <w:rsid w:val="00D27641"/>
    <w:rsid w:val="00D276CD"/>
    <w:rsid w:val="00D2780F"/>
    <w:rsid w:val="00D27BFA"/>
    <w:rsid w:val="00D306A0"/>
    <w:rsid w:val="00D30951"/>
    <w:rsid w:val="00D30BA7"/>
    <w:rsid w:val="00D30E14"/>
    <w:rsid w:val="00D3157B"/>
    <w:rsid w:val="00D318B6"/>
    <w:rsid w:val="00D32BE0"/>
    <w:rsid w:val="00D3354E"/>
    <w:rsid w:val="00D3356F"/>
    <w:rsid w:val="00D33635"/>
    <w:rsid w:val="00D33E8A"/>
    <w:rsid w:val="00D34C9D"/>
    <w:rsid w:val="00D35590"/>
    <w:rsid w:val="00D3589B"/>
    <w:rsid w:val="00D35D00"/>
    <w:rsid w:val="00D36DFC"/>
    <w:rsid w:val="00D37D6F"/>
    <w:rsid w:val="00D4074A"/>
    <w:rsid w:val="00D40E06"/>
    <w:rsid w:val="00D41279"/>
    <w:rsid w:val="00D41350"/>
    <w:rsid w:val="00D42232"/>
    <w:rsid w:val="00D42364"/>
    <w:rsid w:val="00D42E39"/>
    <w:rsid w:val="00D4367F"/>
    <w:rsid w:val="00D43940"/>
    <w:rsid w:val="00D43E96"/>
    <w:rsid w:val="00D440E1"/>
    <w:rsid w:val="00D4469A"/>
    <w:rsid w:val="00D4526D"/>
    <w:rsid w:val="00D45347"/>
    <w:rsid w:val="00D45802"/>
    <w:rsid w:val="00D45A32"/>
    <w:rsid w:val="00D46CD3"/>
    <w:rsid w:val="00D46EE3"/>
    <w:rsid w:val="00D47C27"/>
    <w:rsid w:val="00D50D15"/>
    <w:rsid w:val="00D51065"/>
    <w:rsid w:val="00D51AA5"/>
    <w:rsid w:val="00D51AE9"/>
    <w:rsid w:val="00D52760"/>
    <w:rsid w:val="00D52F13"/>
    <w:rsid w:val="00D52FDA"/>
    <w:rsid w:val="00D536E7"/>
    <w:rsid w:val="00D545F2"/>
    <w:rsid w:val="00D557C5"/>
    <w:rsid w:val="00D5580A"/>
    <w:rsid w:val="00D562FF"/>
    <w:rsid w:val="00D56366"/>
    <w:rsid w:val="00D57708"/>
    <w:rsid w:val="00D57E1C"/>
    <w:rsid w:val="00D607F3"/>
    <w:rsid w:val="00D615BE"/>
    <w:rsid w:val="00D6352D"/>
    <w:rsid w:val="00D63FDB"/>
    <w:rsid w:val="00D6425A"/>
    <w:rsid w:val="00D643EC"/>
    <w:rsid w:val="00D65952"/>
    <w:rsid w:val="00D65B88"/>
    <w:rsid w:val="00D65D88"/>
    <w:rsid w:val="00D661CC"/>
    <w:rsid w:val="00D67429"/>
    <w:rsid w:val="00D702E6"/>
    <w:rsid w:val="00D7087F"/>
    <w:rsid w:val="00D71A97"/>
    <w:rsid w:val="00D71BE6"/>
    <w:rsid w:val="00D725BE"/>
    <w:rsid w:val="00D73C5B"/>
    <w:rsid w:val="00D73CEA"/>
    <w:rsid w:val="00D73ED3"/>
    <w:rsid w:val="00D742D8"/>
    <w:rsid w:val="00D744F9"/>
    <w:rsid w:val="00D74AC3"/>
    <w:rsid w:val="00D74D36"/>
    <w:rsid w:val="00D7555E"/>
    <w:rsid w:val="00D779D2"/>
    <w:rsid w:val="00D80318"/>
    <w:rsid w:val="00D822FA"/>
    <w:rsid w:val="00D82335"/>
    <w:rsid w:val="00D827C9"/>
    <w:rsid w:val="00D83B79"/>
    <w:rsid w:val="00D83F8A"/>
    <w:rsid w:val="00D8451D"/>
    <w:rsid w:val="00D860BD"/>
    <w:rsid w:val="00D868C0"/>
    <w:rsid w:val="00D86A70"/>
    <w:rsid w:val="00D86F0D"/>
    <w:rsid w:val="00D87679"/>
    <w:rsid w:val="00D8792D"/>
    <w:rsid w:val="00D9068C"/>
    <w:rsid w:val="00D90E04"/>
    <w:rsid w:val="00D91C6A"/>
    <w:rsid w:val="00D92A29"/>
    <w:rsid w:val="00D92C77"/>
    <w:rsid w:val="00D92D9A"/>
    <w:rsid w:val="00D93EB3"/>
    <w:rsid w:val="00D944D8"/>
    <w:rsid w:val="00D947E5"/>
    <w:rsid w:val="00D94DFA"/>
    <w:rsid w:val="00D9569C"/>
    <w:rsid w:val="00D95AAD"/>
    <w:rsid w:val="00D95C32"/>
    <w:rsid w:val="00D95F30"/>
    <w:rsid w:val="00D9612C"/>
    <w:rsid w:val="00D96B58"/>
    <w:rsid w:val="00D96F1D"/>
    <w:rsid w:val="00D979B3"/>
    <w:rsid w:val="00D97FB0"/>
    <w:rsid w:val="00DA003C"/>
    <w:rsid w:val="00DA0DCF"/>
    <w:rsid w:val="00DA0E50"/>
    <w:rsid w:val="00DA0FAB"/>
    <w:rsid w:val="00DA3614"/>
    <w:rsid w:val="00DA373B"/>
    <w:rsid w:val="00DA4A99"/>
    <w:rsid w:val="00DA4CE2"/>
    <w:rsid w:val="00DA6077"/>
    <w:rsid w:val="00DA6C51"/>
    <w:rsid w:val="00DA76CC"/>
    <w:rsid w:val="00DA7B58"/>
    <w:rsid w:val="00DA7C19"/>
    <w:rsid w:val="00DA7F88"/>
    <w:rsid w:val="00DB1005"/>
    <w:rsid w:val="00DB1DD2"/>
    <w:rsid w:val="00DB2273"/>
    <w:rsid w:val="00DB29A4"/>
    <w:rsid w:val="00DB2B72"/>
    <w:rsid w:val="00DB3509"/>
    <w:rsid w:val="00DB3692"/>
    <w:rsid w:val="00DB41AF"/>
    <w:rsid w:val="00DB448B"/>
    <w:rsid w:val="00DB4770"/>
    <w:rsid w:val="00DB4FF4"/>
    <w:rsid w:val="00DB54FC"/>
    <w:rsid w:val="00DB653C"/>
    <w:rsid w:val="00DB6F06"/>
    <w:rsid w:val="00DB7621"/>
    <w:rsid w:val="00DB79F8"/>
    <w:rsid w:val="00DC0554"/>
    <w:rsid w:val="00DC0D99"/>
    <w:rsid w:val="00DC0F86"/>
    <w:rsid w:val="00DC1440"/>
    <w:rsid w:val="00DC2867"/>
    <w:rsid w:val="00DC3748"/>
    <w:rsid w:val="00DC3B10"/>
    <w:rsid w:val="00DC3BC2"/>
    <w:rsid w:val="00DC3BFE"/>
    <w:rsid w:val="00DC3E65"/>
    <w:rsid w:val="00DC4ADB"/>
    <w:rsid w:val="00DD03FB"/>
    <w:rsid w:val="00DD10B1"/>
    <w:rsid w:val="00DD12A6"/>
    <w:rsid w:val="00DD2F1A"/>
    <w:rsid w:val="00DD3289"/>
    <w:rsid w:val="00DD39F0"/>
    <w:rsid w:val="00DD4282"/>
    <w:rsid w:val="00DD4729"/>
    <w:rsid w:val="00DD4836"/>
    <w:rsid w:val="00DD488B"/>
    <w:rsid w:val="00DD4C51"/>
    <w:rsid w:val="00DD5033"/>
    <w:rsid w:val="00DE014C"/>
    <w:rsid w:val="00DE0D2B"/>
    <w:rsid w:val="00DE0E7A"/>
    <w:rsid w:val="00DE193D"/>
    <w:rsid w:val="00DE2071"/>
    <w:rsid w:val="00DE24F4"/>
    <w:rsid w:val="00DE2D31"/>
    <w:rsid w:val="00DE3C0B"/>
    <w:rsid w:val="00DE3E94"/>
    <w:rsid w:val="00DE4719"/>
    <w:rsid w:val="00DE4836"/>
    <w:rsid w:val="00DE5D76"/>
    <w:rsid w:val="00DE688C"/>
    <w:rsid w:val="00DE7722"/>
    <w:rsid w:val="00DE7E5B"/>
    <w:rsid w:val="00DF0F4C"/>
    <w:rsid w:val="00DF1E33"/>
    <w:rsid w:val="00DF1E7F"/>
    <w:rsid w:val="00DF259F"/>
    <w:rsid w:val="00DF28C5"/>
    <w:rsid w:val="00DF2B6D"/>
    <w:rsid w:val="00DF2DA8"/>
    <w:rsid w:val="00DF40AA"/>
    <w:rsid w:val="00DF468F"/>
    <w:rsid w:val="00DF53E5"/>
    <w:rsid w:val="00DF5692"/>
    <w:rsid w:val="00DF58D7"/>
    <w:rsid w:val="00DF5AE2"/>
    <w:rsid w:val="00DF68BD"/>
    <w:rsid w:val="00DF6B0F"/>
    <w:rsid w:val="00DF790B"/>
    <w:rsid w:val="00DF7BDE"/>
    <w:rsid w:val="00E00A9A"/>
    <w:rsid w:val="00E0120F"/>
    <w:rsid w:val="00E0138A"/>
    <w:rsid w:val="00E0165E"/>
    <w:rsid w:val="00E020AB"/>
    <w:rsid w:val="00E032F2"/>
    <w:rsid w:val="00E03DBF"/>
    <w:rsid w:val="00E043EB"/>
    <w:rsid w:val="00E0493B"/>
    <w:rsid w:val="00E0516D"/>
    <w:rsid w:val="00E06C61"/>
    <w:rsid w:val="00E118A7"/>
    <w:rsid w:val="00E11A36"/>
    <w:rsid w:val="00E11FE5"/>
    <w:rsid w:val="00E1236A"/>
    <w:rsid w:val="00E1357D"/>
    <w:rsid w:val="00E14953"/>
    <w:rsid w:val="00E14955"/>
    <w:rsid w:val="00E152D9"/>
    <w:rsid w:val="00E15B0E"/>
    <w:rsid w:val="00E163C2"/>
    <w:rsid w:val="00E16537"/>
    <w:rsid w:val="00E16D0A"/>
    <w:rsid w:val="00E17BFD"/>
    <w:rsid w:val="00E2038A"/>
    <w:rsid w:val="00E2067E"/>
    <w:rsid w:val="00E20E46"/>
    <w:rsid w:val="00E211E8"/>
    <w:rsid w:val="00E21553"/>
    <w:rsid w:val="00E21F59"/>
    <w:rsid w:val="00E22478"/>
    <w:rsid w:val="00E22A27"/>
    <w:rsid w:val="00E23752"/>
    <w:rsid w:val="00E24005"/>
    <w:rsid w:val="00E2429B"/>
    <w:rsid w:val="00E24369"/>
    <w:rsid w:val="00E2541B"/>
    <w:rsid w:val="00E25534"/>
    <w:rsid w:val="00E26E26"/>
    <w:rsid w:val="00E26E29"/>
    <w:rsid w:val="00E26EB7"/>
    <w:rsid w:val="00E27980"/>
    <w:rsid w:val="00E27AAC"/>
    <w:rsid w:val="00E27B61"/>
    <w:rsid w:val="00E315F5"/>
    <w:rsid w:val="00E31AE0"/>
    <w:rsid w:val="00E320BA"/>
    <w:rsid w:val="00E3226E"/>
    <w:rsid w:val="00E32971"/>
    <w:rsid w:val="00E32F61"/>
    <w:rsid w:val="00E331F2"/>
    <w:rsid w:val="00E33525"/>
    <w:rsid w:val="00E335A1"/>
    <w:rsid w:val="00E33759"/>
    <w:rsid w:val="00E33F56"/>
    <w:rsid w:val="00E34CF1"/>
    <w:rsid w:val="00E3647A"/>
    <w:rsid w:val="00E36FCB"/>
    <w:rsid w:val="00E373FB"/>
    <w:rsid w:val="00E3788F"/>
    <w:rsid w:val="00E379C5"/>
    <w:rsid w:val="00E37BB0"/>
    <w:rsid w:val="00E401B7"/>
    <w:rsid w:val="00E40886"/>
    <w:rsid w:val="00E4096D"/>
    <w:rsid w:val="00E427FB"/>
    <w:rsid w:val="00E42A72"/>
    <w:rsid w:val="00E43194"/>
    <w:rsid w:val="00E43C37"/>
    <w:rsid w:val="00E442B2"/>
    <w:rsid w:val="00E444F7"/>
    <w:rsid w:val="00E445CF"/>
    <w:rsid w:val="00E4478D"/>
    <w:rsid w:val="00E44A07"/>
    <w:rsid w:val="00E44D10"/>
    <w:rsid w:val="00E45575"/>
    <w:rsid w:val="00E45A9A"/>
    <w:rsid w:val="00E45E43"/>
    <w:rsid w:val="00E46CC8"/>
    <w:rsid w:val="00E47454"/>
    <w:rsid w:val="00E47816"/>
    <w:rsid w:val="00E50297"/>
    <w:rsid w:val="00E55B0F"/>
    <w:rsid w:val="00E57147"/>
    <w:rsid w:val="00E57A9F"/>
    <w:rsid w:val="00E61D06"/>
    <w:rsid w:val="00E62247"/>
    <w:rsid w:val="00E62340"/>
    <w:rsid w:val="00E63207"/>
    <w:rsid w:val="00E64808"/>
    <w:rsid w:val="00E64B3D"/>
    <w:rsid w:val="00E65034"/>
    <w:rsid w:val="00E65315"/>
    <w:rsid w:val="00E65EC3"/>
    <w:rsid w:val="00E66127"/>
    <w:rsid w:val="00E66396"/>
    <w:rsid w:val="00E66F4A"/>
    <w:rsid w:val="00E70522"/>
    <w:rsid w:val="00E70589"/>
    <w:rsid w:val="00E70CF6"/>
    <w:rsid w:val="00E71E5F"/>
    <w:rsid w:val="00E728D6"/>
    <w:rsid w:val="00E73606"/>
    <w:rsid w:val="00E73701"/>
    <w:rsid w:val="00E73E65"/>
    <w:rsid w:val="00E73F52"/>
    <w:rsid w:val="00E7509C"/>
    <w:rsid w:val="00E75F9B"/>
    <w:rsid w:val="00E76FC6"/>
    <w:rsid w:val="00E803CF"/>
    <w:rsid w:val="00E812D6"/>
    <w:rsid w:val="00E81880"/>
    <w:rsid w:val="00E81F79"/>
    <w:rsid w:val="00E821F1"/>
    <w:rsid w:val="00E82941"/>
    <w:rsid w:val="00E83791"/>
    <w:rsid w:val="00E83CBA"/>
    <w:rsid w:val="00E861D7"/>
    <w:rsid w:val="00E86835"/>
    <w:rsid w:val="00E868A5"/>
    <w:rsid w:val="00E86CAE"/>
    <w:rsid w:val="00E86E90"/>
    <w:rsid w:val="00E86F23"/>
    <w:rsid w:val="00E8700D"/>
    <w:rsid w:val="00E87215"/>
    <w:rsid w:val="00E87664"/>
    <w:rsid w:val="00E87B5F"/>
    <w:rsid w:val="00E87C9A"/>
    <w:rsid w:val="00E91643"/>
    <w:rsid w:val="00E91745"/>
    <w:rsid w:val="00E91B8D"/>
    <w:rsid w:val="00E935A9"/>
    <w:rsid w:val="00E93E5D"/>
    <w:rsid w:val="00E94021"/>
    <w:rsid w:val="00E94BA2"/>
    <w:rsid w:val="00E94C0B"/>
    <w:rsid w:val="00E96F3E"/>
    <w:rsid w:val="00E9711A"/>
    <w:rsid w:val="00EA019E"/>
    <w:rsid w:val="00EA0EA7"/>
    <w:rsid w:val="00EA0FE3"/>
    <w:rsid w:val="00EA1DB8"/>
    <w:rsid w:val="00EA25CB"/>
    <w:rsid w:val="00EA3531"/>
    <w:rsid w:val="00EA38AD"/>
    <w:rsid w:val="00EA409F"/>
    <w:rsid w:val="00EA443C"/>
    <w:rsid w:val="00EA4A11"/>
    <w:rsid w:val="00EA501E"/>
    <w:rsid w:val="00EA57D4"/>
    <w:rsid w:val="00EA6B79"/>
    <w:rsid w:val="00EA71B5"/>
    <w:rsid w:val="00EA7671"/>
    <w:rsid w:val="00EB010A"/>
    <w:rsid w:val="00EB15D4"/>
    <w:rsid w:val="00EB2548"/>
    <w:rsid w:val="00EB311A"/>
    <w:rsid w:val="00EB31CB"/>
    <w:rsid w:val="00EB3D4A"/>
    <w:rsid w:val="00EB3DBE"/>
    <w:rsid w:val="00EB3FDB"/>
    <w:rsid w:val="00EB48DC"/>
    <w:rsid w:val="00EB679E"/>
    <w:rsid w:val="00EB6921"/>
    <w:rsid w:val="00EB6F27"/>
    <w:rsid w:val="00EB7313"/>
    <w:rsid w:val="00EB7787"/>
    <w:rsid w:val="00EB7B49"/>
    <w:rsid w:val="00EC0492"/>
    <w:rsid w:val="00EC09C8"/>
    <w:rsid w:val="00EC0A37"/>
    <w:rsid w:val="00EC1892"/>
    <w:rsid w:val="00EC2312"/>
    <w:rsid w:val="00EC343D"/>
    <w:rsid w:val="00EC45C2"/>
    <w:rsid w:val="00EC50A2"/>
    <w:rsid w:val="00EC531B"/>
    <w:rsid w:val="00EC551B"/>
    <w:rsid w:val="00EC7877"/>
    <w:rsid w:val="00EC7FB4"/>
    <w:rsid w:val="00ED0434"/>
    <w:rsid w:val="00ED209C"/>
    <w:rsid w:val="00ED22F8"/>
    <w:rsid w:val="00ED23E6"/>
    <w:rsid w:val="00ED3CE9"/>
    <w:rsid w:val="00ED50BE"/>
    <w:rsid w:val="00ED716E"/>
    <w:rsid w:val="00ED7192"/>
    <w:rsid w:val="00ED736D"/>
    <w:rsid w:val="00ED73BD"/>
    <w:rsid w:val="00ED7949"/>
    <w:rsid w:val="00EE0368"/>
    <w:rsid w:val="00EE03F9"/>
    <w:rsid w:val="00EE171C"/>
    <w:rsid w:val="00EE1D6C"/>
    <w:rsid w:val="00EE1E8E"/>
    <w:rsid w:val="00EE346C"/>
    <w:rsid w:val="00EE379B"/>
    <w:rsid w:val="00EE6517"/>
    <w:rsid w:val="00EE666E"/>
    <w:rsid w:val="00EE6980"/>
    <w:rsid w:val="00EE7C4F"/>
    <w:rsid w:val="00EE7F9A"/>
    <w:rsid w:val="00EF0557"/>
    <w:rsid w:val="00EF0938"/>
    <w:rsid w:val="00EF19D0"/>
    <w:rsid w:val="00EF20BD"/>
    <w:rsid w:val="00EF2D0A"/>
    <w:rsid w:val="00EF5074"/>
    <w:rsid w:val="00EF5DAD"/>
    <w:rsid w:val="00EF77A3"/>
    <w:rsid w:val="00F0069D"/>
    <w:rsid w:val="00F0075C"/>
    <w:rsid w:val="00F0094B"/>
    <w:rsid w:val="00F00957"/>
    <w:rsid w:val="00F00B0D"/>
    <w:rsid w:val="00F010BC"/>
    <w:rsid w:val="00F02E6E"/>
    <w:rsid w:val="00F031E2"/>
    <w:rsid w:val="00F031EB"/>
    <w:rsid w:val="00F0384C"/>
    <w:rsid w:val="00F0542C"/>
    <w:rsid w:val="00F05771"/>
    <w:rsid w:val="00F062A7"/>
    <w:rsid w:val="00F0653D"/>
    <w:rsid w:val="00F06690"/>
    <w:rsid w:val="00F066A1"/>
    <w:rsid w:val="00F06D94"/>
    <w:rsid w:val="00F102D2"/>
    <w:rsid w:val="00F10D26"/>
    <w:rsid w:val="00F11B6D"/>
    <w:rsid w:val="00F1250E"/>
    <w:rsid w:val="00F133B3"/>
    <w:rsid w:val="00F134DD"/>
    <w:rsid w:val="00F13935"/>
    <w:rsid w:val="00F13A87"/>
    <w:rsid w:val="00F14149"/>
    <w:rsid w:val="00F14A72"/>
    <w:rsid w:val="00F17D04"/>
    <w:rsid w:val="00F205A0"/>
    <w:rsid w:val="00F20FCB"/>
    <w:rsid w:val="00F21ED9"/>
    <w:rsid w:val="00F22280"/>
    <w:rsid w:val="00F24293"/>
    <w:rsid w:val="00F24B68"/>
    <w:rsid w:val="00F25138"/>
    <w:rsid w:val="00F26F03"/>
    <w:rsid w:val="00F27123"/>
    <w:rsid w:val="00F27548"/>
    <w:rsid w:val="00F27A68"/>
    <w:rsid w:val="00F30292"/>
    <w:rsid w:val="00F303FB"/>
    <w:rsid w:val="00F305A5"/>
    <w:rsid w:val="00F30646"/>
    <w:rsid w:val="00F30DD5"/>
    <w:rsid w:val="00F30F70"/>
    <w:rsid w:val="00F31E9A"/>
    <w:rsid w:val="00F3213B"/>
    <w:rsid w:val="00F329DD"/>
    <w:rsid w:val="00F33318"/>
    <w:rsid w:val="00F34189"/>
    <w:rsid w:val="00F343F6"/>
    <w:rsid w:val="00F369AD"/>
    <w:rsid w:val="00F3726D"/>
    <w:rsid w:val="00F400BE"/>
    <w:rsid w:val="00F4128C"/>
    <w:rsid w:val="00F414C7"/>
    <w:rsid w:val="00F4158B"/>
    <w:rsid w:val="00F4163A"/>
    <w:rsid w:val="00F42D0C"/>
    <w:rsid w:val="00F42F06"/>
    <w:rsid w:val="00F441B6"/>
    <w:rsid w:val="00F44A72"/>
    <w:rsid w:val="00F44F04"/>
    <w:rsid w:val="00F4507E"/>
    <w:rsid w:val="00F45953"/>
    <w:rsid w:val="00F472C8"/>
    <w:rsid w:val="00F47A16"/>
    <w:rsid w:val="00F47AE5"/>
    <w:rsid w:val="00F50269"/>
    <w:rsid w:val="00F50D53"/>
    <w:rsid w:val="00F51C32"/>
    <w:rsid w:val="00F5249E"/>
    <w:rsid w:val="00F52670"/>
    <w:rsid w:val="00F52A9B"/>
    <w:rsid w:val="00F52DF9"/>
    <w:rsid w:val="00F52EFB"/>
    <w:rsid w:val="00F52F69"/>
    <w:rsid w:val="00F5305A"/>
    <w:rsid w:val="00F530C4"/>
    <w:rsid w:val="00F539CC"/>
    <w:rsid w:val="00F53C14"/>
    <w:rsid w:val="00F53F08"/>
    <w:rsid w:val="00F5508E"/>
    <w:rsid w:val="00F5541C"/>
    <w:rsid w:val="00F55717"/>
    <w:rsid w:val="00F56144"/>
    <w:rsid w:val="00F56983"/>
    <w:rsid w:val="00F56ED7"/>
    <w:rsid w:val="00F571A7"/>
    <w:rsid w:val="00F57315"/>
    <w:rsid w:val="00F57F58"/>
    <w:rsid w:val="00F6053E"/>
    <w:rsid w:val="00F61BB4"/>
    <w:rsid w:val="00F62143"/>
    <w:rsid w:val="00F637C5"/>
    <w:rsid w:val="00F64EFB"/>
    <w:rsid w:val="00F65B48"/>
    <w:rsid w:val="00F65D3A"/>
    <w:rsid w:val="00F65ED6"/>
    <w:rsid w:val="00F66D60"/>
    <w:rsid w:val="00F6701F"/>
    <w:rsid w:val="00F673EE"/>
    <w:rsid w:val="00F67716"/>
    <w:rsid w:val="00F7056E"/>
    <w:rsid w:val="00F70931"/>
    <w:rsid w:val="00F7143C"/>
    <w:rsid w:val="00F719C6"/>
    <w:rsid w:val="00F71DD2"/>
    <w:rsid w:val="00F737C3"/>
    <w:rsid w:val="00F7449D"/>
    <w:rsid w:val="00F74642"/>
    <w:rsid w:val="00F74966"/>
    <w:rsid w:val="00F75D60"/>
    <w:rsid w:val="00F761F4"/>
    <w:rsid w:val="00F7631C"/>
    <w:rsid w:val="00F7681C"/>
    <w:rsid w:val="00F76E13"/>
    <w:rsid w:val="00F773C0"/>
    <w:rsid w:val="00F77437"/>
    <w:rsid w:val="00F77624"/>
    <w:rsid w:val="00F77890"/>
    <w:rsid w:val="00F800A1"/>
    <w:rsid w:val="00F80C1A"/>
    <w:rsid w:val="00F81100"/>
    <w:rsid w:val="00F8119C"/>
    <w:rsid w:val="00F823CB"/>
    <w:rsid w:val="00F82891"/>
    <w:rsid w:val="00F82DE5"/>
    <w:rsid w:val="00F8396F"/>
    <w:rsid w:val="00F84C95"/>
    <w:rsid w:val="00F850D0"/>
    <w:rsid w:val="00F85469"/>
    <w:rsid w:val="00F85896"/>
    <w:rsid w:val="00F858CB"/>
    <w:rsid w:val="00F86BA9"/>
    <w:rsid w:val="00F86E7F"/>
    <w:rsid w:val="00F90616"/>
    <w:rsid w:val="00F90CC7"/>
    <w:rsid w:val="00F91114"/>
    <w:rsid w:val="00F9269E"/>
    <w:rsid w:val="00F92A2D"/>
    <w:rsid w:val="00F92EBD"/>
    <w:rsid w:val="00F93596"/>
    <w:rsid w:val="00F936A0"/>
    <w:rsid w:val="00F93CFD"/>
    <w:rsid w:val="00F94656"/>
    <w:rsid w:val="00F94AA0"/>
    <w:rsid w:val="00F94DAC"/>
    <w:rsid w:val="00F95138"/>
    <w:rsid w:val="00F9537A"/>
    <w:rsid w:val="00F9760A"/>
    <w:rsid w:val="00F9791F"/>
    <w:rsid w:val="00FA06F9"/>
    <w:rsid w:val="00FA08A5"/>
    <w:rsid w:val="00FA0F1F"/>
    <w:rsid w:val="00FA10D0"/>
    <w:rsid w:val="00FA3BCB"/>
    <w:rsid w:val="00FA4537"/>
    <w:rsid w:val="00FA4B9A"/>
    <w:rsid w:val="00FA4F21"/>
    <w:rsid w:val="00FA5A2C"/>
    <w:rsid w:val="00FA63C4"/>
    <w:rsid w:val="00FA654F"/>
    <w:rsid w:val="00FA6749"/>
    <w:rsid w:val="00FA6ECA"/>
    <w:rsid w:val="00FA7038"/>
    <w:rsid w:val="00FA71C5"/>
    <w:rsid w:val="00FA799E"/>
    <w:rsid w:val="00FA7A9E"/>
    <w:rsid w:val="00FB03C1"/>
    <w:rsid w:val="00FB092B"/>
    <w:rsid w:val="00FB1A28"/>
    <w:rsid w:val="00FB1CD4"/>
    <w:rsid w:val="00FB1F9E"/>
    <w:rsid w:val="00FB2555"/>
    <w:rsid w:val="00FB2DA6"/>
    <w:rsid w:val="00FB31D8"/>
    <w:rsid w:val="00FB3707"/>
    <w:rsid w:val="00FB3E68"/>
    <w:rsid w:val="00FB3FCE"/>
    <w:rsid w:val="00FB5BE5"/>
    <w:rsid w:val="00FB61CF"/>
    <w:rsid w:val="00FB6296"/>
    <w:rsid w:val="00FB6BB8"/>
    <w:rsid w:val="00FC02DC"/>
    <w:rsid w:val="00FC0647"/>
    <w:rsid w:val="00FC0A88"/>
    <w:rsid w:val="00FC1075"/>
    <w:rsid w:val="00FC1864"/>
    <w:rsid w:val="00FC2CD8"/>
    <w:rsid w:val="00FC31C9"/>
    <w:rsid w:val="00FC4376"/>
    <w:rsid w:val="00FC4B61"/>
    <w:rsid w:val="00FC5053"/>
    <w:rsid w:val="00FC5D49"/>
    <w:rsid w:val="00FC61E7"/>
    <w:rsid w:val="00FC62E9"/>
    <w:rsid w:val="00FC675D"/>
    <w:rsid w:val="00FC7FC0"/>
    <w:rsid w:val="00FD05E8"/>
    <w:rsid w:val="00FD1154"/>
    <w:rsid w:val="00FD2089"/>
    <w:rsid w:val="00FD3238"/>
    <w:rsid w:val="00FD34A0"/>
    <w:rsid w:val="00FD3672"/>
    <w:rsid w:val="00FD3E57"/>
    <w:rsid w:val="00FD46A4"/>
    <w:rsid w:val="00FD4A3C"/>
    <w:rsid w:val="00FD4B69"/>
    <w:rsid w:val="00FD6210"/>
    <w:rsid w:val="00FD6A1C"/>
    <w:rsid w:val="00FD6C96"/>
    <w:rsid w:val="00FD6F6E"/>
    <w:rsid w:val="00FD780A"/>
    <w:rsid w:val="00FE0264"/>
    <w:rsid w:val="00FE0D52"/>
    <w:rsid w:val="00FE1072"/>
    <w:rsid w:val="00FE11CB"/>
    <w:rsid w:val="00FE17D6"/>
    <w:rsid w:val="00FE1DF8"/>
    <w:rsid w:val="00FE1EC9"/>
    <w:rsid w:val="00FE26B0"/>
    <w:rsid w:val="00FE2F63"/>
    <w:rsid w:val="00FE3740"/>
    <w:rsid w:val="00FE430B"/>
    <w:rsid w:val="00FE436C"/>
    <w:rsid w:val="00FE4938"/>
    <w:rsid w:val="00FE4AD3"/>
    <w:rsid w:val="00FE6313"/>
    <w:rsid w:val="00FE6DC3"/>
    <w:rsid w:val="00FF010F"/>
    <w:rsid w:val="00FF057C"/>
    <w:rsid w:val="00FF0743"/>
    <w:rsid w:val="00FF111B"/>
    <w:rsid w:val="00FF1890"/>
    <w:rsid w:val="00FF25CA"/>
    <w:rsid w:val="00FF3005"/>
    <w:rsid w:val="00FF3FA1"/>
    <w:rsid w:val="00FF4A19"/>
    <w:rsid w:val="00FF52FD"/>
    <w:rsid w:val="00FF5A5E"/>
    <w:rsid w:val="00FF63E9"/>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2541E"/>
  <w15:docId w15:val="{785B8A53-1D19-4E10-B42F-F77B0AE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0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737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7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E73701"/>
    <w:rPr>
      <w:rFonts w:cs="Times New Roman"/>
      <w:sz w:val="16"/>
      <w:szCs w:val="16"/>
    </w:rPr>
  </w:style>
  <w:style w:type="paragraph" w:styleId="CommentText">
    <w:name w:val="annotation text"/>
    <w:basedOn w:val="Normal"/>
    <w:link w:val="CommentTextChar"/>
    <w:uiPriority w:val="99"/>
    <w:unhideWhenUsed/>
    <w:rsid w:val="00E73701"/>
    <w:rPr>
      <w:sz w:val="20"/>
      <w:szCs w:val="20"/>
    </w:rPr>
  </w:style>
  <w:style w:type="character" w:customStyle="1" w:styleId="CommentTextChar">
    <w:name w:val="Comment Text Char"/>
    <w:basedOn w:val="DefaultParagraphFont"/>
    <w:link w:val="CommentText"/>
    <w:uiPriority w:val="99"/>
    <w:rsid w:val="00E737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701"/>
    <w:rPr>
      <w:rFonts w:ascii="Tahoma" w:hAnsi="Tahoma" w:cs="Tahoma"/>
      <w:sz w:val="16"/>
      <w:szCs w:val="16"/>
    </w:rPr>
  </w:style>
  <w:style w:type="character" w:customStyle="1" w:styleId="BalloonTextChar">
    <w:name w:val="Balloon Text Char"/>
    <w:basedOn w:val="DefaultParagraphFont"/>
    <w:link w:val="BalloonText"/>
    <w:uiPriority w:val="99"/>
    <w:semiHidden/>
    <w:rsid w:val="00E73701"/>
    <w:rPr>
      <w:rFonts w:ascii="Tahoma" w:eastAsia="Times New Roman" w:hAnsi="Tahoma" w:cs="Tahoma"/>
      <w:sz w:val="16"/>
      <w:szCs w:val="16"/>
    </w:rPr>
  </w:style>
  <w:style w:type="character" w:customStyle="1" w:styleId="Heading2Char">
    <w:name w:val="Heading 2 Char"/>
    <w:basedOn w:val="DefaultParagraphFont"/>
    <w:link w:val="Heading2"/>
    <w:uiPriority w:val="9"/>
    <w:rsid w:val="00E73701"/>
    <w:rPr>
      <w:rFonts w:ascii="Times New Roman" w:eastAsia="Times New Roman" w:hAnsi="Times New Roman" w:cs="Times New Roman"/>
      <w:b/>
      <w:bCs/>
      <w:sz w:val="36"/>
      <w:szCs w:val="36"/>
    </w:rPr>
  </w:style>
  <w:style w:type="paragraph" w:styleId="NormalWeb">
    <w:name w:val="Normal (Web)"/>
    <w:basedOn w:val="Normal"/>
    <w:uiPriority w:val="99"/>
    <w:unhideWhenUsed/>
    <w:rsid w:val="00E73701"/>
    <w:pPr>
      <w:spacing w:before="100" w:beforeAutospacing="1" w:after="100" w:afterAutospacing="1"/>
    </w:pPr>
  </w:style>
  <w:style w:type="character" w:styleId="Strong">
    <w:name w:val="Strong"/>
    <w:basedOn w:val="DefaultParagraphFont"/>
    <w:uiPriority w:val="22"/>
    <w:qFormat/>
    <w:rsid w:val="00E73701"/>
    <w:rPr>
      <w:b/>
      <w:bCs/>
    </w:rPr>
  </w:style>
  <w:style w:type="character" w:customStyle="1" w:styleId="apple-converted-space">
    <w:name w:val="apple-converted-space"/>
    <w:basedOn w:val="DefaultParagraphFont"/>
    <w:rsid w:val="00E73701"/>
  </w:style>
  <w:style w:type="character" w:styleId="Hyperlink">
    <w:name w:val="Hyperlink"/>
    <w:basedOn w:val="DefaultParagraphFont"/>
    <w:uiPriority w:val="99"/>
    <w:unhideWhenUsed/>
    <w:rsid w:val="00E73701"/>
    <w:rPr>
      <w:color w:val="0000FF"/>
      <w:u w:val="single"/>
    </w:rPr>
  </w:style>
  <w:style w:type="paragraph" w:styleId="ListParagraph">
    <w:name w:val="List Paragraph"/>
    <w:basedOn w:val="Normal"/>
    <w:uiPriority w:val="34"/>
    <w:qFormat/>
    <w:rsid w:val="009562B7"/>
    <w:pPr>
      <w:ind w:left="720"/>
      <w:contextualSpacing/>
    </w:pPr>
  </w:style>
  <w:style w:type="paragraph" w:styleId="NoSpacing">
    <w:name w:val="No Spacing"/>
    <w:uiPriority w:val="1"/>
    <w:qFormat/>
    <w:rsid w:val="00CD62B0"/>
    <w:pPr>
      <w:spacing w:after="0" w:line="240" w:lineRule="auto"/>
    </w:pPr>
    <w:rPr>
      <w:rFonts w:eastAsia="Times New Roman" w:cs="Times New Roman"/>
    </w:rPr>
  </w:style>
  <w:style w:type="paragraph" w:styleId="BodyText">
    <w:name w:val="Body Text"/>
    <w:basedOn w:val="Normal"/>
    <w:link w:val="BodyTextChar"/>
    <w:uiPriority w:val="99"/>
    <w:rsid w:val="00EA0FE3"/>
    <w:pPr>
      <w:spacing w:after="120"/>
    </w:pPr>
  </w:style>
  <w:style w:type="character" w:customStyle="1" w:styleId="BodyTextChar">
    <w:name w:val="Body Text Char"/>
    <w:basedOn w:val="DefaultParagraphFont"/>
    <w:link w:val="BodyText"/>
    <w:uiPriority w:val="99"/>
    <w:rsid w:val="00EA0FE3"/>
    <w:rPr>
      <w:rFonts w:ascii="Times New Roman" w:eastAsia="Times New Roman" w:hAnsi="Times New Roman" w:cs="Times New Roman"/>
      <w:sz w:val="24"/>
      <w:szCs w:val="24"/>
    </w:rPr>
  </w:style>
  <w:style w:type="table" w:styleId="TableGrid">
    <w:name w:val="Table Grid"/>
    <w:basedOn w:val="TableNormal"/>
    <w:uiPriority w:val="59"/>
    <w:rsid w:val="00AC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F9B"/>
    <w:pPr>
      <w:tabs>
        <w:tab w:val="center" w:pos="4680"/>
        <w:tab w:val="right" w:pos="9360"/>
      </w:tabs>
    </w:pPr>
  </w:style>
  <w:style w:type="character" w:customStyle="1" w:styleId="HeaderChar">
    <w:name w:val="Header Char"/>
    <w:basedOn w:val="DefaultParagraphFont"/>
    <w:link w:val="Header"/>
    <w:uiPriority w:val="99"/>
    <w:rsid w:val="00E75F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5F9B"/>
    <w:pPr>
      <w:tabs>
        <w:tab w:val="center" w:pos="4680"/>
        <w:tab w:val="right" w:pos="9360"/>
      </w:tabs>
    </w:pPr>
  </w:style>
  <w:style w:type="character" w:customStyle="1" w:styleId="FooterChar">
    <w:name w:val="Footer Char"/>
    <w:basedOn w:val="DefaultParagraphFont"/>
    <w:link w:val="Footer"/>
    <w:uiPriority w:val="99"/>
    <w:rsid w:val="00E75F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4762"/>
    <w:rPr>
      <w:b/>
      <w:bCs/>
    </w:rPr>
  </w:style>
  <w:style w:type="character" w:customStyle="1" w:styleId="CommentSubjectChar">
    <w:name w:val="Comment Subject Char"/>
    <w:basedOn w:val="CommentTextChar"/>
    <w:link w:val="CommentSubject"/>
    <w:uiPriority w:val="99"/>
    <w:semiHidden/>
    <w:rsid w:val="000E4762"/>
    <w:rPr>
      <w:rFonts w:ascii="Times New Roman" w:eastAsia="Times New Roman" w:hAnsi="Times New Roman" w:cs="Times New Roman"/>
      <w:b/>
      <w:bCs/>
      <w:sz w:val="20"/>
      <w:szCs w:val="20"/>
    </w:rPr>
  </w:style>
  <w:style w:type="character" w:styleId="Emphasis">
    <w:name w:val="Emphasis"/>
    <w:basedOn w:val="DefaultParagraphFont"/>
    <w:uiPriority w:val="20"/>
    <w:qFormat/>
    <w:rsid w:val="00960720"/>
    <w:rPr>
      <w:i/>
      <w:iCs/>
    </w:rPr>
  </w:style>
  <w:style w:type="character" w:styleId="PageNumber">
    <w:name w:val="page number"/>
    <w:basedOn w:val="DefaultParagraphFont"/>
    <w:uiPriority w:val="99"/>
    <w:semiHidden/>
    <w:unhideWhenUsed/>
    <w:rsid w:val="008B2881"/>
  </w:style>
  <w:style w:type="character" w:styleId="FollowedHyperlink">
    <w:name w:val="FollowedHyperlink"/>
    <w:basedOn w:val="DefaultParagraphFont"/>
    <w:uiPriority w:val="99"/>
    <w:semiHidden/>
    <w:unhideWhenUsed/>
    <w:rsid w:val="000827F8"/>
    <w:rPr>
      <w:color w:val="800080" w:themeColor="followedHyperlink"/>
      <w:u w:val="single"/>
    </w:rPr>
  </w:style>
  <w:style w:type="character" w:customStyle="1" w:styleId="currenthithighlight">
    <w:name w:val="currenthithighlight"/>
    <w:basedOn w:val="DefaultParagraphFont"/>
    <w:rsid w:val="00BC4FA4"/>
  </w:style>
  <w:style w:type="character" w:customStyle="1" w:styleId="highlight">
    <w:name w:val="highlight"/>
    <w:basedOn w:val="DefaultParagraphFont"/>
    <w:rsid w:val="00BC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730">
      <w:bodyDiv w:val="1"/>
      <w:marLeft w:val="0"/>
      <w:marRight w:val="0"/>
      <w:marTop w:val="0"/>
      <w:marBottom w:val="0"/>
      <w:divBdr>
        <w:top w:val="none" w:sz="0" w:space="0" w:color="auto"/>
        <w:left w:val="none" w:sz="0" w:space="0" w:color="auto"/>
        <w:bottom w:val="none" w:sz="0" w:space="0" w:color="auto"/>
        <w:right w:val="none" w:sz="0" w:space="0" w:color="auto"/>
      </w:divBdr>
    </w:div>
    <w:div w:id="159470695">
      <w:bodyDiv w:val="1"/>
      <w:marLeft w:val="0"/>
      <w:marRight w:val="0"/>
      <w:marTop w:val="0"/>
      <w:marBottom w:val="0"/>
      <w:divBdr>
        <w:top w:val="none" w:sz="0" w:space="0" w:color="auto"/>
        <w:left w:val="none" w:sz="0" w:space="0" w:color="auto"/>
        <w:bottom w:val="none" w:sz="0" w:space="0" w:color="auto"/>
        <w:right w:val="none" w:sz="0" w:space="0" w:color="auto"/>
      </w:divBdr>
      <w:divsChild>
        <w:div w:id="696928218">
          <w:marLeft w:val="0"/>
          <w:marRight w:val="0"/>
          <w:marTop w:val="0"/>
          <w:marBottom w:val="0"/>
          <w:divBdr>
            <w:top w:val="none" w:sz="0" w:space="0" w:color="auto"/>
            <w:left w:val="none" w:sz="0" w:space="0" w:color="auto"/>
            <w:bottom w:val="none" w:sz="0" w:space="0" w:color="auto"/>
            <w:right w:val="none" w:sz="0" w:space="0" w:color="auto"/>
          </w:divBdr>
        </w:div>
      </w:divsChild>
    </w:div>
    <w:div w:id="245501133">
      <w:bodyDiv w:val="1"/>
      <w:marLeft w:val="0"/>
      <w:marRight w:val="0"/>
      <w:marTop w:val="0"/>
      <w:marBottom w:val="0"/>
      <w:divBdr>
        <w:top w:val="none" w:sz="0" w:space="0" w:color="auto"/>
        <w:left w:val="none" w:sz="0" w:space="0" w:color="auto"/>
        <w:bottom w:val="none" w:sz="0" w:space="0" w:color="auto"/>
        <w:right w:val="none" w:sz="0" w:space="0" w:color="auto"/>
      </w:divBdr>
    </w:div>
    <w:div w:id="415058989">
      <w:bodyDiv w:val="1"/>
      <w:marLeft w:val="0"/>
      <w:marRight w:val="0"/>
      <w:marTop w:val="0"/>
      <w:marBottom w:val="0"/>
      <w:divBdr>
        <w:top w:val="none" w:sz="0" w:space="0" w:color="auto"/>
        <w:left w:val="none" w:sz="0" w:space="0" w:color="auto"/>
        <w:bottom w:val="none" w:sz="0" w:space="0" w:color="auto"/>
        <w:right w:val="none" w:sz="0" w:space="0" w:color="auto"/>
      </w:divBdr>
    </w:div>
    <w:div w:id="640772459">
      <w:bodyDiv w:val="1"/>
      <w:marLeft w:val="120"/>
      <w:marRight w:val="120"/>
      <w:marTop w:val="120"/>
      <w:marBottom w:val="120"/>
      <w:divBdr>
        <w:top w:val="none" w:sz="0" w:space="0" w:color="auto"/>
        <w:left w:val="none" w:sz="0" w:space="0" w:color="auto"/>
        <w:bottom w:val="none" w:sz="0" w:space="0" w:color="auto"/>
        <w:right w:val="none" w:sz="0" w:space="0" w:color="auto"/>
      </w:divBdr>
    </w:div>
    <w:div w:id="664748738">
      <w:bodyDiv w:val="1"/>
      <w:marLeft w:val="0"/>
      <w:marRight w:val="0"/>
      <w:marTop w:val="0"/>
      <w:marBottom w:val="0"/>
      <w:divBdr>
        <w:top w:val="none" w:sz="0" w:space="0" w:color="auto"/>
        <w:left w:val="none" w:sz="0" w:space="0" w:color="auto"/>
        <w:bottom w:val="none" w:sz="0" w:space="0" w:color="auto"/>
        <w:right w:val="none" w:sz="0" w:space="0" w:color="auto"/>
      </w:divBdr>
    </w:div>
    <w:div w:id="692729479">
      <w:bodyDiv w:val="1"/>
      <w:marLeft w:val="0"/>
      <w:marRight w:val="0"/>
      <w:marTop w:val="0"/>
      <w:marBottom w:val="0"/>
      <w:divBdr>
        <w:top w:val="none" w:sz="0" w:space="0" w:color="auto"/>
        <w:left w:val="none" w:sz="0" w:space="0" w:color="auto"/>
        <w:bottom w:val="none" w:sz="0" w:space="0" w:color="auto"/>
        <w:right w:val="none" w:sz="0" w:space="0" w:color="auto"/>
      </w:divBdr>
    </w:div>
    <w:div w:id="785387192">
      <w:bodyDiv w:val="1"/>
      <w:marLeft w:val="0"/>
      <w:marRight w:val="0"/>
      <w:marTop w:val="0"/>
      <w:marBottom w:val="0"/>
      <w:divBdr>
        <w:top w:val="none" w:sz="0" w:space="0" w:color="auto"/>
        <w:left w:val="none" w:sz="0" w:space="0" w:color="auto"/>
        <w:bottom w:val="none" w:sz="0" w:space="0" w:color="auto"/>
        <w:right w:val="none" w:sz="0" w:space="0" w:color="auto"/>
      </w:divBdr>
    </w:div>
    <w:div w:id="796920316">
      <w:bodyDiv w:val="1"/>
      <w:marLeft w:val="0"/>
      <w:marRight w:val="0"/>
      <w:marTop w:val="0"/>
      <w:marBottom w:val="0"/>
      <w:divBdr>
        <w:top w:val="none" w:sz="0" w:space="0" w:color="auto"/>
        <w:left w:val="none" w:sz="0" w:space="0" w:color="auto"/>
        <w:bottom w:val="none" w:sz="0" w:space="0" w:color="auto"/>
        <w:right w:val="none" w:sz="0" w:space="0" w:color="auto"/>
      </w:divBdr>
    </w:div>
    <w:div w:id="1226910946">
      <w:bodyDiv w:val="1"/>
      <w:marLeft w:val="0"/>
      <w:marRight w:val="0"/>
      <w:marTop w:val="0"/>
      <w:marBottom w:val="0"/>
      <w:divBdr>
        <w:top w:val="none" w:sz="0" w:space="0" w:color="auto"/>
        <w:left w:val="none" w:sz="0" w:space="0" w:color="auto"/>
        <w:bottom w:val="none" w:sz="0" w:space="0" w:color="auto"/>
        <w:right w:val="none" w:sz="0" w:space="0" w:color="auto"/>
      </w:divBdr>
    </w:div>
    <w:div w:id="1680810700">
      <w:bodyDiv w:val="1"/>
      <w:marLeft w:val="0"/>
      <w:marRight w:val="0"/>
      <w:marTop w:val="0"/>
      <w:marBottom w:val="0"/>
      <w:divBdr>
        <w:top w:val="none" w:sz="0" w:space="0" w:color="auto"/>
        <w:left w:val="none" w:sz="0" w:space="0" w:color="auto"/>
        <w:bottom w:val="none" w:sz="0" w:space="0" w:color="auto"/>
        <w:right w:val="none" w:sz="0" w:space="0" w:color="auto"/>
      </w:divBdr>
      <w:divsChild>
        <w:div w:id="1028526137">
          <w:marLeft w:val="1166"/>
          <w:marRight w:val="0"/>
          <w:marTop w:val="77"/>
          <w:marBottom w:val="0"/>
          <w:divBdr>
            <w:top w:val="none" w:sz="0" w:space="0" w:color="auto"/>
            <w:left w:val="none" w:sz="0" w:space="0" w:color="auto"/>
            <w:bottom w:val="none" w:sz="0" w:space="0" w:color="auto"/>
            <w:right w:val="none" w:sz="0" w:space="0" w:color="auto"/>
          </w:divBdr>
        </w:div>
        <w:div w:id="95293229">
          <w:marLeft w:val="1166"/>
          <w:marRight w:val="0"/>
          <w:marTop w:val="77"/>
          <w:marBottom w:val="0"/>
          <w:divBdr>
            <w:top w:val="none" w:sz="0" w:space="0" w:color="auto"/>
            <w:left w:val="none" w:sz="0" w:space="0" w:color="auto"/>
            <w:bottom w:val="none" w:sz="0" w:space="0" w:color="auto"/>
            <w:right w:val="none" w:sz="0" w:space="0" w:color="auto"/>
          </w:divBdr>
        </w:div>
        <w:div w:id="1813987741">
          <w:marLeft w:val="1166"/>
          <w:marRight w:val="0"/>
          <w:marTop w:val="77"/>
          <w:marBottom w:val="0"/>
          <w:divBdr>
            <w:top w:val="none" w:sz="0" w:space="0" w:color="auto"/>
            <w:left w:val="none" w:sz="0" w:space="0" w:color="auto"/>
            <w:bottom w:val="none" w:sz="0" w:space="0" w:color="auto"/>
            <w:right w:val="none" w:sz="0" w:space="0" w:color="auto"/>
          </w:divBdr>
        </w:div>
        <w:div w:id="1995451395">
          <w:marLeft w:val="1166"/>
          <w:marRight w:val="0"/>
          <w:marTop w:val="77"/>
          <w:marBottom w:val="0"/>
          <w:divBdr>
            <w:top w:val="none" w:sz="0" w:space="0" w:color="auto"/>
            <w:left w:val="none" w:sz="0" w:space="0" w:color="auto"/>
            <w:bottom w:val="none" w:sz="0" w:space="0" w:color="auto"/>
            <w:right w:val="none" w:sz="0" w:space="0" w:color="auto"/>
          </w:divBdr>
        </w:div>
        <w:div w:id="475415960">
          <w:marLeft w:val="1166"/>
          <w:marRight w:val="0"/>
          <w:marTop w:val="77"/>
          <w:marBottom w:val="0"/>
          <w:divBdr>
            <w:top w:val="none" w:sz="0" w:space="0" w:color="auto"/>
            <w:left w:val="none" w:sz="0" w:space="0" w:color="auto"/>
            <w:bottom w:val="none" w:sz="0" w:space="0" w:color="auto"/>
            <w:right w:val="none" w:sz="0" w:space="0" w:color="auto"/>
          </w:divBdr>
        </w:div>
      </w:divsChild>
    </w:div>
    <w:div w:id="2036347371">
      <w:bodyDiv w:val="1"/>
      <w:marLeft w:val="0"/>
      <w:marRight w:val="0"/>
      <w:marTop w:val="0"/>
      <w:marBottom w:val="0"/>
      <w:divBdr>
        <w:top w:val="none" w:sz="0" w:space="0" w:color="auto"/>
        <w:left w:val="none" w:sz="0" w:space="0" w:color="auto"/>
        <w:bottom w:val="none" w:sz="0" w:space="0" w:color="auto"/>
        <w:right w:val="none" w:sz="0" w:space="0" w:color="auto"/>
      </w:divBdr>
    </w:div>
    <w:div w:id="20885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sfdb.org/cgi-bin/pl.cgi?62235" TargetMode="External"/><Relationship Id="rId18" Type="http://schemas.openxmlformats.org/officeDocument/2006/relationships/hyperlink" Target="http://sfanthology.site.wesleyan.edu/files/2010/12/FullGuid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sybib.com/" TargetMode="External"/><Relationship Id="rId7" Type="http://schemas.openxmlformats.org/officeDocument/2006/relationships/endnotes" Target="endnotes.xml"/><Relationship Id="rId12" Type="http://schemas.openxmlformats.org/officeDocument/2006/relationships/hyperlink" Target="http://www.isfdb.org/cgi-bin/pl.cgi?62235" TargetMode="External"/><Relationship Id="rId17" Type="http://schemas.openxmlformats.org/officeDocument/2006/relationships/hyperlink" Target="http://www.sf-encyclopedia.com" TargetMode="External"/><Relationship Id="rId25" Type="http://schemas.openxmlformats.org/officeDocument/2006/relationships/hyperlink" Target="http://blogs.iac.gatech.edu/mars1102" TargetMode="External"/><Relationship Id="rId2" Type="http://schemas.openxmlformats.org/officeDocument/2006/relationships/numbering" Target="numbering.xml"/><Relationship Id="rId16" Type="http://schemas.openxmlformats.org/officeDocument/2006/relationships/hyperlink" Target="http://omeka.iac.gatech.edu/OtherWorldsArchive/admin/" TargetMode="External"/><Relationship Id="rId20" Type="http://schemas.openxmlformats.org/officeDocument/2006/relationships/hyperlink" Target="https://owl.english.purdue.edu/owl/resource/74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fdb.org/cgi-bin/pl.cgi?6209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1GvvR6" TargetMode="External"/><Relationship Id="rId23" Type="http://schemas.openxmlformats.org/officeDocument/2006/relationships/hyperlink" Target="http://omeka.iac.gatech.edu/OtherWorldsArchive/admin/" TargetMode="External"/><Relationship Id="rId10" Type="http://schemas.openxmlformats.org/officeDocument/2006/relationships/image" Target="media/image3.jpg"/><Relationship Id="rId19" Type="http://schemas.openxmlformats.org/officeDocument/2006/relationships/hyperlink" Target="http://www.depauw.edu/sfs/links.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sfdb.org/cgi-bin/pl.cgi?61078" TargetMode="External"/><Relationship Id="rId22" Type="http://schemas.openxmlformats.org/officeDocument/2006/relationships/hyperlink" Target="http://lifehacker.com/five-best-mobile-document-scanning-apps-16914177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6843-6D43-4CC4-9558-6A5F54D2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honcho</dc:creator>
  <cp:lastModifiedBy>Andrea Krafft</cp:lastModifiedBy>
  <cp:revision>68</cp:revision>
  <cp:lastPrinted>2016-01-25T16:30:00Z</cp:lastPrinted>
  <dcterms:created xsi:type="dcterms:W3CDTF">2016-02-04T18:59:00Z</dcterms:created>
  <dcterms:modified xsi:type="dcterms:W3CDTF">2016-02-05T03:58:00Z</dcterms:modified>
</cp:coreProperties>
</file>